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A9" w:rsidRDefault="007A4307" w:rsidP="006F2FA9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p w:rsidR="006F0BA9" w:rsidRDefault="006F0BA9" w:rsidP="006F2FA9">
      <w:pPr>
        <w:jc w:val="center"/>
      </w:pPr>
    </w:p>
    <w:p w:rsidR="006F0BA9" w:rsidRDefault="006F0BA9" w:rsidP="006F2FA9">
      <w:pPr>
        <w:jc w:val="center"/>
      </w:pPr>
    </w:p>
    <w:p w:rsidR="006F2FA9" w:rsidRDefault="006F2FA9" w:rsidP="006F2FA9">
      <w:pPr>
        <w:jc w:val="center"/>
        <w:rPr>
          <w:sz w:val="28"/>
        </w:rPr>
      </w:pPr>
    </w:p>
    <w:p w:rsidR="006F2FA9" w:rsidRDefault="006F2FA9" w:rsidP="006F2FA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6F2FA9" w:rsidRDefault="006F2FA9" w:rsidP="006F2FA9">
      <w:pPr>
        <w:jc w:val="center"/>
        <w:rPr>
          <w:b/>
        </w:rPr>
      </w:pPr>
      <w:r>
        <w:rPr>
          <w:b/>
          <w:sz w:val="28"/>
        </w:rPr>
        <w:t>УСТЬ-ЛАБИНСКИЙ РАЙОН</w:t>
      </w:r>
    </w:p>
    <w:p w:rsidR="006F2FA9" w:rsidRPr="00945D8D" w:rsidRDefault="006F2FA9" w:rsidP="006F2FA9">
      <w:pPr>
        <w:jc w:val="center"/>
        <w:rPr>
          <w:b/>
          <w:sz w:val="32"/>
          <w:szCs w:val="32"/>
        </w:rPr>
      </w:pPr>
      <w:proofErr w:type="gramStart"/>
      <w:r w:rsidRPr="00945D8D">
        <w:rPr>
          <w:b/>
          <w:sz w:val="32"/>
          <w:szCs w:val="32"/>
        </w:rPr>
        <w:t>П</w:t>
      </w:r>
      <w:proofErr w:type="gramEnd"/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О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С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Т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А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Н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О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В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Л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Е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Н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И</w:t>
      </w:r>
      <w:r w:rsidR="00202B2A" w:rsidRPr="00945D8D">
        <w:rPr>
          <w:b/>
          <w:sz w:val="32"/>
          <w:szCs w:val="32"/>
        </w:rPr>
        <w:t xml:space="preserve"> </w:t>
      </w:r>
      <w:r w:rsidRPr="00945D8D">
        <w:rPr>
          <w:b/>
          <w:sz w:val="32"/>
          <w:szCs w:val="32"/>
        </w:rPr>
        <w:t>Е</w:t>
      </w:r>
    </w:p>
    <w:p w:rsidR="006F2FA9" w:rsidRDefault="006F2FA9" w:rsidP="006F2FA9">
      <w:pPr>
        <w:jc w:val="center"/>
      </w:pPr>
    </w:p>
    <w:p w:rsidR="006F2FA9" w:rsidRDefault="006F2FA9" w:rsidP="006F2FA9">
      <w:pPr>
        <w:jc w:val="center"/>
      </w:pPr>
    </w:p>
    <w:p w:rsidR="006F2FA9" w:rsidRDefault="006F2FA9" w:rsidP="006F2FA9">
      <w:pPr>
        <w:jc w:val="center"/>
      </w:pPr>
    </w:p>
    <w:p w:rsidR="006F2FA9" w:rsidRDefault="006F2FA9" w:rsidP="006F0BA9">
      <w:pPr>
        <w:jc w:val="center"/>
      </w:pPr>
      <w:r>
        <w:t xml:space="preserve">от </w:t>
      </w:r>
      <w:r w:rsidR="006F0BA9">
        <w:t>08.06.2015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F0BA9">
        <w:t>608</w:t>
      </w:r>
    </w:p>
    <w:p w:rsidR="006F2FA9" w:rsidRDefault="006F2FA9" w:rsidP="006F2FA9">
      <w:pPr>
        <w:jc w:val="both"/>
        <w:rPr>
          <w:sz w:val="26"/>
        </w:rPr>
      </w:pPr>
    </w:p>
    <w:p w:rsidR="006F2FA9" w:rsidRDefault="006F2FA9" w:rsidP="006F2FA9">
      <w:pPr>
        <w:jc w:val="both"/>
        <w:rPr>
          <w:sz w:val="26"/>
        </w:rPr>
      </w:pPr>
    </w:p>
    <w:p w:rsidR="006F2FA9" w:rsidRDefault="006F2FA9" w:rsidP="006F2FA9">
      <w:pPr>
        <w:jc w:val="center"/>
      </w:pPr>
      <w:r>
        <w:t>город Усть-Лабинск</w:t>
      </w:r>
    </w:p>
    <w:p w:rsidR="00FF00E6" w:rsidRPr="00460CC6" w:rsidRDefault="00FF00E6" w:rsidP="00A424C1">
      <w:pPr>
        <w:spacing w:line="300" w:lineRule="exact"/>
        <w:jc w:val="center"/>
        <w:rPr>
          <w:sz w:val="26"/>
          <w:szCs w:val="26"/>
        </w:rPr>
      </w:pPr>
    </w:p>
    <w:p w:rsidR="00FF00E6" w:rsidRDefault="00FF00E6" w:rsidP="00A424C1">
      <w:pPr>
        <w:spacing w:line="300" w:lineRule="exact"/>
        <w:jc w:val="center"/>
        <w:rPr>
          <w:sz w:val="26"/>
          <w:szCs w:val="26"/>
        </w:rPr>
      </w:pPr>
    </w:p>
    <w:p w:rsidR="008D7995" w:rsidRPr="00297623" w:rsidRDefault="008D7995" w:rsidP="00297623">
      <w:pPr>
        <w:spacing w:line="300" w:lineRule="exact"/>
        <w:jc w:val="center"/>
        <w:rPr>
          <w:b/>
          <w:sz w:val="26"/>
          <w:szCs w:val="26"/>
        </w:rPr>
      </w:pPr>
    </w:p>
    <w:p w:rsidR="0026109D" w:rsidRPr="0026109D" w:rsidRDefault="0026109D" w:rsidP="0026109D">
      <w:pPr>
        <w:pStyle w:val="1"/>
        <w:framePr w:w="8505" w:h="953" w:hSpace="142" w:wrap="around" w:vAnchor="page" w:hAnchor="margin" w:xAlign="center" w:y="6357" w:anchorLock="1"/>
        <w:jc w:val="center"/>
        <w:rPr>
          <w:b/>
          <w:color w:val="auto"/>
        </w:rPr>
      </w:pPr>
      <w:r w:rsidRPr="0026109D">
        <w:rPr>
          <w:b/>
          <w:color w:val="auto"/>
        </w:rPr>
        <w:t>Об утверждении Порядка принятия решения о разработке,</w:t>
      </w:r>
    </w:p>
    <w:p w:rsidR="0026109D" w:rsidRPr="0026109D" w:rsidRDefault="0026109D" w:rsidP="0026109D">
      <w:pPr>
        <w:pStyle w:val="1"/>
        <w:framePr w:w="8505" w:h="953" w:hSpace="142" w:wrap="around" w:vAnchor="page" w:hAnchor="margin" w:xAlign="center" w:y="6357" w:anchorLock="1"/>
        <w:jc w:val="center"/>
        <w:rPr>
          <w:b/>
          <w:color w:val="auto"/>
        </w:rPr>
      </w:pPr>
      <w:r w:rsidRPr="0026109D">
        <w:rPr>
          <w:b/>
          <w:color w:val="auto"/>
        </w:rPr>
        <w:t>формирования, реализации и оценки эффективности реализации</w:t>
      </w:r>
    </w:p>
    <w:p w:rsidR="0026109D" w:rsidRPr="0026109D" w:rsidRDefault="0026109D" w:rsidP="0026109D">
      <w:pPr>
        <w:pStyle w:val="1"/>
        <w:framePr w:w="8505" w:h="953" w:hSpace="142" w:wrap="around" w:vAnchor="page" w:hAnchor="margin" w:xAlign="center" w:y="6357" w:anchorLock="1"/>
        <w:jc w:val="center"/>
        <w:rPr>
          <w:b/>
          <w:color w:val="auto"/>
        </w:rPr>
      </w:pPr>
      <w:r w:rsidRPr="0026109D">
        <w:rPr>
          <w:b/>
          <w:color w:val="auto"/>
        </w:rPr>
        <w:t>муниципальных программ муниципального образования</w:t>
      </w:r>
    </w:p>
    <w:p w:rsidR="002616F8" w:rsidRPr="0026109D" w:rsidRDefault="0026109D" w:rsidP="0026109D">
      <w:pPr>
        <w:framePr w:w="8505" w:h="953" w:hSpace="142" w:wrap="around" w:vAnchor="page" w:hAnchor="margin" w:xAlign="center" w:y="6357" w:anchorLock="1"/>
        <w:jc w:val="center"/>
        <w:rPr>
          <w:b/>
          <w:sz w:val="28"/>
          <w:szCs w:val="28"/>
        </w:rPr>
      </w:pPr>
      <w:proofErr w:type="spellStart"/>
      <w:r w:rsidRPr="0026109D">
        <w:rPr>
          <w:b/>
          <w:sz w:val="28"/>
          <w:szCs w:val="28"/>
        </w:rPr>
        <w:t>Усть-Лабинский</w:t>
      </w:r>
      <w:proofErr w:type="spellEnd"/>
      <w:r w:rsidRPr="0026109D">
        <w:rPr>
          <w:b/>
          <w:sz w:val="28"/>
          <w:szCs w:val="28"/>
        </w:rPr>
        <w:t xml:space="preserve"> район</w:t>
      </w:r>
    </w:p>
    <w:p w:rsidR="00771672" w:rsidRDefault="00771672" w:rsidP="00893381">
      <w:pPr>
        <w:framePr w:w="8505" w:h="953" w:hSpace="142" w:wrap="around" w:vAnchor="page" w:hAnchor="margin" w:xAlign="center" w:y="6357" w:anchorLock="1"/>
        <w:jc w:val="center"/>
        <w:rPr>
          <w:sz w:val="28"/>
          <w:szCs w:val="28"/>
        </w:rPr>
      </w:pPr>
    </w:p>
    <w:p w:rsidR="0026109D" w:rsidRPr="00814A96" w:rsidRDefault="0026109D" w:rsidP="00893381">
      <w:pPr>
        <w:framePr w:w="8505" w:h="953" w:hSpace="142" w:wrap="around" w:vAnchor="page" w:hAnchor="margin" w:xAlign="center" w:y="6357" w:anchorLock="1"/>
        <w:jc w:val="center"/>
        <w:rPr>
          <w:sz w:val="28"/>
          <w:szCs w:val="28"/>
        </w:rPr>
      </w:pPr>
    </w:p>
    <w:p w:rsidR="00941BB7" w:rsidRPr="00814A96" w:rsidRDefault="00941BB7" w:rsidP="00893381">
      <w:pPr>
        <w:framePr w:w="8505" w:h="953" w:hSpace="142" w:wrap="around" w:vAnchor="page" w:hAnchor="margin" w:xAlign="center" w:y="6357" w:anchorLock="1"/>
        <w:jc w:val="center"/>
        <w:rPr>
          <w:sz w:val="28"/>
          <w:szCs w:val="28"/>
        </w:rPr>
      </w:pPr>
    </w:p>
    <w:p w:rsidR="0026109D" w:rsidRPr="00E760A1" w:rsidRDefault="0026109D" w:rsidP="0026109D">
      <w:pPr>
        <w:ind w:firstLine="709"/>
        <w:jc w:val="both"/>
        <w:rPr>
          <w:sz w:val="28"/>
          <w:szCs w:val="28"/>
        </w:rPr>
      </w:pPr>
      <w:r w:rsidRPr="00DB108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и 184</w:t>
      </w:r>
      <w:r w:rsidRPr="00DB108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DB108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DB1088">
        <w:rPr>
          <w:sz w:val="28"/>
          <w:szCs w:val="28"/>
        </w:rPr>
        <w:t xml:space="preserve"> Российской Ф</w:t>
      </w:r>
      <w:r w:rsidRPr="00DB1088">
        <w:rPr>
          <w:sz w:val="28"/>
          <w:szCs w:val="28"/>
        </w:rPr>
        <w:t>е</w:t>
      </w:r>
      <w:r w:rsidRPr="00DB1088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в целях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шенствования программно-целевого метода, повышения эффективности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отдельных социально-экономических вопросов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 </w:t>
      </w:r>
      <w:r w:rsidRPr="00DB1088">
        <w:rPr>
          <w:sz w:val="28"/>
          <w:szCs w:val="28"/>
        </w:rPr>
        <w:t xml:space="preserve"> </w:t>
      </w:r>
    </w:p>
    <w:p w:rsidR="0026109D" w:rsidRDefault="0026109D" w:rsidP="0026109D">
      <w:pPr>
        <w:pStyle w:val="1"/>
        <w:ind w:firstLine="709"/>
        <w:rPr>
          <w:b/>
          <w:color w:val="auto"/>
        </w:rPr>
      </w:pPr>
      <w:bookmarkStart w:id="0" w:name="sub_101"/>
      <w:r>
        <w:rPr>
          <w:color w:val="auto"/>
        </w:rPr>
        <w:t xml:space="preserve">1. Утвердить Порядок принятия решения о </w:t>
      </w:r>
      <w:r w:rsidRPr="00581C2C">
        <w:rPr>
          <w:color w:val="auto"/>
        </w:rPr>
        <w:t>разработк</w:t>
      </w:r>
      <w:r>
        <w:rPr>
          <w:color w:val="auto"/>
        </w:rPr>
        <w:t>е, формирования, реализации</w:t>
      </w:r>
      <w:r w:rsidRPr="00581C2C">
        <w:rPr>
          <w:color w:val="auto"/>
        </w:rPr>
        <w:t xml:space="preserve"> и </w:t>
      </w:r>
      <w:r>
        <w:rPr>
          <w:color w:val="auto"/>
        </w:rPr>
        <w:t xml:space="preserve">оценки эффективности </w:t>
      </w:r>
      <w:r w:rsidRPr="00581C2C">
        <w:rPr>
          <w:color w:val="auto"/>
        </w:rPr>
        <w:t xml:space="preserve">реализации </w:t>
      </w:r>
      <w:r>
        <w:rPr>
          <w:color w:val="auto"/>
        </w:rPr>
        <w:t xml:space="preserve">муниципальных </w:t>
      </w:r>
      <w:r w:rsidRPr="00581C2C">
        <w:rPr>
          <w:color w:val="auto"/>
        </w:rPr>
        <w:t xml:space="preserve">программ </w:t>
      </w:r>
      <w:r>
        <w:rPr>
          <w:color w:val="auto"/>
        </w:rPr>
        <w:t>м</w:t>
      </w:r>
      <w:r w:rsidRPr="00581C2C">
        <w:rPr>
          <w:color w:val="auto"/>
        </w:rPr>
        <w:t>у</w:t>
      </w:r>
      <w:r w:rsidRPr="00581C2C">
        <w:rPr>
          <w:color w:val="auto"/>
        </w:rPr>
        <w:t xml:space="preserve">ниципального образования </w:t>
      </w:r>
      <w:proofErr w:type="spellStart"/>
      <w:r>
        <w:rPr>
          <w:color w:val="auto"/>
        </w:rPr>
        <w:t>Усть-Лабинский</w:t>
      </w:r>
      <w:proofErr w:type="spellEnd"/>
      <w:r w:rsidRPr="00581C2C">
        <w:rPr>
          <w:color w:val="auto"/>
        </w:rPr>
        <w:t xml:space="preserve"> район</w:t>
      </w:r>
      <w:r>
        <w:rPr>
          <w:color w:val="auto"/>
        </w:rPr>
        <w:t>, согласно приложению № 1.</w:t>
      </w:r>
    </w:p>
    <w:p w:rsidR="0026109D" w:rsidRDefault="0026109D" w:rsidP="0026109D">
      <w:pPr>
        <w:ind w:firstLine="709"/>
        <w:jc w:val="both"/>
        <w:rPr>
          <w:sz w:val="28"/>
          <w:szCs w:val="28"/>
        </w:rPr>
      </w:pPr>
      <w:r w:rsidRPr="0086690E">
        <w:rPr>
          <w:sz w:val="28"/>
          <w:szCs w:val="28"/>
        </w:rPr>
        <w:t xml:space="preserve">2. Создать Совет по муниципальным </w:t>
      </w:r>
      <w:r>
        <w:rPr>
          <w:sz w:val="28"/>
          <w:szCs w:val="28"/>
        </w:rPr>
        <w:t xml:space="preserve">проектам </w:t>
      </w:r>
      <w:r w:rsidRPr="0086690E">
        <w:rPr>
          <w:sz w:val="28"/>
          <w:szCs w:val="28"/>
        </w:rPr>
        <w:t xml:space="preserve">и программам при главе администрации муниципального образования </w:t>
      </w:r>
      <w:proofErr w:type="spellStart"/>
      <w:r w:rsidRPr="0086690E">
        <w:rPr>
          <w:sz w:val="28"/>
          <w:szCs w:val="28"/>
        </w:rPr>
        <w:t>Усть-Лабинский</w:t>
      </w:r>
      <w:proofErr w:type="spellEnd"/>
      <w:r w:rsidRPr="0086690E">
        <w:rPr>
          <w:sz w:val="28"/>
          <w:szCs w:val="28"/>
        </w:rPr>
        <w:t xml:space="preserve"> район и утве</w:t>
      </w:r>
      <w:r w:rsidRPr="0086690E">
        <w:rPr>
          <w:sz w:val="28"/>
          <w:szCs w:val="28"/>
        </w:rPr>
        <w:t>р</w:t>
      </w:r>
      <w:r w:rsidRPr="0086690E">
        <w:rPr>
          <w:sz w:val="28"/>
          <w:szCs w:val="28"/>
        </w:rPr>
        <w:t>дить его состав,</w:t>
      </w:r>
      <w:r>
        <w:rPr>
          <w:sz w:val="28"/>
          <w:szCs w:val="28"/>
        </w:rPr>
        <w:t xml:space="preserve"> согласно приложению № 2.</w:t>
      </w:r>
    </w:p>
    <w:p w:rsidR="0026109D" w:rsidRPr="0086690E" w:rsidRDefault="0026109D" w:rsidP="00261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Совете по муниципальным проектам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при главе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3.</w:t>
      </w:r>
      <w:r w:rsidRPr="0086690E">
        <w:rPr>
          <w:sz w:val="28"/>
          <w:szCs w:val="28"/>
        </w:rPr>
        <w:t xml:space="preserve"> </w:t>
      </w:r>
    </w:p>
    <w:p w:rsidR="0026109D" w:rsidRDefault="0026109D" w:rsidP="00261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Структурным подразделениям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определенных в качестве координаторов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программ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не позднее 15 июля 2016 года внести в установленном порядке на рассмотрение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проекты </w:t>
      </w:r>
    </w:p>
    <w:p w:rsidR="0026109D" w:rsidRDefault="0026109D" w:rsidP="002610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6109D" w:rsidRPr="00E422D7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правовых актов, предусматривающих признание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муниципальных программ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реализуемых в соответствии с постановлением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13 ноября 2013 года № 1640 «Об утверждении порядка разработки 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район», с 1 января 2017 года.</w:t>
      </w:r>
    </w:p>
    <w:p w:rsidR="0026109D" w:rsidRDefault="0026109D" w:rsidP="00261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7B437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26109D" w:rsidRDefault="0026109D" w:rsidP="00261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администрации 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13 ноября 2013 года № 1640 «Об утверждении порядка разработки и реализации муниципальных программ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район»;</w:t>
      </w:r>
    </w:p>
    <w:p w:rsidR="0026109D" w:rsidRDefault="0026109D" w:rsidP="00261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17 июня 2014 года № 1082 «О внесении изменений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13 ноября 2013 года № 1640 «Об утверждении порядка разработки 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район»;</w:t>
      </w:r>
    </w:p>
    <w:p w:rsidR="0026109D" w:rsidRDefault="0026109D" w:rsidP="00261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5 сентября 2014 года № 1494 «О внесении изменений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13 ноября 2013 года № 1640 «Об утверждении порядка разработки 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район»;</w:t>
      </w:r>
    </w:p>
    <w:p w:rsidR="0026109D" w:rsidRDefault="0026109D" w:rsidP="00261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28 ноября 2014 года № 1783«О внесении изменений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13 ноября 2013 года № 1640 «Об утверждении порядка разработки 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район».</w:t>
      </w:r>
    </w:p>
    <w:p w:rsidR="0026109D" w:rsidRPr="00E760A1" w:rsidRDefault="0026109D" w:rsidP="002610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1" w:name="sub_106"/>
      <w:bookmarkEnd w:id="0"/>
      <w:r w:rsidRPr="00E760A1">
        <w:rPr>
          <w:rFonts w:ascii="Times New Roman" w:hAnsi="Times New Roman"/>
          <w:sz w:val="28"/>
          <w:szCs w:val="28"/>
        </w:rPr>
        <w:t> </w:t>
      </w:r>
      <w:proofErr w:type="gramStart"/>
      <w:r w:rsidRPr="00E760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60A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760A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В.Ф. </w:t>
      </w:r>
      <w:proofErr w:type="spellStart"/>
      <w:r>
        <w:rPr>
          <w:rFonts w:ascii="Times New Roman" w:hAnsi="Times New Roman"/>
          <w:sz w:val="28"/>
          <w:szCs w:val="28"/>
        </w:rPr>
        <w:t>Мартиянова</w:t>
      </w:r>
      <w:proofErr w:type="spellEnd"/>
      <w:r w:rsidRPr="00E760A1">
        <w:rPr>
          <w:rFonts w:ascii="Times New Roman" w:hAnsi="Times New Roman"/>
          <w:sz w:val="28"/>
          <w:szCs w:val="28"/>
        </w:rPr>
        <w:t>.</w:t>
      </w:r>
    </w:p>
    <w:p w:rsidR="0026109D" w:rsidRPr="00E760A1" w:rsidRDefault="0026109D" w:rsidP="0026109D">
      <w:pPr>
        <w:ind w:firstLine="709"/>
        <w:jc w:val="both"/>
        <w:rPr>
          <w:sz w:val="28"/>
          <w:szCs w:val="28"/>
        </w:rPr>
      </w:pPr>
      <w:bookmarkStart w:id="2" w:name="sub_105"/>
      <w:bookmarkEnd w:id="1"/>
      <w:r>
        <w:rPr>
          <w:sz w:val="28"/>
          <w:szCs w:val="28"/>
        </w:rPr>
        <w:t>6</w:t>
      </w:r>
      <w:r w:rsidRPr="00E760A1">
        <w:rPr>
          <w:sz w:val="28"/>
          <w:szCs w:val="28"/>
        </w:rPr>
        <w:t>. Настоящее постановле</w:t>
      </w:r>
      <w:r>
        <w:rPr>
          <w:sz w:val="28"/>
          <w:szCs w:val="28"/>
        </w:rPr>
        <w:t>ние вступает в силу со дня его подписания.</w:t>
      </w:r>
    </w:p>
    <w:bookmarkEnd w:id="2"/>
    <w:p w:rsidR="00814A96" w:rsidRPr="00814A96" w:rsidRDefault="00814A96" w:rsidP="0026109D">
      <w:pPr>
        <w:ind w:firstLine="709"/>
        <w:jc w:val="both"/>
        <w:rPr>
          <w:sz w:val="28"/>
          <w:szCs w:val="28"/>
        </w:rPr>
      </w:pPr>
    </w:p>
    <w:p w:rsidR="001C5F23" w:rsidRDefault="001C5F23" w:rsidP="00AC1FF4">
      <w:pPr>
        <w:jc w:val="both"/>
        <w:rPr>
          <w:sz w:val="28"/>
          <w:szCs w:val="28"/>
        </w:rPr>
      </w:pPr>
    </w:p>
    <w:p w:rsidR="005E59DE" w:rsidRPr="00AC1FF4" w:rsidRDefault="005E59DE" w:rsidP="00AC1FF4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7"/>
      </w:tblGrid>
      <w:tr w:rsidR="00345489">
        <w:tc>
          <w:tcPr>
            <w:tcW w:w="4927" w:type="dxa"/>
          </w:tcPr>
          <w:p w:rsidR="00662993" w:rsidRDefault="00662993" w:rsidP="00571305">
            <w:pPr>
              <w:spacing w:line="30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855F6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636EB">
              <w:rPr>
                <w:sz w:val="28"/>
                <w:szCs w:val="28"/>
              </w:rPr>
              <w:t xml:space="preserve"> </w:t>
            </w:r>
          </w:p>
          <w:p w:rsidR="00103FD0" w:rsidRDefault="00345489" w:rsidP="00571305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="00571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образования </w:t>
            </w:r>
          </w:p>
          <w:p w:rsidR="00345489" w:rsidRDefault="00345489" w:rsidP="00571305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</w:tcPr>
          <w:p w:rsidR="00601A8A" w:rsidRDefault="00601A8A" w:rsidP="00A424C1">
            <w:pPr>
              <w:spacing w:line="300" w:lineRule="exact"/>
              <w:jc w:val="right"/>
              <w:rPr>
                <w:sz w:val="28"/>
                <w:szCs w:val="28"/>
              </w:rPr>
            </w:pPr>
          </w:p>
          <w:p w:rsidR="00662993" w:rsidRDefault="00662993" w:rsidP="00A424C1">
            <w:pPr>
              <w:spacing w:line="300" w:lineRule="exact"/>
              <w:jc w:val="right"/>
              <w:rPr>
                <w:sz w:val="28"/>
                <w:szCs w:val="28"/>
              </w:rPr>
            </w:pPr>
          </w:p>
          <w:p w:rsidR="00585BCA" w:rsidRDefault="00662993" w:rsidP="00A424C1">
            <w:pPr>
              <w:spacing w:line="30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С.В.Батурин</w:t>
            </w:r>
            <w:proofErr w:type="spellEnd"/>
          </w:p>
        </w:tc>
      </w:tr>
    </w:tbl>
    <w:p w:rsidR="00CD2B3D" w:rsidRDefault="00CD2B3D">
      <w:pPr>
        <w:jc w:val="center"/>
        <w:rPr>
          <w:sz w:val="28"/>
        </w:rPr>
      </w:pPr>
    </w:p>
    <w:p w:rsidR="00CD2B3D" w:rsidRDefault="00CD2B3D">
      <w:pPr>
        <w:jc w:val="center"/>
        <w:rPr>
          <w:sz w:val="28"/>
        </w:rPr>
      </w:pPr>
    </w:p>
    <w:p w:rsidR="00CD2B3D" w:rsidRDefault="00CD2B3D">
      <w:pPr>
        <w:jc w:val="center"/>
        <w:rPr>
          <w:sz w:val="28"/>
        </w:rPr>
      </w:pPr>
    </w:p>
    <w:p w:rsidR="00CD2B3D" w:rsidRDefault="00CD2B3D">
      <w:pPr>
        <w:jc w:val="center"/>
        <w:rPr>
          <w:sz w:val="28"/>
        </w:rPr>
      </w:pPr>
    </w:p>
    <w:p w:rsidR="0026109D" w:rsidRDefault="0026109D" w:rsidP="0026109D">
      <w:pPr>
        <w:ind w:left="5672"/>
        <w:rPr>
          <w:sz w:val="28"/>
          <w:szCs w:val="28"/>
        </w:rPr>
      </w:pPr>
      <w:r w:rsidRPr="00D47A82">
        <w:rPr>
          <w:sz w:val="28"/>
          <w:szCs w:val="28"/>
        </w:rPr>
        <w:lastRenderedPageBreak/>
        <w:t xml:space="preserve">ПРИЛОЖЕНИЕ </w:t>
      </w:r>
    </w:p>
    <w:p w:rsidR="0026109D" w:rsidRPr="00D47A82" w:rsidRDefault="0026109D" w:rsidP="0026109D">
      <w:pPr>
        <w:ind w:left="5672"/>
        <w:rPr>
          <w:sz w:val="28"/>
          <w:szCs w:val="28"/>
        </w:rPr>
      </w:pPr>
    </w:p>
    <w:p w:rsidR="0026109D" w:rsidRPr="00D47A82" w:rsidRDefault="0026109D" w:rsidP="0026109D">
      <w:pPr>
        <w:ind w:left="5672"/>
        <w:rPr>
          <w:sz w:val="28"/>
          <w:szCs w:val="28"/>
        </w:rPr>
      </w:pPr>
      <w:r w:rsidRPr="00D47A82">
        <w:rPr>
          <w:sz w:val="28"/>
          <w:szCs w:val="28"/>
        </w:rPr>
        <w:t>УТВЕРЖДЕН</w:t>
      </w:r>
    </w:p>
    <w:p w:rsidR="0026109D" w:rsidRPr="00D47A82" w:rsidRDefault="0026109D" w:rsidP="0026109D">
      <w:pPr>
        <w:ind w:left="5672"/>
        <w:rPr>
          <w:sz w:val="28"/>
          <w:szCs w:val="28"/>
        </w:rPr>
      </w:pPr>
      <w:r w:rsidRPr="00D47A82">
        <w:rPr>
          <w:sz w:val="28"/>
          <w:szCs w:val="28"/>
        </w:rPr>
        <w:t xml:space="preserve">постановлением администрации муниципального образования </w:t>
      </w:r>
    </w:p>
    <w:p w:rsidR="0026109D" w:rsidRPr="00D47A82" w:rsidRDefault="0026109D" w:rsidP="0026109D">
      <w:pPr>
        <w:ind w:left="5672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 w:rsidRPr="00D47A82">
        <w:rPr>
          <w:sz w:val="28"/>
          <w:szCs w:val="28"/>
        </w:rPr>
        <w:t xml:space="preserve"> район </w:t>
      </w:r>
    </w:p>
    <w:p w:rsidR="0026109D" w:rsidRPr="00D47A82" w:rsidRDefault="006F0BA9" w:rsidP="0026109D">
      <w:pPr>
        <w:ind w:left="5672"/>
        <w:rPr>
          <w:sz w:val="28"/>
          <w:szCs w:val="28"/>
        </w:rPr>
      </w:pPr>
      <w:r>
        <w:rPr>
          <w:sz w:val="28"/>
          <w:szCs w:val="28"/>
        </w:rPr>
        <w:t>о</w:t>
      </w:r>
      <w:r w:rsidR="0026109D" w:rsidRPr="00D47A82">
        <w:rPr>
          <w:sz w:val="28"/>
          <w:szCs w:val="28"/>
        </w:rPr>
        <w:t>т</w:t>
      </w:r>
      <w:r>
        <w:rPr>
          <w:sz w:val="28"/>
          <w:szCs w:val="28"/>
        </w:rPr>
        <w:t xml:space="preserve"> 08.06.2015</w:t>
      </w:r>
      <w:r w:rsidR="0026109D" w:rsidRPr="00D47A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608</w:t>
      </w:r>
    </w:p>
    <w:p w:rsidR="0026109D" w:rsidRDefault="0026109D" w:rsidP="006F2FA9">
      <w:pPr>
        <w:jc w:val="right"/>
        <w:rPr>
          <w:sz w:val="28"/>
          <w:szCs w:val="28"/>
        </w:rPr>
      </w:pPr>
    </w:p>
    <w:p w:rsidR="0026109D" w:rsidRDefault="0026109D" w:rsidP="006F2FA9">
      <w:pPr>
        <w:jc w:val="right"/>
        <w:rPr>
          <w:sz w:val="28"/>
          <w:szCs w:val="28"/>
        </w:rPr>
      </w:pPr>
    </w:p>
    <w:p w:rsidR="0026109D" w:rsidRPr="0026109D" w:rsidRDefault="0026109D" w:rsidP="0026109D">
      <w:pPr>
        <w:tabs>
          <w:tab w:val="left" w:pos="8235"/>
        </w:tabs>
        <w:jc w:val="center"/>
        <w:rPr>
          <w:sz w:val="28"/>
          <w:szCs w:val="28"/>
        </w:rPr>
      </w:pPr>
      <w:r w:rsidRPr="0026109D">
        <w:rPr>
          <w:sz w:val="28"/>
          <w:szCs w:val="28"/>
        </w:rPr>
        <w:t>ПОРЯДОК</w:t>
      </w:r>
    </w:p>
    <w:p w:rsidR="0026109D" w:rsidRDefault="0026109D" w:rsidP="0026109D">
      <w:pPr>
        <w:pStyle w:val="1"/>
        <w:jc w:val="center"/>
        <w:rPr>
          <w:color w:val="auto"/>
        </w:rPr>
      </w:pPr>
      <w:r>
        <w:rPr>
          <w:color w:val="auto"/>
        </w:rPr>
        <w:t>принятия решения о разработке, формирования,</w:t>
      </w:r>
      <w:r w:rsidRPr="00A45582">
        <w:rPr>
          <w:color w:val="auto"/>
        </w:rPr>
        <w:t xml:space="preserve"> реализации</w:t>
      </w:r>
    </w:p>
    <w:p w:rsidR="0026109D" w:rsidRDefault="0026109D" w:rsidP="0026109D">
      <w:pPr>
        <w:pStyle w:val="1"/>
        <w:jc w:val="center"/>
        <w:rPr>
          <w:color w:val="auto"/>
        </w:rPr>
      </w:pPr>
      <w:r>
        <w:rPr>
          <w:color w:val="auto"/>
        </w:rPr>
        <w:t>и оценки эффективности</w:t>
      </w:r>
      <w:r w:rsidRPr="00A45582">
        <w:rPr>
          <w:color w:val="auto"/>
        </w:rPr>
        <w:t xml:space="preserve"> </w:t>
      </w:r>
      <w:r>
        <w:rPr>
          <w:color w:val="auto"/>
        </w:rPr>
        <w:t>реализации муниципальн</w:t>
      </w:r>
      <w:r w:rsidRPr="00A45582">
        <w:rPr>
          <w:color w:val="auto"/>
        </w:rPr>
        <w:t>ых программ</w:t>
      </w:r>
    </w:p>
    <w:p w:rsidR="0026109D" w:rsidRPr="00A45582" w:rsidRDefault="0026109D" w:rsidP="0026109D">
      <w:pPr>
        <w:pStyle w:val="1"/>
        <w:jc w:val="center"/>
        <w:rPr>
          <w:color w:val="auto"/>
        </w:rPr>
      </w:pPr>
      <w:r>
        <w:rPr>
          <w:color w:val="auto"/>
        </w:rPr>
        <w:t xml:space="preserve">муниципального образования </w:t>
      </w:r>
      <w:proofErr w:type="spellStart"/>
      <w:r>
        <w:rPr>
          <w:color w:val="auto"/>
        </w:rPr>
        <w:t>Усть-Лабинский</w:t>
      </w:r>
      <w:proofErr w:type="spellEnd"/>
      <w:r>
        <w:rPr>
          <w:color w:val="auto"/>
        </w:rPr>
        <w:t xml:space="preserve"> район</w:t>
      </w:r>
      <w:r w:rsidRPr="00A45582">
        <w:rPr>
          <w:color w:val="auto"/>
        </w:rPr>
        <w:br/>
      </w:r>
    </w:p>
    <w:p w:rsidR="0026109D" w:rsidRDefault="0026109D" w:rsidP="0026109D">
      <w:pPr>
        <w:pStyle w:val="1"/>
        <w:jc w:val="center"/>
        <w:rPr>
          <w:color w:val="auto"/>
        </w:rPr>
      </w:pPr>
      <w:bookmarkStart w:id="3" w:name="sub_11"/>
      <w:r w:rsidRPr="0026109D">
        <w:rPr>
          <w:color w:val="auto"/>
        </w:rPr>
        <w:t>1. Общие положения</w:t>
      </w:r>
    </w:p>
    <w:p w:rsidR="0026109D" w:rsidRPr="0026109D" w:rsidRDefault="0026109D" w:rsidP="0026109D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4" w:name="sub_1001"/>
      <w:bookmarkEnd w:id="3"/>
      <w:r w:rsidRPr="0026109D">
        <w:rPr>
          <w:sz w:val="28"/>
          <w:szCs w:val="28"/>
        </w:rPr>
        <w:t>1.1. Настоящий Порядок определяет правила принятия решения о разр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 xml:space="preserve">ботке, формирования, реализации муниципальных программ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 район и оценки эффективности их реализации, а также </w:t>
      </w:r>
      <w:proofErr w:type="gramStart"/>
      <w:r w:rsidRPr="0026109D">
        <w:rPr>
          <w:sz w:val="28"/>
          <w:szCs w:val="28"/>
        </w:rPr>
        <w:t>контроля за</w:t>
      </w:r>
      <w:proofErr w:type="gramEnd"/>
      <w:r w:rsidRPr="0026109D">
        <w:rPr>
          <w:sz w:val="28"/>
          <w:szCs w:val="28"/>
        </w:rPr>
        <w:t xml:space="preserve"> их выполнением.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1.2. Муниципальной программой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(далее – муниципальная программа) </w:t>
      </w:r>
      <w:bookmarkStart w:id="5" w:name="sub_10012"/>
      <w:bookmarkEnd w:id="4"/>
      <w:r w:rsidRPr="0026109D">
        <w:rPr>
          <w:sz w:val="28"/>
          <w:szCs w:val="28"/>
        </w:rPr>
        <w:t>является документ стр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 xml:space="preserve">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Разработка муниципальных программ осуществляется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с учетом отраслевых документов стратегического планир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вания Краснодарского края  и стратегий социально-экономического развития Краснодарского края, а также возможностей финансового и ресурсного обесп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чения.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1.3. Муниципальная программа разрабатывается и утверждается на срок не менее 3 лет, если иное не установлено решением Совета по муниципальным проектам и программам при главе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(далее - Совет).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1.4. В состав муниципальной программы могут быть включены подпр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граммы, ведомственные целевые программы и основные мероприятия. </w:t>
      </w:r>
    </w:p>
    <w:p w:rsid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Подпрограмма муниципальной программы (далее - подпрограмма) вкл</w:t>
      </w:r>
      <w:r w:rsidRPr="0026109D">
        <w:rPr>
          <w:sz w:val="28"/>
          <w:szCs w:val="28"/>
        </w:rPr>
        <w:t>ю</w:t>
      </w:r>
      <w:r w:rsidRPr="0026109D">
        <w:rPr>
          <w:sz w:val="28"/>
          <w:szCs w:val="28"/>
        </w:rPr>
        <w:t>чает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26109D" w:rsidRPr="0026109D" w:rsidRDefault="0026109D" w:rsidP="002610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Ведомственной целевой программой является утвержденный (планиру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мый к утверждению) комплекс мероприятий (направлений расходования бю</w:t>
      </w:r>
      <w:r w:rsidRPr="0026109D">
        <w:rPr>
          <w:sz w:val="28"/>
          <w:szCs w:val="28"/>
        </w:rPr>
        <w:t>д</w:t>
      </w:r>
      <w:r w:rsidRPr="0026109D">
        <w:rPr>
          <w:sz w:val="28"/>
          <w:szCs w:val="28"/>
        </w:rPr>
        <w:t>жетных средств) на срок не более 3 лет, направленных на решение конкретной задачи в области развития соответствующей сферы деятельности (в том числе на исполнение нормативных правовых актов). Требования к содержанию, п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рядку разработки и реализации ведомственных целевых программ определяю</w:t>
      </w:r>
      <w:r w:rsidRPr="0026109D">
        <w:rPr>
          <w:sz w:val="28"/>
          <w:szCs w:val="28"/>
        </w:rPr>
        <w:t>т</w:t>
      </w:r>
      <w:r w:rsidRPr="0026109D">
        <w:rPr>
          <w:sz w:val="28"/>
          <w:szCs w:val="28"/>
        </w:rPr>
        <w:t xml:space="preserve">ся Порядком разработки, утверждения и реализации ведомственных целевых программ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утвержденным нормативным правовым актом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(далее - Порядок разработки, утверждения и реализации ведомственных целевых программ).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Основное мероприятие направлено на решение отдельных задач, объед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ненных исходя из необходимости рациональной организации их решения, не включенных в подпрограмму.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proofErr w:type="gramStart"/>
      <w:r w:rsidRPr="0026109D">
        <w:rPr>
          <w:sz w:val="28"/>
          <w:szCs w:val="28"/>
        </w:rPr>
        <w:t>В муниципальную программу (подпрограммы, основные мероприятия) могут быть включены мероприятия, направленные на достижение целей и р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шение задач муниципальной программы (подпрограммы), в том числе создание условий для ее реализации, предусматривающие финансирование содержания отраслевых (функциональных) органов администрации муниципального обр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 xml:space="preserve">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(далее – отраслевой функциональный) орган),  обеспечение деятельности муниципальных  органов муниципального образов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 xml:space="preserve">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находящихся в их отраслевой принадлежности, участвующих в реализации муниципальной</w:t>
      </w:r>
      <w:proofErr w:type="gramEnd"/>
      <w:r w:rsidRPr="0026109D">
        <w:rPr>
          <w:sz w:val="28"/>
          <w:szCs w:val="28"/>
        </w:rPr>
        <w:t xml:space="preserve">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1.5. В настоящем Порядке применяются следующие термины и определ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ния: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координатор муниципальной программы – ответственный исполнитель муниципальной программы, отраслевой (функциональный) орган администр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 xml:space="preserve">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являющийся отве</w:t>
      </w:r>
      <w:r w:rsidRPr="0026109D">
        <w:rPr>
          <w:sz w:val="28"/>
          <w:szCs w:val="28"/>
        </w:rPr>
        <w:t>т</w:t>
      </w:r>
      <w:r w:rsidRPr="0026109D">
        <w:rPr>
          <w:sz w:val="28"/>
          <w:szCs w:val="28"/>
        </w:rPr>
        <w:t>ственным за разработку и реализацию муниципальной программы и облада</w:t>
      </w:r>
      <w:r w:rsidRPr="0026109D">
        <w:rPr>
          <w:sz w:val="28"/>
          <w:szCs w:val="28"/>
        </w:rPr>
        <w:t>ю</w:t>
      </w:r>
      <w:r w:rsidRPr="0026109D">
        <w:rPr>
          <w:sz w:val="28"/>
          <w:szCs w:val="28"/>
        </w:rPr>
        <w:t>щий полномочиями, установленными настоящим Порядком (далее – координ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тор муниципальной программы);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координатор подпрограммы – соисполнитель муниципальной программы, отраслевой (функциональный) орган администрации муниципального образ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являющийся ответственным за разработку и ре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лизацию подпрограммы и обладающий полномочиями, установленными наст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ящим Порядком (далее – координатор подпрограммы);</w:t>
      </w:r>
    </w:p>
    <w:p w:rsidR="0026109D" w:rsidRPr="0026109D" w:rsidRDefault="0026109D" w:rsidP="0026109D">
      <w:pPr>
        <w:ind w:firstLine="709"/>
        <w:jc w:val="both"/>
        <w:rPr>
          <w:spacing w:val="-2"/>
          <w:sz w:val="28"/>
          <w:szCs w:val="28"/>
        </w:rPr>
      </w:pPr>
      <w:r w:rsidRPr="0026109D">
        <w:rPr>
          <w:sz w:val="28"/>
          <w:szCs w:val="28"/>
        </w:rPr>
        <w:t>участник муниципальной программы – отраслевой (функциональный) о</w:t>
      </w:r>
      <w:r w:rsidRPr="0026109D">
        <w:rPr>
          <w:sz w:val="28"/>
          <w:szCs w:val="28"/>
        </w:rPr>
        <w:t>р</w:t>
      </w:r>
      <w:r w:rsidRPr="0026109D">
        <w:rPr>
          <w:sz w:val="28"/>
          <w:szCs w:val="28"/>
        </w:rPr>
        <w:t xml:space="preserve">ган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и (или) иной главный распорядитель (распорядитель) средств бюджета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участвующий в реализации о</w:t>
      </w:r>
      <w:r w:rsidRPr="0026109D">
        <w:rPr>
          <w:sz w:val="28"/>
          <w:szCs w:val="28"/>
        </w:rPr>
        <w:t>д</w:t>
      </w:r>
      <w:r w:rsidRPr="0026109D">
        <w:rPr>
          <w:sz w:val="28"/>
          <w:szCs w:val="28"/>
        </w:rPr>
        <w:t xml:space="preserve">ного или нескольких мероприятий муниципальной программы (подпрограммы, основного мероприятия), не являющийся координатором муниципальной </w:t>
      </w:r>
      <w:r w:rsidRPr="0026109D">
        <w:rPr>
          <w:spacing w:val="-2"/>
          <w:sz w:val="28"/>
          <w:szCs w:val="28"/>
        </w:rPr>
        <w:t>пр</w:t>
      </w:r>
      <w:r w:rsidRPr="0026109D">
        <w:rPr>
          <w:spacing w:val="-2"/>
          <w:sz w:val="28"/>
          <w:szCs w:val="28"/>
        </w:rPr>
        <w:t>о</w:t>
      </w:r>
      <w:r w:rsidRPr="0026109D">
        <w:rPr>
          <w:spacing w:val="-2"/>
          <w:sz w:val="28"/>
          <w:szCs w:val="28"/>
        </w:rPr>
        <w:t xml:space="preserve">граммы (подпрограммы), а также координатор ведомственной целевой </w:t>
      </w:r>
      <w:proofErr w:type="spellStart"/>
      <w:r w:rsidRPr="0026109D">
        <w:rPr>
          <w:spacing w:val="-2"/>
          <w:sz w:val="28"/>
          <w:szCs w:val="28"/>
        </w:rPr>
        <w:t>програм</w:t>
      </w:r>
      <w:proofErr w:type="spellEnd"/>
      <w:r w:rsidRPr="0026109D">
        <w:rPr>
          <w:spacing w:val="-2"/>
          <w:sz w:val="28"/>
          <w:szCs w:val="28"/>
        </w:rPr>
        <w:t>-</w:t>
      </w:r>
    </w:p>
    <w:p w:rsidR="0026109D" w:rsidRDefault="0026109D" w:rsidP="002610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6109D" w:rsidRPr="0026109D" w:rsidRDefault="0026109D" w:rsidP="0026109D">
      <w:pPr>
        <w:jc w:val="both"/>
        <w:rPr>
          <w:sz w:val="28"/>
          <w:szCs w:val="28"/>
        </w:rPr>
      </w:pPr>
      <w:r w:rsidRPr="0026109D">
        <w:rPr>
          <w:sz w:val="28"/>
          <w:szCs w:val="28"/>
        </w:rPr>
        <w:t>мы, включенной в муниципальную программу, и (или) муниципальное учр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 xml:space="preserve">ждение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наделенное в установленном порядке соответствующими полномочиями;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rStyle w:val="af"/>
          <w:bCs/>
          <w:color w:val="auto"/>
          <w:sz w:val="28"/>
          <w:szCs w:val="28"/>
        </w:rPr>
        <w:t>основные параметры муниципальной программы (подпрограммы)</w:t>
      </w:r>
      <w:r w:rsidRPr="0026109D">
        <w:rPr>
          <w:b/>
          <w:sz w:val="28"/>
          <w:szCs w:val="28"/>
        </w:rPr>
        <w:t xml:space="preserve"> -</w:t>
      </w:r>
      <w:r w:rsidRPr="0026109D">
        <w:rPr>
          <w:sz w:val="28"/>
          <w:szCs w:val="28"/>
        </w:rPr>
        <w:t xml:space="preserve"> цели, задачи, целевые показатели достижения целей и решения задач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 (подпрограммы, основного мероприятия) (далее также - целевой показатель), сроки их достижения, ресурсное обеспечение, необход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мое для достижения целей муниципальной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rStyle w:val="af"/>
          <w:bCs/>
          <w:color w:val="auto"/>
          <w:sz w:val="28"/>
          <w:szCs w:val="28"/>
        </w:rPr>
        <w:t>целевой показатель</w:t>
      </w:r>
      <w:r w:rsidRPr="0026109D">
        <w:rPr>
          <w:sz w:val="28"/>
          <w:szCs w:val="28"/>
        </w:rPr>
        <w:t xml:space="preserve"> - количественная характеристика результата дост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жения цели и решения задачи муниципальной программы (подпрограммы, о</w:t>
      </w:r>
      <w:r w:rsidRPr="0026109D">
        <w:rPr>
          <w:sz w:val="28"/>
          <w:szCs w:val="28"/>
        </w:rPr>
        <w:t>с</w:t>
      </w:r>
      <w:r w:rsidRPr="0026109D">
        <w:rPr>
          <w:sz w:val="28"/>
          <w:szCs w:val="28"/>
        </w:rPr>
        <w:t>новного мероприятия);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rStyle w:val="af"/>
          <w:bCs/>
          <w:color w:val="auto"/>
          <w:sz w:val="28"/>
          <w:szCs w:val="28"/>
        </w:rPr>
        <w:t>непосредственный результат</w:t>
      </w:r>
      <w:r w:rsidRPr="0026109D">
        <w:rPr>
          <w:sz w:val="28"/>
          <w:szCs w:val="28"/>
        </w:rPr>
        <w:t xml:space="preserve"> - характеристика объема и качества реал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зации мероприятия, направленного на достижение конечного результата реал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зации муниципальной программы (подпрограммы, основного мероприятия);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rStyle w:val="af"/>
          <w:bCs/>
          <w:color w:val="auto"/>
          <w:sz w:val="28"/>
          <w:szCs w:val="28"/>
        </w:rPr>
        <w:t>результативность муниципальной программы (подпрограммы)</w:t>
      </w:r>
      <w:r w:rsidRPr="0026109D">
        <w:rPr>
          <w:b/>
          <w:sz w:val="28"/>
          <w:szCs w:val="28"/>
        </w:rPr>
        <w:t xml:space="preserve"> - </w:t>
      </w:r>
      <w:r w:rsidRPr="0026109D">
        <w:rPr>
          <w:sz w:val="28"/>
          <w:szCs w:val="28"/>
        </w:rPr>
        <w:t>ст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пень достижения запланированных целевых показателей;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rStyle w:val="af"/>
          <w:bCs/>
          <w:color w:val="auto"/>
          <w:sz w:val="28"/>
          <w:szCs w:val="28"/>
        </w:rPr>
        <w:t>эффективность реализации  муниципальной программы (подпр</w:t>
      </w:r>
      <w:r w:rsidRPr="0026109D">
        <w:rPr>
          <w:rStyle w:val="af"/>
          <w:bCs/>
          <w:color w:val="auto"/>
          <w:sz w:val="28"/>
          <w:szCs w:val="28"/>
        </w:rPr>
        <w:t>о</w:t>
      </w:r>
      <w:r w:rsidRPr="0026109D">
        <w:rPr>
          <w:rStyle w:val="af"/>
          <w:bCs/>
          <w:color w:val="auto"/>
          <w:sz w:val="28"/>
          <w:szCs w:val="28"/>
        </w:rPr>
        <w:t>граммы)</w:t>
      </w:r>
      <w:r w:rsidRPr="0026109D">
        <w:rPr>
          <w:b/>
          <w:sz w:val="28"/>
          <w:szCs w:val="28"/>
        </w:rPr>
        <w:t xml:space="preserve"> - </w:t>
      </w:r>
      <w:r w:rsidRPr="0026109D">
        <w:rPr>
          <w:sz w:val="28"/>
          <w:szCs w:val="28"/>
        </w:rPr>
        <w:t>соотношение достигнутых целевых показателей и ресурсов, затр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ченных на их достижение;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rStyle w:val="af"/>
          <w:bCs/>
          <w:color w:val="auto"/>
          <w:sz w:val="28"/>
          <w:szCs w:val="28"/>
        </w:rPr>
        <w:t>мониторинг реализации муниципальной программы</w:t>
      </w:r>
      <w:r w:rsidRPr="0026109D">
        <w:rPr>
          <w:sz w:val="28"/>
          <w:szCs w:val="28"/>
        </w:rPr>
        <w:t xml:space="preserve"> - процесс набл</w:t>
      </w:r>
      <w:r w:rsidRPr="0026109D">
        <w:rPr>
          <w:sz w:val="28"/>
          <w:szCs w:val="28"/>
        </w:rPr>
        <w:t>ю</w:t>
      </w:r>
      <w:r w:rsidRPr="0026109D">
        <w:rPr>
          <w:sz w:val="28"/>
          <w:szCs w:val="28"/>
        </w:rPr>
        <w:t>дения за реализацией основных параметров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1.6. Основанием для разработки муниципальных программ является п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речень муниципальных программ, утверждаемый постановлением администр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 xml:space="preserve">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которым устанавл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вается наименование, координатор муниципальной программы и координаторы подпрограмм.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Перечень муниципальных программ формируется в соответствии с при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ритетами социально-экономического развития, определенными стратегией с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циально-экономического развития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1.7. Разработка и реализация муниципальной программы, а также прин</w:t>
      </w:r>
      <w:r w:rsidRPr="0026109D">
        <w:rPr>
          <w:sz w:val="28"/>
          <w:szCs w:val="28"/>
        </w:rPr>
        <w:t>я</w:t>
      </w:r>
      <w:r w:rsidRPr="0026109D">
        <w:rPr>
          <w:sz w:val="28"/>
          <w:szCs w:val="28"/>
        </w:rPr>
        <w:t>тие решения о необходимости внесения изменений в нее осуществляется коо</w:t>
      </w:r>
      <w:r w:rsidRPr="0026109D">
        <w:rPr>
          <w:sz w:val="28"/>
          <w:szCs w:val="28"/>
        </w:rPr>
        <w:t>р</w:t>
      </w:r>
      <w:r w:rsidRPr="0026109D">
        <w:rPr>
          <w:sz w:val="28"/>
          <w:szCs w:val="28"/>
        </w:rPr>
        <w:t>динатором муниципальной программы совместно с координаторами подпр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 и (или) участниками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1.8 Проект муниципальной программы подлежит общественному обсу</w:t>
      </w:r>
      <w:r w:rsidRPr="0026109D">
        <w:rPr>
          <w:sz w:val="28"/>
          <w:szCs w:val="28"/>
        </w:rPr>
        <w:t>ж</w:t>
      </w:r>
      <w:r w:rsidRPr="0026109D">
        <w:rPr>
          <w:sz w:val="28"/>
          <w:szCs w:val="28"/>
        </w:rPr>
        <w:t>дению.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1.9. Муниципальная программа утверждается постановлением админ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1.10. По каждой муниципальной программе ее координатором ежегодно проводится оценка эффективности ее реализации.</w:t>
      </w:r>
    </w:p>
    <w:p w:rsidR="0026109D" w:rsidRPr="0026109D" w:rsidRDefault="0026109D" w:rsidP="0026109D">
      <w:pPr>
        <w:pStyle w:val="1"/>
        <w:ind w:firstLine="709"/>
        <w:rPr>
          <w:color w:val="auto"/>
        </w:rPr>
      </w:pPr>
      <w:bookmarkStart w:id="6" w:name="sub_12"/>
      <w:bookmarkEnd w:id="5"/>
    </w:p>
    <w:bookmarkEnd w:id="6"/>
    <w:p w:rsidR="0026109D" w:rsidRDefault="0026109D" w:rsidP="00EE335B">
      <w:pPr>
        <w:jc w:val="center"/>
        <w:rPr>
          <w:sz w:val="28"/>
          <w:szCs w:val="28"/>
        </w:rPr>
      </w:pPr>
      <w:r w:rsidRPr="00EE335B">
        <w:rPr>
          <w:sz w:val="28"/>
          <w:szCs w:val="28"/>
        </w:rPr>
        <w:t>2. Требования к содержанию муниципальной программы</w:t>
      </w:r>
    </w:p>
    <w:p w:rsidR="00EE335B" w:rsidRDefault="00EE335B" w:rsidP="00EE335B">
      <w:pPr>
        <w:jc w:val="center"/>
        <w:rPr>
          <w:sz w:val="28"/>
          <w:szCs w:val="28"/>
        </w:rPr>
      </w:pPr>
    </w:p>
    <w:p w:rsidR="00EE335B" w:rsidRPr="00EE335B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7" w:name="sub_1005"/>
      <w:r w:rsidRPr="0026109D">
        <w:rPr>
          <w:sz w:val="28"/>
          <w:szCs w:val="28"/>
        </w:rPr>
        <w:t>2.1. Муниципальная программа имеет следующую структуру: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2.1.1. Паспорт муниципальной программы (по форме согласно прилож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нию № 1 к настоящему Порядку);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2.1.2. Текстовая часть муниципальной программы, включающая следу</w:t>
      </w:r>
      <w:r w:rsidRPr="0026109D">
        <w:rPr>
          <w:sz w:val="28"/>
          <w:szCs w:val="28"/>
        </w:rPr>
        <w:t>ю</w:t>
      </w:r>
      <w:r w:rsidRPr="0026109D">
        <w:rPr>
          <w:sz w:val="28"/>
          <w:szCs w:val="28"/>
        </w:rPr>
        <w:t>щие разделы: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характеристика текущего состояния  и прогноз развития соответству</w:t>
      </w:r>
      <w:r w:rsidRPr="0026109D">
        <w:rPr>
          <w:sz w:val="28"/>
          <w:szCs w:val="28"/>
        </w:rPr>
        <w:t>ю</w:t>
      </w:r>
      <w:r w:rsidRPr="0026109D">
        <w:rPr>
          <w:sz w:val="28"/>
          <w:szCs w:val="28"/>
        </w:rPr>
        <w:t>щей сферы реализации муниципальной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цели, задачи и целевые показатели, сроки и этапы реализации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перечень и краткое описание подпрограмм, ведомственных целевых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 и основных мероприятий муниципальной программы (при наличии);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обоснование ресурсного обеспечения муниципальной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прогноз сводных показателей муниципальных заданий по этапам реал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зации муниципальной программы (в случае оказания муниципальными учр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 xml:space="preserve">ждениями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 муниципал</w:t>
      </w:r>
      <w:r w:rsidRPr="0026109D">
        <w:rPr>
          <w:sz w:val="28"/>
          <w:szCs w:val="28"/>
        </w:rPr>
        <w:t>ь</w:t>
      </w:r>
      <w:r w:rsidRPr="0026109D">
        <w:rPr>
          <w:sz w:val="28"/>
          <w:szCs w:val="28"/>
        </w:rPr>
        <w:t>ных услуг (выполнения работ) юридическим и (или) физическим лицам);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методика оценки эффективности реализации муниципальной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26109D">
        <w:rPr>
          <w:sz w:val="28"/>
          <w:szCs w:val="28"/>
        </w:rPr>
        <w:t>контроль за</w:t>
      </w:r>
      <w:proofErr w:type="gramEnd"/>
      <w:r w:rsidRPr="0026109D">
        <w:rPr>
          <w:sz w:val="28"/>
          <w:szCs w:val="28"/>
        </w:rPr>
        <w:t xml:space="preserve"> ее в</w:t>
      </w:r>
      <w:r w:rsidRPr="0026109D">
        <w:rPr>
          <w:sz w:val="28"/>
          <w:szCs w:val="28"/>
        </w:rPr>
        <w:t>ы</w:t>
      </w:r>
      <w:r w:rsidRPr="0026109D">
        <w:rPr>
          <w:sz w:val="28"/>
          <w:szCs w:val="28"/>
        </w:rPr>
        <w:t>полнением;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2.1.3. Подпрограммы и (или) паспорта ведомственных целевых программ (при наличии в виде приложений к муниципальной программе).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Паспорт ведомственной целевой программы приводится по форме, предусмотренной Порядком разработки, утверждения и реализации ведо</w:t>
      </w:r>
      <w:r w:rsidRPr="0026109D">
        <w:rPr>
          <w:sz w:val="28"/>
          <w:szCs w:val="28"/>
        </w:rPr>
        <w:t>м</w:t>
      </w:r>
      <w:r w:rsidRPr="0026109D">
        <w:rPr>
          <w:sz w:val="28"/>
          <w:szCs w:val="28"/>
        </w:rPr>
        <w:t>ственных целевых программ.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8" w:name="sub_1016"/>
      <w:r w:rsidRPr="0026109D">
        <w:rPr>
          <w:sz w:val="28"/>
          <w:szCs w:val="28"/>
        </w:rPr>
        <w:t>2.2. К содержанию разделов муниципальной программы предъявляются следующие требования:</w:t>
      </w:r>
    </w:p>
    <w:p w:rsidR="0026109D" w:rsidRPr="0026109D" w:rsidRDefault="0026109D" w:rsidP="0026109D">
      <w:pPr>
        <w:ind w:firstLine="709"/>
        <w:jc w:val="both"/>
        <w:rPr>
          <w:bCs/>
          <w:sz w:val="28"/>
          <w:szCs w:val="28"/>
        </w:rPr>
      </w:pPr>
      <w:bookmarkStart w:id="9" w:name="sub_10162"/>
      <w:bookmarkEnd w:id="8"/>
      <w:r w:rsidRPr="0026109D">
        <w:rPr>
          <w:sz w:val="28"/>
          <w:szCs w:val="28"/>
        </w:rPr>
        <w:t>2.2.1. </w:t>
      </w:r>
      <w:proofErr w:type="gramStart"/>
      <w:r w:rsidRPr="0026109D">
        <w:rPr>
          <w:sz w:val="28"/>
          <w:szCs w:val="28"/>
        </w:rPr>
        <w:t xml:space="preserve">Раздел </w:t>
      </w:r>
      <w:r w:rsidRPr="0026109D">
        <w:rPr>
          <w:bCs/>
          <w:sz w:val="28"/>
          <w:szCs w:val="28"/>
        </w:rPr>
        <w:t>«Х</w:t>
      </w:r>
      <w:r w:rsidRPr="0026109D">
        <w:rPr>
          <w:sz w:val="28"/>
          <w:szCs w:val="28"/>
        </w:rPr>
        <w:t>арактеристика текущего состояния и основные проблемы в соответствующей сферы реализации муниципальной программы»</w:t>
      </w:r>
      <w:r w:rsidRPr="0026109D">
        <w:rPr>
          <w:bCs/>
          <w:sz w:val="28"/>
          <w:szCs w:val="28"/>
        </w:rPr>
        <w:t xml:space="preserve"> (в наимен</w:t>
      </w:r>
      <w:r w:rsidRPr="0026109D">
        <w:rPr>
          <w:bCs/>
          <w:sz w:val="28"/>
          <w:szCs w:val="28"/>
        </w:rPr>
        <w:t>о</w:t>
      </w:r>
      <w:r w:rsidRPr="0026109D">
        <w:rPr>
          <w:bCs/>
          <w:sz w:val="28"/>
          <w:szCs w:val="28"/>
        </w:rPr>
        <w:t>вании раздела указывается сфера реализации муниципальной программы, кот</w:t>
      </w:r>
      <w:r w:rsidRPr="0026109D">
        <w:rPr>
          <w:bCs/>
          <w:sz w:val="28"/>
          <w:szCs w:val="28"/>
        </w:rPr>
        <w:t>о</w:t>
      </w:r>
      <w:r w:rsidRPr="0026109D">
        <w:rPr>
          <w:bCs/>
          <w:sz w:val="28"/>
          <w:szCs w:val="28"/>
        </w:rPr>
        <w:t>рая непосредственно отражается в муниципальной программе).</w:t>
      </w:r>
      <w:proofErr w:type="gramEnd"/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10" w:name="sub_2212"/>
      <w:r w:rsidRPr="0026109D">
        <w:rPr>
          <w:sz w:val="28"/>
          <w:szCs w:val="28"/>
        </w:rPr>
        <w:t xml:space="preserve">В рамках </w:t>
      </w:r>
      <w:proofErr w:type="gramStart"/>
      <w:r w:rsidRPr="0026109D">
        <w:rPr>
          <w:sz w:val="28"/>
          <w:szCs w:val="28"/>
        </w:rPr>
        <w:t>характеристики текущего состояния сферы реализации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</w:t>
      </w:r>
      <w:proofErr w:type="gramEnd"/>
      <w:r w:rsidRPr="0026109D">
        <w:rPr>
          <w:sz w:val="28"/>
          <w:szCs w:val="28"/>
        </w:rPr>
        <w:t xml:space="preserve"> предусматривается проведение анализа ее текущего сост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яния, включая выявление основных проблем, в том числе в разрезе подпр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 муниципальной программы.</w:t>
      </w:r>
    </w:p>
    <w:bookmarkEnd w:id="10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Анализ должен включать характеристику реализации государственной политики в регулируемой сфере экономики, выявление потенциала для ее ра</w:t>
      </w:r>
      <w:r w:rsidRPr="0026109D">
        <w:rPr>
          <w:sz w:val="28"/>
          <w:szCs w:val="28"/>
        </w:rPr>
        <w:t>з</w:t>
      </w:r>
      <w:r w:rsidRPr="0026109D">
        <w:rPr>
          <w:sz w:val="28"/>
          <w:szCs w:val="28"/>
        </w:rPr>
        <w:t>вития и существующих ограничений в реализации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11" w:name="sub_10163"/>
      <w:bookmarkEnd w:id="9"/>
      <w:r w:rsidRPr="0026109D">
        <w:rPr>
          <w:sz w:val="28"/>
          <w:szCs w:val="28"/>
        </w:rPr>
        <w:t>2.2.2. Раздел «</w:t>
      </w:r>
      <w:r w:rsidRPr="0026109D">
        <w:rPr>
          <w:bCs/>
          <w:sz w:val="28"/>
          <w:szCs w:val="28"/>
        </w:rPr>
        <w:t>Цели, задачи и целевые показатели, сроки и этапы реализ</w:t>
      </w:r>
      <w:r w:rsidRPr="0026109D">
        <w:rPr>
          <w:bCs/>
          <w:sz w:val="28"/>
          <w:szCs w:val="28"/>
        </w:rPr>
        <w:t>а</w:t>
      </w:r>
      <w:r w:rsidRPr="0026109D">
        <w:rPr>
          <w:bCs/>
          <w:sz w:val="28"/>
          <w:szCs w:val="28"/>
        </w:rPr>
        <w:t>ции муниципальной программы».</w:t>
      </w:r>
      <w:r w:rsidRPr="0026109D">
        <w:rPr>
          <w:sz w:val="28"/>
          <w:szCs w:val="28"/>
        </w:rPr>
        <w:t xml:space="preserve"> </w:t>
      </w:r>
      <w:bookmarkEnd w:id="11"/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Цели муниципальной программы должны соответствовать приоритетам государственной политики в сфере реализации муниципальной программы.</w:t>
      </w:r>
    </w:p>
    <w:p w:rsidR="00EE335B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Приоритеты государственной политики определены в указах Президента Российской Федерации, концепции долгосрочного социального экономическо</w:t>
      </w:r>
      <w:r w:rsidR="00EE335B">
        <w:rPr>
          <w:sz w:val="28"/>
          <w:szCs w:val="28"/>
        </w:rPr>
        <w:t>-</w:t>
      </w:r>
    </w:p>
    <w:p w:rsidR="00EE335B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proofErr w:type="spellStart"/>
      <w:r w:rsidRPr="0026109D">
        <w:rPr>
          <w:sz w:val="28"/>
          <w:szCs w:val="28"/>
        </w:rPr>
        <w:t>го</w:t>
      </w:r>
      <w:proofErr w:type="spellEnd"/>
      <w:r w:rsidRPr="0026109D">
        <w:rPr>
          <w:sz w:val="28"/>
          <w:szCs w:val="28"/>
        </w:rPr>
        <w:t xml:space="preserve"> развития Российской Федерации, </w:t>
      </w:r>
      <w:hyperlink r:id="rId8" w:history="1">
        <w:r w:rsidRPr="0026109D">
          <w:rPr>
            <w:rStyle w:val="ae"/>
            <w:color w:val="auto"/>
            <w:sz w:val="28"/>
            <w:szCs w:val="28"/>
          </w:rPr>
          <w:t>посланиях</w:t>
        </w:r>
      </w:hyperlink>
      <w:r w:rsidRPr="0026109D">
        <w:rPr>
          <w:sz w:val="28"/>
          <w:szCs w:val="28"/>
        </w:rPr>
        <w:t xml:space="preserve"> Президента Российской Фед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рации Федеральному Собранию Российской Федерации, иных правовых актах Российской Федерации, стратегии социально-экономического развития Кра</w:t>
      </w:r>
      <w:r w:rsidRPr="0026109D">
        <w:rPr>
          <w:sz w:val="28"/>
          <w:szCs w:val="28"/>
        </w:rPr>
        <w:t>с</w:t>
      </w:r>
      <w:r w:rsidRPr="0026109D">
        <w:rPr>
          <w:sz w:val="28"/>
          <w:szCs w:val="28"/>
        </w:rPr>
        <w:t>нодарского края до 2020 года, законах Краснодарского края, нормативных пр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вовых актах главы администрации (губернатора) Краснодарского края, страт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 xml:space="preserve">гии  развития </w:t>
      </w:r>
      <w:proofErr w:type="spellStart"/>
      <w:r w:rsidRPr="0026109D">
        <w:rPr>
          <w:sz w:val="28"/>
          <w:szCs w:val="28"/>
        </w:rPr>
        <w:t>Усть-Лабинского</w:t>
      </w:r>
      <w:proofErr w:type="spellEnd"/>
      <w:r w:rsidRPr="0026109D">
        <w:rPr>
          <w:sz w:val="28"/>
          <w:szCs w:val="28"/>
        </w:rPr>
        <w:t xml:space="preserve"> района до 2022 года. 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Цель должна обладать следующими свойствами: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специфичность (цель должна соответствовать сфере реализации муниц</w:t>
      </w:r>
      <w:r w:rsidRPr="0026109D">
        <w:rPr>
          <w:sz w:val="28"/>
          <w:szCs w:val="28"/>
          <w:shd w:val="clear" w:color="auto" w:fill="FFFFFF"/>
        </w:rPr>
        <w:t>и</w:t>
      </w:r>
      <w:r w:rsidRPr="0026109D">
        <w:rPr>
          <w:sz w:val="28"/>
          <w:szCs w:val="28"/>
          <w:shd w:val="clear" w:color="auto" w:fill="FFFFFF"/>
        </w:rPr>
        <w:t>пальной программы);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конкретность (не допускаются нечеткие формулировки, ведущие к прои</w:t>
      </w:r>
      <w:r w:rsidRPr="0026109D">
        <w:rPr>
          <w:sz w:val="28"/>
          <w:szCs w:val="28"/>
          <w:shd w:val="clear" w:color="auto" w:fill="FFFFFF"/>
        </w:rPr>
        <w:t>з</w:t>
      </w:r>
      <w:r w:rsidRPr="0026109D">
        <w:rPr>
          <w:sz w:val="28"/>
          <w:szCs w:val="28"/>
          <w:shd w:val="clear" w:color="auto" w:fill="FFFFFF"/>
        </w:rPr>
        <w:t>вольному или неоднозначному толкованию);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измеримость (достижение цели можно проверить);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достижимость (цель должна быть достижима за период реализации мун</w:t>
      </w:r>
      <w:r w:rsidRPr="0026109D">
        <w:rPr>
          <w:sz w:val="28"/>
          <w:szCs w:val="28"/>
          <w:shd w:val="clear" w:color="auto" w:fill="FFFFFF"/>
        </w:rPr>
        <w:t>и</w:t>
      </w:r>
      <w:r w:rsidRPr="0026109D">
        <w:rPr>
          <w:sz w:val="28"/>
          <w:szCs w:val="28"/>
          <w:shd w:val="clear" w:color="auto" w:fill="FFFFFF"/>
        </w:rPr>
        <w:t>ципальной программы);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</w:t>
      </w:r>
      <w:r w:rsidRPr="0026109D">
        <w:rPr>
          <w:sz w:val="28"/>
          <w:szCs w:val="28"/>
          <w:shd w:val="clear" w:color="auto" w:fill="FFFFFF"/>
        </w:rPr>
        <w:t>о</w:t>
      </w:r>
      <w:r w:rsidRPr="0026109D">
        <w:rPr>
          <w:sz w:val="28"/>
          <w:szCs w:val="28"/>
          <w:shd w:val="clear" w:color="auto" w:fill="FFFFFF"/>
        </w:rPr>
        <w:t>дов достижения цели.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 xml:space="preserve">Достижение цели обеспечивается за счет решения задач муниципальной программы. 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Задача муниципальной программы определяет результат реализации с</w:t>
      </w:r>
      <w:r w:rsidRPr="0026109D">
        <w:rPr>
          <w:sz w:val="28"/>
          <w:szCs w:val="28"/>
          <w:shd w:val="clear" w:color="auto" w:fill="FFFFFF"/>
        </w:rPr>
        <w:t>о</w:t>
      </w:r>
      <w:r w:rsidRPr="0026109D">
        <w:rPr>
          <w:sz w:val="28"/>
          <w:szCs w:val="28"/>
          <w:shd w:val="clear" w:color="auto" w:fill="FFFFFF"/>
        </w:rPr>
        <w:t>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Сформулированные задачи должны быть необходимы и достаточны для достижения соответствующей цели.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Целевые показатели должны количественно характеризовать ход реал</w:t>
      </w:r>
      <w:r w:rsidRPr="0026109D">
        <w:rPr>
          <w:sz w:val="28"/>
          <w:szCs w:val="28"/>
          <w:shd w:val="clear" w:color="auto" w:fill="FFFFFF"/>
        </w:rPr>
        <w:t>и</w:t>
      </w:r>
      <w:r w:rsidRPr="0026109D">
        <w:rPr>
          <w:sz w:val="28"/>
          <w:szCs w:val="28"/>
          <w:shd w:val="clear" w:color="auto" w:fill="FFFFFF"/>
        </w:rPr>
        <w:t>зации, достижение целей и решение задач муниципальной программы, а также: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иметь количественное значение;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непосредственно зависеть от решения задач и реализации муниципальной программы;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отвечать иным требованиям, определяемым в соответствии с настоящим Порядком.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В перечень целевых показателей подлежат включению показатели, знач</w:t>
      </w:r>
      <w:r w:rsidRPr="0026109D">
        <w:rPr>
          <w:sz w:val="28"/>
          <w:szCs w:val="28"/>
          <w:shd w:val="clear" w:color="auto" w:fill="FFFFFF"/>
        </w:rPr>
        <w:t>е</w:t>
      </w:r>
      <w:r w:rsidRPr="0026109D">
        <w:rPr>
          <w:sz w:val="28"/>
          <w:szCs w:val="28"/>
          <w:shd w:val="clear" w:color="auto" w:fill="FFFFFF"/>
        </w:rPr>
        <w:t>ния которых удовлетворяют одному из следующих условий: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определяются на основе данных государственного статистического наблюдения;</w:t>
      </w:r>
    </w:p>
    <w:p w:rsid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bookmarkStart w:id="12" w:name="sub_22220"/>
      <w:r w:rsidRPr="0026109D">
        <w:rPr>
          <w:sz w:val="28"/>
          <w:szCs w:val="28"/>
          <w:shd w:val="clear" w:color="auto" w:fill="FFFFFF"/>
        </w:rPr>
        <w:t>рассчитываются по методикам, утвержденным правовыми актами Ро</w:t>
      </w:r>
      <w:r w:rsidRPr="0026109D">
        <w:rPr>
          <w:sz w:val="28"/>
          <w:szCs w:val="28"/>
          <w:shd w:val="clear" w:color="auto" w:fill="FFFFFF"/>
        </w:rPr>
        <w:t>с</w:t>
      </w:r>
      <w:r w:rsidRPr="0026109D">
        <w:rPr>
          <w:sz w:val="28"/>
          <w:szCs w:val="28"/>
          <w:shd w:val="clear" w:color="auto" w:fill="FFFFFF"/>
        </w:rPr>
        <w:t>сийской Федерации, Краснодарского края, муниципальными правовыми акт</w:t>
      </w:r>
      <w:r w:rsidRPr="0026109D">
        <w:rPr>
          <w:sz w:val="28"/>
          <w:szCs w:val="28"/>
          <w:shd w:val="clear" w:color="auto" w:fill="FFFFFF"/>
        </w:rPr>
        <w:t>а</w:t>
      </w:r>
      <w:r w:rsidRPr="0026109D">
        <w:rPr>
          <w:sz w:val="28"/>
          <w:szCs w:val="28"/>
          <w:shd w:val="clear" w:color="auto" w:fill="FFFFFF"/>
        </w:rPr>
        <w:t>ми, а также методикам, включенным в состав муниципальной программы.</w:t>
      </w:r>
    </w:p>
    <w:p w:rsidR="00EE335B" w:rsidRPr="0026109D" w:rsidRDefault="00EE335B" w:rsidP="00EE335B">
      <w:pPr>
        <w:shd w:val="clear" w:color="auto" w:fill="FFFFFF"/>
        <w:jc w:val="center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</w:t>
      </w:r>
    </w:p>
    <w:bookmarkEnd w:id="12"/>
    <w:p w:rsidR="0026109D" w:rsidRPr="0026109D" w:rsidRDefault="0026109D" w:rsidP="0026109D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 xml:space="preserve">Цели, задачи и характеризующие их целевые показатели муниципальной программы приводятся в табличной форме в соответствии с приложением № 2 к настоящему Порядку. 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13" w:name="sub_22222"/>
      <w:r w:rsidRPr="0026109D">
        <w:rPr>
          <w:sz w:val="28"/>
          <w:szCs w:val="28"/>
        </w:rPr>
        <w:t>Целевые показатели подпрограмм и ведомственных целевых программ должны быть увязаны с целевыми показателями, характеризующими достиж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ние целей и решение задач муниципальной программы, и не могут их дублир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вать.</w:t>
      </w:r>
    </w:p>
    <w:bookmarkEnd w:id="13"/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:rsidR="0026109D" w:rsidRPr="0026109D" w:rsidRDefault="0026109D" w:rsidP="0026109D">
      <w:pPr>
        <w:ind w:firstLine="709"/>
        <w:jc w:val="both"/>
        <w:rPr>
          <w:bCs/>
          <w:sz w:val="28"/>
          <w:szCs w:val="28"/>
        </w:rPr>
      </w:pPr>
      <w:bookmarkStart w:id="14" w:name="sub_10164"/>
      <w:r w:rsidRPr="0026109D">
        <w:rPr>
          <w:sz w:val="28"/>
          <w:szCs w:val="28"/>
        </w:rPr>
        <w:t xml:space="preserve">2.2.3. Раздел </w:t>
      </w:r>
      <w:r w:rsidRPr="0026109D">
        <w:rPr>
          <w:bCs/>
          <w:sz w:val="28"/>
          <w:szCs w:val="28"/>
        </w:rPr>
        <w:t>«Перечень и краткое описание подпрограмм, ведомственных целевых программ и основных мероприятий муниципальной программы».</w:t>
      </w:r>
    </w:p>
    <w:p w:rsidR="0026109D" w:rsidRPr="0026109D" w:rsidRDefault="0026109D" w:rsidP="0026109D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В разделе приводится перечень и краткое описание подпрограмм, ведо</w:t>
      </w:r>
      <w:r w:rsidRPr="0026109D">
        <w:rPr>
          <w:sz w:val="28"/>
          <w:szCs w:val="28"/>
          <w:shd w:val="clear" w:color="auto" w:fill="FFFFFF"/>
        </w:rPr>
        <w:t>м</w:t>
      </w:r>
      <w:r w:rsidRPr="0026109D">
        <w:rPr>
          <w:sz w:val="28"/>
          <w:szCs w:val="28"/>
          <w:shd w:val="clear" w:color="auto" w:fill="FFFFFF"/>
        </w:rPr>
        <w:t>ственных целевых программ, а также перечень основных мероприятий муниц</w:t>
      </w:r>
      <w:r w:rsidRPr="0026109D">
        <w:rPr>
          <w:sz w:val="28"/>
          <w:szCs w:val="28"/>
          <w:shd w:val="clear" w:color="auto" w:fill="FFFFFF"/>
        </w:rPr>
        <w:t>и</w:t>
      </w:r>
      <w:r w:rsidRPr="0026109D">
        <w:rPr>
          <w:sz w:val="28"/>
          <w:szCs w:val="28"/>
          <w:shd w:val="clear" w:color="auto" w:fill="FFFFFF"/>
        </w:rPr>
        <w:t>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В качестве обоснования выделения подпрограмм и ведомственных цел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вых программ может использоваться, в том числе, обоснование их вклада в д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стижение целей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Перечень основных мероприятий должен содержать конкретные форм</w:t>
      </w:r>
      <w:r w:rsidRPr="0026109D">
        <w:rPr>
          <w:sz w:val="28"/>
          <w:szCs w:val="28"/>
        </w:rPr>
        <w:t>у</w:t>
      </w:r>
      <w:r w:rsidRPr="0026109D">
        <w:rPr>
          <w:sz w:val="28"/>
          <w:szCs w:val="28"/>
        </w:rPr>
        <w:t>лировки наименований основных мероприятий, отражать источники и объемы финансирования, непосредственные результаты их реализации.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Основные мероприятия, включенные в перечень, не могут дублировать мероприятия других муниципальных программ (подпрограмм, ведомственных целевых программ).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Масштаб основного мероприятия должен обеспечивать возможность </w:t>
      </w:r>
      <w:proofErr w:type="gramStart"/>
      <w:r w:rsidRPr="0026109D">
        <w:rPr>
          <w:sz w:val="28"/>
          <w:szCs w:val="28"/>
        </w:rPr>
        <w:t>ко</w:t>
      </w:r>
      <w:r w:rsidRPr="0026109D">
        <w:rPr>
          <w:sz w:val="28"/>
          <w:szCs w:val="28"/>
        </w:rPr>
        <w:t>н</w:t>
      </w:r>
      <w:r w:rsidRPr="0026109D">
        <w:rPr>
          <w:sz w:val="28"/>
          <w:szCs w:val="28"/>
        </w:rPr>
        <w:t>троля за</w:t>
      </w:r>
      <w:proofErr w:type="gramEnd"/>
      <w:r w:rsidRPr="0026109D">
        <w:rPr>
          <w:sz w:val="28"/>
          <w:szCs w:val="28"/>
        </w:rPr>
        <w:t xml:space="preserve"> выполнением муниципальной программы, но не усложнять систему контроля и отчетности. Наименования основных мероприятий не могут дубл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ровать наименования целей и задач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15" w:name="sub_2237"/>
      <w:r w:rsidRPr="0026109D">
        <w:rPr>
          <w:sz w:val="28"/>
          <w:szCs w:val="28"/>
        </w:rPr>
        <w:t>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</w:t>
      </w:r>
    </w:p>
    <w:bookmarkEnd w:id="15"/>
    <w:p w:rsidR="0026109D" w:rsidRPr="0026109D" w:rsidRDefault="0026109D" w:rsidP="0026109D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Перечень основных мероприятий, реализация которых предполагает ф</w:t>
      </w:r>
      <w:r w:rsidRPr="0026109D">
        <w:rPr>
          <w:sz w:val="28"/>
          <w:szCs w:val="28"/>
          <w:shd w:val="clear" w:color="auto" w:fill="FFFFFF"/>
        </w:rPr>
        <w:t>и</w:t>
      </w:r>
      <w:r w:rsidRPr="0026109D">
        <w:rPr>
          <w:sz w:val="28"/>
          <w:szCs w:val="28"/>
          <w:shd w:val="clear" w:color="auto" w:fill="FFFFFF"/>
        </w:rPr>
        <w:t xml:space="preserve">нансирование за счет средств бюджета муниципального образования </w:t>
      </w:r>
      <w:proofErr w:type="spellStart"/>
      <w:r w:rsidRPr="0026109D">
        <w:rPr>
          <w:sz w:val="28"/>
          <w:szCs w:val="28"/>
          <w:shd w:val="clear" w:color="auto" w:fill="FFFFFF"/>
        </w:rPr>
        <w:t>Усть-Лабинский</w:t>
      </w:r>
      <w:proofErr w:type="spellEnd"/>
      <w:r w:rsidRPr="0026109D">
        <w:rPr>
          <w:sz w:val="28"/>
          <w:szCs w:val="28"/>
          <w:shd w:val="clear" w:color="auto" w:fill="FFFFFF"/>
        </w:rPr>
        <w:t xml:space="preserve"> район, должен отражать соответствующие расходные обязательства муниципального образования </w:t>
      </w:r>
      <w:proofErr w:type="spellStart"/>
      <w:r w:rsidRPr="0026109D">
        <w:rPr>
          <w:sz w:val="28"/>
          <w:szCs w:val="28"/>
          <w:shd w:val="clear" w:color="auto" w:fill="FFFFFF"/>
        </w:rPr>
        <w:t>Усть-Лабинский</w:t>
      </w:r>
      <w:proofErr w:type="spellEnd"/>
      <w:r w:rsidRPr="0026109D">
        <w:rPr>
          <w:sz w:val="28"/>
          <w:szCs w:val="28"/>
          <w:shd w:val="clear" w:color="auto" w:fill="FFFFFF"/>
        </w:rPr>
        <w:t xml:space="preserve"> район и формироваться с учетом установленных бюджетным законодательством Российской Федерации видов расходов бюджета (форм бюджетных ассигнований). Перечень основных мер</w:t>
      </w:r>
      <w:r w:rsidRPr="0026109D">
        <w:rPr>
          <w:sz w:val="28"/>
          <w:szCs w:val="28"/>
          <w:shd w:val="clear" w:color="auto" w:fill="FFFFFF"/>
        </w:rPr>
        <w:t>о</w:t>
      </w:r>
      <w:r w:rsidRPr="0026109D">
        <w:rPr>
          <w:sz w:val="28"/>
          <w:szCs w:val="28"/>
          <w:shd w:val="clear" w:color="auto" w:fill="FFFFFF"/>
        </w:rPr>
        <w:t xml:space="preserve">приятий, реализация которых не предполагает финансирование за счет средств бюджета муниципального образования </w:t>
      </w:r>
      <w:proofErr w:type="spellStart"/>
      <w:r w:rsidRPr="0026109D">
        <w:rPr>
          <w:sz w:val="28"/>
          <w:szCs w:val="28"/>
          <w:shd w:val="clear" w:color="auto" w:fill="FFFFFF"/>
        </w:rPr>
        <w:t>Усть-Лабинский</w:t>
      </w:r>
      <w:proofErr w:type="spellEnd"/>
      <w:r w:rsidRPr="0026109D">
        <w:rPr>
          <w:sz w:val="28"/>
          <w:szCs w:val="28"/>
          <w:shd w:val="clear" w:color="auto" w:fill="FFFFFF"/>
        </w:rPr>
        <w:t xml:space="preserve"> район, формируется с учетом вопросов местного значения, полномочий органов местного самоупра</w:t>
      </w:r>
      <w:r w:rsidRPr="0026109D">
        <w:rPr>
          <w:sz w:val="28"/>
          <w:szCs w:val="28"/>
          <w:shd w:val="clear" w:color="auto" w:fill="FFFFFF"/>
        </w:rPr>
        <w:t>в</w:t>
      </w:r>
      <w:r w:rsidRPr="0026109D">
        <w:rPr>
          <w:sz w:val="28"/>
          <w:szCs w:val="28"/>
          <w:shd w:val="clear" w:color="auto" w:fill="FFFFFF"/>
        </w:rPr>
        <w:t>ления, определенных законодательством Российской Федерации.</w:t>
      </w:r>
    </w:p>
    <w:p w:rsidR="00EE335B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Перечень основных мероприятий муниципальной программы приводится в табличной форме в соответствии с </w:t>
      </w:r>
      <w:hyperlink w:anchor="sub_1300" w:history="1">
        <w:r w:rsidRPr="0026109D">
          <w:rPr>
            <w:rStyle w:val="ae"/>
            <w:color w:val="auto"/>
            <w:sz w:val="28"/>
            <w:szCs w:val="28"/>
          </w:rPr>
          <w:t xml:space="preserve">приложением </w:t>
        </w:r>
        <w:r w:rsidR="00EE335B">
          <w:rPr>
            <w:rStyle w:val="ae"/>
            <w:color w:val="auto"/>
            <w:sz w:val="28"/>
            <w:szCs w:val="28"/>
          </w:rPr>
          <w:t>№</w:t>
        </w:r>
        <w:r w:rsidRPr="0026109D">
          <w:rPr>
            <w:rStyle w:val="ae"/>
            <w:color w:val="auto"/>
            <w:sz w:val="28"/>
            <w:szCs w:val="28"/>
          </w:rPr>
          <w:t> 3</w:t>
        </w:r>
      </w:hyperlink>
      <w:r w:rsidRPr="0026109D">
        <w:rPr>
          <w:sz w:val="28"/>
          <w:szCs w:val="28"/>
        </w:rPr>
        <w:t xml:space="preserve"> к настоящему Порядку. </w:t>
      </w:r>
    </w:p>
    <w:p w:rsidR="00EE335B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Объем бюджетных ассигнований указывается в </w:t>
      </w:r>
      <w:proofErr w:type="gramStart"/>
      <w:r w:rsidRPr="0026109D">
        <w:rPr>
          <w:sz w:val="28"/>
          <w:szCs w:val="28"/>
        </w:rPr>
        <w:t>тысячах рублей</w:t>
      </w:r>
      <w:proofErr w:type="gramEnd"/>
      <w:r w:rsidRPr="0026109D">
        <w:rPr>
          <w:sz w:val="28"/>
          <w:szCs w:val="28"/>
        </w:rPr>
        <w:t xml:space="preserve"> с точностью до одного знака после запятой.</w:t>
      </w:r>
    </w:p>
    <w:p w:rsidR="0026109D" w:rsidRPr="0026109D" w:rsidRDefault="0026109D" w:rsidP="0026109D">
      <w:pPr>
        <w:ind w:firstLine="709"/>
        <w:jc w:val="both"/>
        <w:rPr>
          <w:bCs/>
          <w:sz w:val="28"/>
          <w:szCs w:val="28"/>
        </w:rPr>
      </w:pPr>
      <w:bookmarkStart w:id="16" w:name="sub_10165"/>
      <w:bookmarkEnd w:id="14"/>
      <w:r w:rsidRPr="0026109D">
        <w:rPr>
          <w:sz w:val="28"/>
          <w:szCs w:val="28"/>
        </w:rPr>
        <w:t xml:space="preserve">2.2.4. Раздел </w:t>
      </w:r>
      <w:r w:rsidRPr="0026109D">
        <w:rPr>
          <w:bCs/>
          <w:sz w:val="28"/>
          <w:szCs w:val="28"/>
        </w:rPr>
        <w:t>«Обоснование ресурсного обеспечения муниципальной пр</w:t>
      </w:r>
      <w:r w:rsidRPr="0026109D">
        <w:rPr>
          <w:bCs/>
          <w:sz w:val="28"/>
          <w:szCs w:val="28"/>
        </w:rPr>
        <w:t>о</w:t>
      </w:r>
      <w:r w:rsidRPr="0026109D">
        <w:rPr>
          <w:bCs/>
          <w:sz w:val="28"/>
          <w:szCs w:val="28"/>
        </w:rPr>
        <w:t>граммы».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17" w:name="sub_2242"/>
      <w:r w:rsidRPr="0026109D">
        <w:rPr>
          <w:sz w:val="28"/>
          <w:szCs w:val="28"/>
        </w:rPr>
        <w:t xml:space="preserve">В табличной форме в соответствии с </w:t>
      </w:r>
      <w:hyperlink w:anchor="sub_1300" w:history="1">
        <w:r w:rsidRPr="0026109D">
          <w:rPr>
            <w:rStyle w:val="ae"/>
            <w:color w:val="auto"/>
            <w:sz w:val="28"/>
            <w:szCs w:val="28"/>
          </w:rPr>
          <w:t xml:space="preserve">приложением </w:t>
        </w:r>
        <w:r w:rsidR="00EE335B">
          <w:rPr>
            <w:rStyle w:val="ae"/>
            <w:color w:val="auto"/>
            <w:sz w:val="28"/>
            <w:szCs w:val="28"/>
          </w:rPr>
          <w:t>№</w:t>
        </w:r>
        <w:r w:rsidRPr="0026109D">
          <w:rPr>
            <w:rStyle w:val="ae"/>
            <w:color w:val="auto"/>
            <w:sz w:val="28"/>
            <w:szCs w:val="28"/>
          </w:rPr>
          <w:t> 3</w:t>
        </w:r>
      </w:hyperlink>
      <w:r w:rsidRPr="0026109D">
        <w:rPr>
          <w:sz w:val="28"/>
          <w:szCs w:val="28"/>
        </w:rPr>
        <w:t>.1 к настоящему Порядку приводятся сведения об общем объеме финансирования муниципал</w:t>
      </w:r>
      <w:r w:rsidRPr="0026109D">
        <w:rPr>
          <w:sz w:val="28"/>
          <w:szCs w:val="28"/>
        </w:rPr>
        <w:t>ь</w:t>
      </w:r>
      <w:r w:rsidRPr="0026109D">
        <w:rPr>
          <w:sz w:val="28"/>
          <w:szCs w:val="28"/>
        </w:rPr>
        <w:t>ной программы по годам реализации и объемах финансирования по подпр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граммам, ведомственным целевым программам и основным мероприятиям. Объем бюджетных ассигнований указывается в разрезе источников в </w:t>
      </w:r>
      <w:proofErr w:type="gramStart"/>
      <w:r w:rsidRPr="0026109D">
        <w:rPr>
          <w:sz w:val="28"/>
          <w:szCs w:val="28"/>
        </w:rPr>
        <w:t>тысячах рублей</w:t>
      </w:r>
      <w:proofErr w:type="gramEnd"/>
      <w:r w:rsidRPr="0026109D">
        <w:rPr>
          <w:sz w:val="28"/>
          <w:szCs w:val="28"/>
        </w:rPr>
        <w:t xml:space="preserve"> с точностью до одного знака после запятой.</w:t>
      </w:r>
    </w:p>
    <w:bookmarkEnd w:id="17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В текстовой части приводится описание механизмов привлечения средств краевого (федерального)</w:t>
      </w:r>
      <w:r w:rsidR="002A67A8">
        <w:rPr>
          <w:sz w:val="28"/>
          <w:szCs w:val="28"/>
        </w:rPr>
        <w:t xml:space="preserve"> бюджета</w:t>
      </w:r>
      <w:proofErr w:type="gramStart"/>
      <w:r w:rsidR="002A67A8">
        <w:rPr>
          <w:sz w:val="28"/>
          <w:szCs w:val="28"/>
        </w:rPr>
        <w:t xml:space="preserve"> </w:t>
      </w:r>
      <w:r w:rsidRPr="0026109D">
        <w:rPr>
          <w:sz w:val="28"/>
          <w:szCs w:val="28"/>
        </w:rPr>
        <w:t>,</w:t>
      </w:r>
      <w:proofErr w:type="gramEnd"/>
      <w:r w:rsidRPr="0026109D">
        <w:rPr>
          <w:sz w:val="28"/>
          <w:szCs w:val="28"/>
        </w:rPr>
        <w:t xml:space="preserve"> а также внебюджетных источников для </w:t>
      </w:r>
      <w:proofErr w:type="spellStart"/>
      <w:r w:rsidRPr="0026109D">
        <w:rPr>
          <w:sz w:val="28"/>
          <w:szCs w:val="28"/>
        </w:rPr>
        <w:t>с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финансирования</w:t>
      </w:r>
      <w:proofErr w:type="spellEnd"/>
      <w:r w:rsidRPr="0026109D">
        <w:rPr>
          <w:sz w:val="28"/>
          <w:szCs w:val="28"/>
        </w:rPr>
        <w:t xml:space="preserve"> мероприятий муниципальной программы.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26109D">
        <w:rPr>
          <w:sz w:val="28"/>
          <w:szCs w:val="28"/>
          <w:shd w:val="clear" w:color="auto" w:fill="FFFFFF"/>
        </w:rPr>
        <w:t>В случае выделения средств краевого (федерального) бюджета делается ссылка на соответствующую государственную программу Краснодарского края (Российской Федерации), в рамках которой предполагается привлечение средств для финансирования мероприятий муниципальной программы, и (или) иной правовой акт Краснодарского края (Российской Федерации), в соотве</w:t>
      </w:r>
      <w:r w:rsidRPr="0026109D">
        <w:rPr>
          <w:sz w:val="28"/>
          <w:szCs w:val="28"/>
          <w:shd w:val="clear" w:color="auto" w:fill="FFFFFF"/>
        </w:rPr>
        <w:t>т</w:t>
      </w:r>
      <w:r w:rsidRPr="0026109D">
        <w:rPr>
          <w:sz w:val="28"/>
          <w:szCs w:val="28"/>
          <w:shd w:val="clear" w:color="auto" w:fill="FFFFFF"/>
        </w:rPr>
        <w:t xml:space="preserve">ствии с которым предоставляются средства краевого (федерального) бюджета бюджету муниципального образования </w:t>
      </w:r>
      <w:proofErr w:type="spellStart"/>
      <w:r w:rsidRPr="0026109D">
        <w:rPr>
          <w:sz w:val="28"/>
          <w:szCs w:val="28"/>
          <w:shd w:val="clear" w:color="auto" w:fill="FFFFFF"/>
        </w:rPr>
        <w:t>Усть-Лабинский</w:t>
      </w:r>
      <w:proofErr w:type="spellEnd"/>
      <w:r w:rsidRPr="0026109D">
        <w:rPr>
          <w:sz w:val="28"/>
          <w:szCs w:val="28"/>
          <w:shd w:val="clear" w:color="auto" w:fill="FFFFFF"/>
        </w:rPr>
        <w:t xml:space="preserve"> район.</w:t>
      </w:r>
      <w:proofErr w:type="gramEnd"/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По мероприятиям, предусматривающим финансирование за счет вн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бюджетных источников, приводится механизм привлечения внебюджетных средств.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Из общих расходов на реализацию муниципальной программы выдел</w:t>
      </w:r>
      <w:r w:rsidRPr="0026109D">
        <w:rPr>
          <w:sz w:val="28"/>
          <w:szCs w:val="28"/>
        </w:rPr>
        <w:t>я</w:t>
      </w:r>
      <w:r w:rsidRPr="0026109D">
        <w:rPr>
          <w:sz w:val="28"/>
          <w:szCs w:val="28"/>
        </w:rPr>
        <w:t xml:space="preserve">ются расходы, связанные с осуществлением капитальных вложений в объекты капитального строительства муниципальной собственности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и (или) приобретением объектов недвиж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мого имущества в муниципальную собственность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(по годам реализации и источникам финансирования). </w:t>
      </w:r>
      <w:proofErr w:type="gramStart"/>
      <w:r w:rsidRPr="0026109D">
        <w:rPr>
          <w:sz w:val="28"/>
          <w:szCs w:val="28"/>
        </w:rPr>
        <w:t>При включении в муниципальную программу (подпрограмму, ведомственную целевую программу, основное мероприятие) мероприятий, предусматривающих предоставление бюджетных инвестиций (субсидий) на указанные цели, следует руководствоваться правовыми актами администрации муниципального образ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определяющими 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и порядок принятия решений о предоставлении субсидий на осуществление капитальных вложений в объекты</w:t>
      </w:r>
      <w:proofErr w:type="gramEnd"/>
      <w:r w:rsidRPr="0026109D">
        <w:rPr>
          <w:sz w:val="28"/>
          <w:szCs w:val="28"/>
        </w:rPr>
        <w:t xml:space="preserve"> капитального строительства муниципальной собственн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сти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и приобретение об</w:t>
      </w:r>
      <w:r w:rsidRPr="0026109D">
        <w:rPr>
          <w:sz w:val="28"/>
          <w:szCs w:val="28"/>
        </w:rPr>
        <w:t>ъ</w:t>
      </w:r>
      <w:r w:rsidRPr="0026109D">
        <w:rPr>
          <w:sz w:val="28"/>
          <w:szCs w:val="28"/>
        </w:rPr>
        <w:t>ектов недвижимого имущества в муниципальную собственность муниципал</w:t>
      </w:r>
      <w:r w:rsidRPr="0026109D">
        <w:rPr>
          <w:sz w:val="28"/>
          <w:szCs w:val="28"/>
        </w:rPr>
        <w:t>ь</w:t>
      </w:r>
      <w:r w:rsidRPr="0026109D">
        <w:rPr>
          <w:sz w:val="28"/>
          <w:szCs w:val="28"/>
        </w:rPr>
        <w:t xml:space="preserve">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район.</w:t>
      </w:r>
    </w:p>
    <w:p w:rsidR="00EE335B" w:rsidRDefault="0026109D" w:rsidP="0026109D">
      <w:pPr>
        <w:ind w:firstLine="709"/>
        <w:jc w:val="both"/>
        <w:textAlignment w:val="baseline"/>
        <w:rPr>
          <w:sz w:val="28"/>
          <w:szCs w:val="28"/>
        </w:rPr>
      </w:pPr>
      <w:bookmarkStart w:id="18" w:name="sub_10166"/>
      <w:bookmarkEnd w:id="16"/>
      <w:r w:rsidRPr="0026109D">
        <w:rPr>
          <w:sz w:val="28"/>
          <w:szCs w:val="28"/>
        </w:rPr>
        <w:t>2.2.5. </w:t>
      </w:r>
      <w:bookmarkEnd w:id="18"/>
      <w:r w:rsidRPr="0026109D">
        <w:rPr>
          <w:sz w:val="28"/>
          <w:szCs w:val="28"/>
        </w:rPr>
        <w:t>Раздел «Прогноз сводных показателей муниципальных заданий на оказание муниципальных услуг</w:t>
      </w:r>
      <w:r w:rsidR="00EE335B">
        <w:rPr>
          <w:sz w:val="28"/>
          <w:szCs w:val="28"/>
        </w:rPr>
        <w:t xml:space="preserve"> </w:t>
      </w:r>
      <w:r w:rsidRPr="0026109D">
        <w:rPr>
          <w:sz w:val="28"/>
          <w:szCs w:val="28"/>
        </w:rPr>
        <w:t xml:space="preserve"> (выполнение работ)</w:t>
      </w:r>
      <w:r w:rsidR="00EE335B">
        <w:rPr>
          <w:sz w:val="28"/>
          <w:szCs w:val="28"/>
        </w:rPr>
        <w:t xml:space="preserve"> </w:t>
      </w:r>
      <w:r w:rsidRPr="0026109D">
        <w:rPr>
          <w:sz w:val="28"/>
          <w:szCs w:val="28"/>
        </w:rPr>
        <w:t xml:space="preserve"> </w:t>
      </w:r>
      <w:proofErr w:type="gramStart"/>
      <w:r w:rsidRPr="0026109D">
        <w:rPr>
          <w:sz w:val="28"/>
          <w:szCs w:val="28"/>
        </w:rPr>
        <w:t>муниципальными</w:t>
      </w:r>
      <w:proofErr w:type="gramEnd"/>
      <w:r w:rsidRPr="0026109D">
        <w:rPr>
          <w:sz w:val="28"/>
          <w:szCs w:val="28"/>
        </w:rPr>
        <w:t xml:space="preserve"> </w:t>
      </w:r>
      <w:r w:rsidR="00EE335B">
        <w:rPr>
          <w:sz w:val="28"/>
          <w:szCs w:val="28"/>
        </w:rPr>
        <w:t xml:space="preserve"> </w:t>
      </w:r>
      <w:proofErr w:type="spellStart"/>
      <w:r w:rsidRPr="0026109D">
        <w:rPr>
          <w:sz w:val="28"/>
          <w:szCs w:val="28"/>
        </w:rPr>
        <w:t>учреж</w:t>
      </w:r>
      <w:proofErr w:type="spellEnd"/>
      <w:r w:rsidR="00EE335B">
        <w:rPr>
          <w:sz w:val="28"/>
          <w:szCs w:val="28"/>
        </w:rPr>
        <w:t>-</w:t>
      </w:r>
    </w:p>
    <w:p w:rsidR="00EE335B" w:rsidRDefault="00EE335B" w:rsidP="00EE335B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26109D" w:rsidRPr="0026109D" w:rsidRDefault="0026109D" w:rsidP="00EE335B">
      <w:pPr>
        <w:jc w:val="both"/>
        <w:textAlignment w:val="baseline"/>
        <w:rPr>
          <w:sz w:val="28"/>
          <w:szCs w:val="28"/>
        </w:rPr>
      </w:pPr>
      <w:proofErr w:type="spellStart"/>
      <w:r w:rsidRPr="0026109D">
        <w:rPr>
          <w:sz w:val="28"/>
          <w:szCs w:val="28"/>
        </w:rPr>
        <w:t>дениями</w:t>
      </w:r>
      <w:proofErr w:type="spellEnd"/>
      <w:r w:rsidRPr="0026109D">
        <w:rPr>
          <w:sz w:val="28"/>
          <w:szCs w:val="28"/>
        </w:rPr>
        <w:t xml:space="preserve"> в сфере реализации муниципальной программы».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Прогноз сводных показателей муниципальных заданий по этапам реал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зации муниципальной программы (при оказании муниципальными учрежден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ями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муниципальных услуг (выполнении работ) в сфере реализации муниципальной  программы) приводится на основе обобщения соответствующих сведений по подпрогра</w:t>
      </w:r>
      <w:r w:rsidRPr="0026109D">
        <w:rPr>
          <w:sz w:val="28"/>
          <w:szCs w:val="28"/>
        </w:rPr>
        <w:t>м</w:t>
      </w:r>
      <w:r w:rsidRPr="0026109D">
        <w:rPr>
          <w:sz w:val="28"/>
          <w:szCs w:val="28"/>
        </w:rPr>
        <w:t>мам, ведомственным целевым программам, основным мероприятиям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пальной программы по форме согласно </w:t>
      </w:r>
      <w:hyperlink w:anchor="sub_1400" w:history="1">
        <w:r w:rsidRPr="0026109D">
          <w:rPr>
            <w:rStyle w:val="ae"/>
            <w:color w:val="auto"/>
            <w:sz w:val="28"/>
            <w:szCs w:val="28"/>
          </w:rPr>
          <w:t xml:space="preserve">приложению </w:t>
        </w:r>
        <w:r w:rsidR="00EE335B">
          <w:rPr>
            <w:rStyle w:val="ae"/>
            <w:color w:val="auto"/>
            <w:sz w:val="28"/>
            <w:szCs w:val="28"/>
          </w:rPr>
          <w:t>№</w:t>
        </w:r>
        <w:r w:rsidRPr="0026109D">
          <w:rPr>
            <w:rStyle w:val="ae"/>
            <w:color w:val="auto"/>
            <w:sz w:val="28"/>
            <w:szCs w:val="28"/>
          </w:rPr>
          <w:t> 4</w:t>
        </w:r>
      </w:hyperlink>
      <w:r w:rsidRPr="0026109D">
        <w:rPr>
          <w:sz w:val="28"/>
          <w:szCs w:val="28"/>
        </w:rPr>
        <w:t xml:space="preserve"> к настоящему Поря</w:t>
      </w:r>
      <w:r w:rsidRPr="0026109D">
        <w:rPr>
          <w:sz w:val="28"/>
          <w:szCs w:val="28"/>
        </w:rPr>
        <w:t>д</w:t>
      </w:r>
      <w:r w:rsidRPr="0026109D">
        <w:rPr>
          <w:sz w:val="28"/>
          <w:szCs w:val="28"/>
        </w:rPr>
        <w:t>ку.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6109D">
        <w:rPr>
          <w:sz w:val="28"/>
          <w:szCs w:val="28"/>
        </w:rPr>
        <w:t>Прогноз сводных показателей муниципальных заданий на оказание м</w:t>
      </w:r>
      <w:r w:rsidRPr="0026109D">
        <w:rPr>
          <w:sz w:val="28"/>
          <w:szCs w:val="28"/>
        </w:rPr>
        <w:t>у</w:t>
      </w:r>
      <w:r w:rsidRPr="0026109D">
        <w:rPr>
          <w:sz w:val="28"/>
          <w:szCs w:val="28"/>
        </w:rPr>
        <w:t>ниципальных услуг (выполнение работ) муниципальными учреждениями м</w:t>
      </w:r>
      <w:r w:rsidRPr="0026109D">
        <w:rPr>
          <w:sz w:val="28"/>
          <w:szCs w:val="28"/>
        </w:rPr>
        <w:t>у</w:t>
      </w:r>
      <w:r w:rsidRPr="0026109D">
        <w:rPr>
          <w:sz w:val="28"/>
          <w:szCs w:val="28"/>
        </w:rPr>
        <w:t xml:space="preserve">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 сфере реализации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 программы составляется на очередной финансовый год и плановый период и подлежит ежегодной корректировке.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2.2.6</w:t>
      </w:r>
      <w:r w:rsidRPr="0026109D">
        <w:rPr>
          <w:sz w:val="28"/>
          <w:szCs w:val="28"/>
        </w:rPr>
        <w:t>. </w:t>
      </w:r>
      <w:r w:rsidRPr="0026109D">
        <w:rPr>
          <w:sz w:val="28"/>
          <w:szCs w:val="28"/>
          <w:shd w:val="clear" w:color="auto" w:fill="FFFFFF"/>
        </w:rPr>
        <w:t>Раздел «Методика оценки эффективности реализации муниципал</w:t>
      </w:r>
      <w:r w:rsidRPr="0026109D">
        <w:rPr>
          <w:sz w:val="28"/>
          <w:szCs w:val="28"/>
          <w:shd w:val="clear" w:color="auto" w:fill="FFFFFF"/>
        </w:rPr>
        <w:t>ь</w:t>
      </w:r>
      <w:r w:rsidRPr="0026109D">
        <w:rPr>
          <w:sz w:val="28"/>
          <w:szCs w:val="28"/>
          <w:shd w:val="clear" w:color="auto" w:fill="FFFFFF"/>
        </w:rPr>
        <w:t>ной программы».</w:t>
      </w:r>
    </w:p>
    <w:p w:rsidR="0026109D" w:rsidRPr="0026109D" w:rsidRDefault="0026109D" w:rsidP="0026109D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</w:t>
      </w:r>
      <w:r w:rsidRPr="0026109D">
        <w:rPr>
          <w:sz w:val="28"/>
          <w:szCs w:val="28"/>
          <w:shd w:val="clear" w:color="auto" w:fill="FFFFFF"/>
        </w:rPr>
        <w:t>е</w:t>
      </w:r>
      <w:r w:rsidRPr="0026109D">
        <w:rPr>
          <w:sz w:val="28"/>
          <w:szCs w:val="28"/>
          <w:shd w:val="clear" w:color="auto" w:fill="FFFFFF"/>
        </w:rPr>
        <w:t>том объема ресурсов, направленных на ее реализацию, а также реализовавши</w:t>
      </w:r>
      <w:r w:rsidRPr="0026109D">
        <w:rPr>
          <w:sz w:val="28"/>
          <w:szCs w:val="28"/>
          <w:shd w:val="clear" w:color="auto" w:fill="FFFFFF"/>
        </w:rPr>
        <w:t>х</w:t>
      </w:r>
      <w:r w:rsidRPr="0026109D">
        <w:rPr>
          <w:sz w:val="28"/>
          <w:szCs w:val="28"/>
          <w:shd w:val="clear" w:color="auto" w:fill="FFFFFF"/>
        </w:rPr>
        <w:t>ся рисков и социально-экономических эффектов, оказывающих влияние на и</w:t>
      </w:r>
      <w:r w:rsidRPr="0026109D">
        <w:rPr>
          <w:sz w:val="28"/>
          <w:szCs w:val="28"/>
          <w:shd w:val="clear" w:color="auto" w:fill="FFFFFF"/>
        </w:rPr>
        <w:t>з</w:t>
      </w:r>
      <w:r w:rsidRPr="0026109D">
        <w:rPr>
          <w:sz w:val="28"/>
          <w:szCs w:val="28"/>
          <w:shd w:val="clear" w:color="auto" w:fill="FFFFFF"/>
        </w:rPr>
        <w:t>менение соответствующей сферы социально-экономического развития муниц</w:t>
      </w:r>
      <w:r w:rsidRPr="0026109D">
        <w:rPr>
          <w:sz w:val="28"/>
          <w:szCs w:val="28"/>
          <w:shd w:val="clear" w:color="auto" w:fill="FFFFFF"/>
        </w:rPr>
        <w:t>и</w:t>
      </w:r>
      <w:r w:rsidRPr="0026109D">
        <w:rPr>
          <w:sz w:val="28"/>
          <w:szCs w:val="28"/>
          <w:shd w:val="clear" w:color="auto" w:fill="FFFFFF"/>
        </w:rPr>
        <w:t xml:space="preserve">пального образования </w:t>
      </w:r>
      <w:proofErr w:type="spellStart"/>
      <w:r w:rsidRPr="0026109D">
        <w:rPr>
          <w:sz w:val="28"/>
          <w:szCs w:val="28"/>
          <w:shd w:val="clear" w:color="auto" w:fill="FFFFFF"/>
        </w:rPr>
        <w:t>Усть-Лабинский</w:t>
      </w:r>
      <w:proofErr w:type="spellEnd"/>
      <w:r w:rsidRPr="0026109D">
        <w:rPr>
          <w:sz w:val="28"/>
          <w:szCs w:val="28"/>
          <w:shd w:val="clear" w:color="auto" w:fill="FFFFFF"/>
        </w:rPr>
        <w:t xml:space="preserve"> район.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степени достижения целей и решения задач муниципальной программы и входящих в нее подпрограмм, ведомственных целевых программ и основных мероприятий;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 xml:space="preserve">степени соответствия запланированному уровню затрат и эффективности использования средств бюджета муниципального образования </w:t>
      </w:r>
      <w:proofErr w:type="spellStart"/>
      <w:r w:rsidRPr="0026109D">
        <w:rPr>
          <w:sz w:val="28"/>
          <w:szCs w:val="28"/>
          <w:shd w:val="clear" w:color="auto" w:fill="FFFFFF"/>
        </w:rPr>
        <w:t>Усть-Лабинский</w:t>
      </w:r>
      <w:proofErr w:type="spellEnd"/>
      <w:r w:rsidRPr="0026109D">
        <w:rPr>
          <w:sz w:val="28"/>
          <w:szCs w:val="28"/>
          <w:shd w:val="clear" w:color="auto" w:fill="FFFFFF"/>
        </w:rPr>
        <w:t xml:space="preserve"> район;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степени реализации мероприятий подпрограмм, ведомственных целевых программ и основных мероприятий (достижения ожидаемых непосредственных результатов их реализации).</w:t>
      </w:r>
    </w:p>
    <w:p w:rsidR="0026109D" w:rsidRPr="0026109D" w:rsidRDefault="0026109D" w:rsidP="002610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реже, чем один раз в год.</w:t>
      </w:r>
    </w:p>
    <w:p w:rsidR="0026109D" w:rsidRPr="0026109D" w:rsidRDefault="0026109D" w:rsidP="0026109D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 xml:space="preserve">При разработке </w:t>
      </w:r>
      <w:proofErr w:type="gramStart"/>
      <w:r w:rsidRPr="0026109D">
        <w:rPr>
          <w:sz w:val="28"/>
          <w:szCs w:val="28"/>
          <w:shd w:val="clear" w:color="auto" w:fill="FFFFFF"/>
        </w:rPr>
        <w:t>методики оценки эффективности реализации муниц</w:t>
      </w:r>
      <w:r w:rsidRPr="0026109D">
        <w:rPr>
          <w:sz w:val="28"/>
          <w:szCs w:val="28"/>
          <w:shd w:val="clear" w:color="auto" w:fill="FFFFFF"/>
        </w:rPr>
        <w:t>и</w:t>
      </w:r>
      <w:r w:rsidRPr="0026109D">
        <w:rPr>
          <w:sz w:val="28"/>
          <w:szCs w:val="28"/>
          <w:shd w:val="clear" w:color="auto" w:fill="FFFFFF"/>
        </w:rPr>
        <w:t>пальной программы</w:t>
      </w:r>
      <w:proofErr w:type="gramEnd"/>
      <w:r w:rsidRPr="0026109D">
        <w:rPr>
          <w:sz w:val="28"/>
          <w:szCs w:val="28"/>
          <w:shd w:val="clear" w:color="auto" w:fill="FFFFFF"/>
        </w:rPr>
        <w:t xml:space="preserve"> рекомендуется использовать базовые положения типовой методики оценки эффективности реализации муниципальной программы в с</w:t>
      </w:r>
      <w:r w:rsidRPr="0026109D">
        <w:rPr>
          <w:sz w:val="28"/>
          <w:szCs w:val="28"/>
          <w:shd w:val="clear" w:color="auto" w:fill="FFFFFF"/>
        </w:rPr>
        <w:t>о</w:t>
      </w:r>
      <w:r w:rsidRPr="0026109D">
        <w:rPr>
          <w:sz w:val="28"/>
          <w:szCs w:val="28"/>
          <w:shd w:val="clear" w:color="auto" w:fill="FFFFFF"/>
        </w:rPr>
        <w:t>ответствии с приложением № 5 к настоящему Порядку.</w:t>
      </w:r>
    </w:p>
    <w:p w:rsidR="00EE335B" w:rsidRDefault="0026109D" w:rsidP="0026109D">
      <w:pPr>
        <w:ind w:firstLine="709"/>
        <w:jc w:val="both"/>
        <w:rPr>
          <w:bCs/>
          <w:sz w:val="28"/>
          <w:szCs w:val="28"/>
        </w:rPr>
      </w:pPr>
      <w:r w:rsidRPr="0026109D">
        <w:rPr>
          <w:sz w:val="28"/>
          <w:szCs w:val="28"/>
        </w:rPr>
        <w:t>2.2.7. Раздел «</w:t>
      </w:r>
      <w:r w:rsidRPr="0026109D">
        <w:rPr>
          <w:bCs/>
          <w:sz w:val="28"/>
          <w:szCs w:val="28"/>
        </w:rPr>
        <w:t xml:space="preserve">Механизм реализации муниципальной программы и </w:t>
      </w:r>
      <w:proofErr w:type="spellStart"/>
      <w:r w:rsidRPr="0026109D">
        <w:rPr>
          <w:bCs/>
          <w:sz w:val="28"/>
          <w:szCs w:val="28"/>
        </w:rPr>
        <w:t>кон</w:t>
      </w:r>
      <w:r w:rsidR="00EE335B">
        <w:rPr>
          <w:bCs/>
          <w:sz w:val="28"/>
          <w:szCs w:val="28"/>
        </w:rPr>
        <w:t>т</w:t>
      </w:r>
      <w:proofErr w:type="spellEnd"/>
      <w:r w:rsidR="00EE335B">
        <w:rPr>
          <w:bCs/>
          <w:sz w:val="28"/>
          <w:szCs w:val="28"/>
        </w:rPr>
        <w:t>-</w:t>
      </w:r>
    </w:p>
    <w:p w:rsidR="00EE335B" w:rsidRDefault="00EE335B" w:rsidP="00EE33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</w:p>
    <w:p w:rsidR="0026109D" w:rsidRPr="0026109D" w:rsidRDefault="0026109D" w:rsidP="00EE335B">
      <w:pPr>
        <w:jc w:val="both"/>
        <w:rPr>
          <w:bCs/>
          <w:sz w:val="28"/>
          <w:szCs w:val="28"/>
        </w:rPr>
      </w:pPr>
      <w:r w:rsidRPr="0026109D">
        <w:rPr>
          <w:bCs/>
          <w:sz w:val="28"/>
          <w:szCs w:val="28"/>
        </w:rPr>
        <w:t>роль за ее выполнением».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bCs/>
          <w:sz w:val="28"/>
          <w:szCs w:val="28"/>
        </w:rPr>
        <w:t>Раздел</w:t>
      </w:r>
      <w:r w:rsidRPr="0026109D">
        <w:rPr>
          <w:sz w:val="28"/>
          <w:szCs w:val="28"/>
        </w:rPr>
        <w:t xml:space="preserve"> должен включать описание механизмов управления муниципал</w:t>
      </w:r>
      <w:r w:rsidRPr="0026109D">
        <w:rPr>
          <w:sz w:val="28"/>
          <w:szCs w:val="28"/>
        </w:rPr>
        <w:t>ь</w:t>
      </w:r>
      <w:r w:rsidRPr="0026109D">
        <w:rPr>
          <w:sz w:val="28"/>
          <w:szCs w:val="28"/>
        </w:rPr>
        <w:t xml:space="preserve">ной программой, взаимодействия координатора муниципальной программы с координаторами подпрограмм и участниками муниципальной программы, </w:t>
      </w:r>
      <w:proofErr w:type="gramStart"/>
      <w:r w:rsidRPr="0026109D">
        <w:rPr>
          <w:sz w:val="28"/>
          <w:szCs w:val="28"/>
        </w:rPr>
        <w:t>ко</w:t>
      </w:r>
      <w:r w:rsidRPr="0026109D">
        <w:rPr>
          <w:sz w:val="28"/>
          <w:szCs w:val="28"/>
        </w:rPr>
        <w:t>н</w:t>
      </w:r>
      <w:r w:rsidRPr="0026109D">
        <w:rPr>
          <w:sz w:val="28"/>
          <w:szCs w:val="28"/>
        </w:rPr>
        <w:t>троля за</w:t>
      </w:r>
      <w:proofErr w:type="gramEnd"/>
      <w:r w:rsidRPr="0026109D">
        <w:rPr>
          <w:sz w:val="28"/>
          <w:szCs w:val="28"/>
        </w:rPr>
        <w:t xml:space="preserve"> ходом выполнения муниципальной программы. 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proofErr w:type="gramStart"/>
      <w:r w:rsidRPr="0026109D">
        <w:rPr>
          <w:sz w:val="28"/>
          <w:szCs w:val="28"/>
        </w:rPr>
        <w:t>Если муниципальная программа предусматривает мероприятия по пред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ставлению субсидий в соответствии со </w:t>
      </w:r>
      <w:hyperlink r:id="rId9" w:history="1">
        <w:r w:rsidRPr="0026109D">
          <w:rPr>
            <w:rStyle w:val="ae"/>
            <w:color w:val="auto"/>
            <w:sz w:val="28"/>
            <w:szCs w:val="28"/>
          </w:rPr>
          <w:t>статьями 78</w:t>
        </w:r>
      </w:hyperlink>
      <w:r w:rsidRPr="0026109D">
        <w:rPr>
          <w:sz w:val="28"/>
          <w:szCs w:val="28"/>
        </w:rPr>
        <w:t xml:space="preserve">, </w:t>
      </w:r>
      <w:hyperlink r:id="rId10" w:history="1">
        <w:r w:rsidRPr="0026109D">
          <w:rPr>
            <w:rStyle w:val="ae"/>
            <w:color w:val="auto"/>
            <w:sz w:val="28"/>
            <w:szCs w:val="28"/>
          </w:rPr>
          <w:t>78.1</w:t>
        </w:r>
      </w:hyperlink>
      <w:r w:rsidRPr="0026109D">
        <w:rPr>
          <w:sz w:val="28"/>
          <w:szCs w:val="28"/>
        </w:rPr>
        <w:t xml:space="preserve">, </w:t>
      </w:r>
      <w:hyperlink r:id="rId11" w:history="1">
        <w:r w:rsidRPr="0026109D">
          <w:rPr>
            <w:rStyle w:val="ae"/>
            <w:color w:val="auto"/>
            <w:sz w:val="28"/>
            <w:szCs w:val="28"/>
          </w:rPr>
          <w:t>78.2</w:t>
        </w:r>
      </w:hyperlink>
      <w:r w:rsidRPr="0026109D">
        <w:rPr>
          <w:sz w:val="28"/>
          <w:szCs w:val="28"/>
        </w:rPr>
        <w:t xml:space="preserve"> Бюджетного к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декса Российской Федерации, порядки предоставления субсидий могут утве</w:t>
      </w:r>
      <w:r w:rsidRPr="0026109D">
        <w:rPr>
          <w:sz w:val="28"/>
          <w:szCs w:val="28"/>
        </w:rPr>
        <w:t>р</w:t>
      </w:r>
      <w:r w:rsidRPr="0026109D">
        <w:rPr>
          <w:sz w:val="28"/>
          <w:szCs w:val="28"/>
        </w:rPr>
        <w:t>ждаться отдельными правовыми актами администрации муниципального обр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 xml:space="preserve">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 соответствии с требованиями </w:t>
      </w:r>
      <w:hyperlink r:id="rId12" w:history="1">
        <w:r w:rsidRPr="0026109D">
          <w:rPr>
            <w:rStyle w:val="ae"/>
            <w:color w:val="auto"/>
            <w:sz w:val="28"/>
            <w:szCs w:val="28"/>
          </w:rPr>
          <w:t>бюджетного з</w:t>
        </w:r>
        <w:r w:rsidRPr="0026109D">
          <w:rPr>
            <w:rStyle w:val="ae"/>
            <w:color w:val="auto"/>
            <w:sz w:val="28"/>
            <w:szCs w:val="28"/>
          </w:rPr>
          <w:t>а</w:t>
        </w:r>
        <w:r w:rsidRPr="0026109D">
          <w:rPr>
            <w:rStyle w:val="ae"/>
            <w:color w:val="auto"/>
            <w:sz w:val="28"/>
            <w:szCs w:val="28"/>
          </w:rPr>
          <w:t>конодательства</w:t>
        </w:r>
      </w:hyperlink>
      <w:r w:rsidRPr="0026109D">
        <w:rPr>
          <w:sz w:val="28"/>
          <w:szCs w:val="28"/>
        </w:rPr>
        <w:t xml:space="preserve"> Российской Федерации или в составе раздела «Механизм ре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лизации муниципальной программы и контроль за ее выполнением»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программы.</w:t>
      </w:r>
      <w:proofErr w:type="gramEnd"/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Основные требования к указанному разделу муниципальной программы изложены в </w:t>
      </w:r>
      <w:hyperlink w:anchor="sub_1004" w:history="1">
        <w:r w:rsidRPr="0026109D">
          <w:rPr>
            <w:sz w:val="28"/>
            <w:szCs w:val="28"/>
          </w:rPr>
          <w:t xml:space="preserve">разделе </w:t>
        </w:r>
      </w:hyperlink>
      <w:r w:rsidRPr="0026109D">
        <w:rPr>
          <w:sz w:val="28"/>
          <w:szCs w:val="28"/>
        </w:rPr>
        <w:t>4 настоящего Порядка.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2.3. Подпрограмма формируется с учетом согласованности основных п</w:t>
      </w:r>
      <w:r w:rsidRPr="0026109D">
        <w:rPr>
          <w:sz w:val="28"/>
          <w:szCs w:val="28"/>
          <w:shd w:val="clear" w:color="auto" w:fill="FFFFFF"/>
        </w:rPr>
        <w:t>а</w:t>
      </w:r>
      <w:r w:rsidRPr="0026109D">
        <w:rPr>
          <w:sz w:val="28"/>
          <w:szCs w:val="28"/>
          <w:shd w:val="clear" w:color="auto" w:fill="FFFFFF"/>
        </w:rPr>
        <w:t xml:space="preserve">раметров подпрограммы и муниципальной программы. 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Подпрограмма имеет следующую структуру: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  <w:shd w:val="clear" w:color="auto" w:fill="FFFFFF"/>
        </w:rPr>
      </w:pPr>
      <w:r w:rsidRPr="0026109D">
        <w:rPr>
          <w:sz w:val="28"/>
          <w:szCs w:val="28"/>
          <w:shd w:val="clear" w:color="auto" w:fill="FFFFFF"/>
        </w:rPr>
        <w:t>2.3.1. Паспорт подпрограммы (по форме согласно приложению № 6 к настоящему Порядку).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2.3.2. Текстовая часть подпрограммы по следующим разделам: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перечень мероприятий подпрограммы;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обоснование ресурсного обеспечения подпрограммы;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механизм реализации подпрограммы.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19" w:name="sub_233"/>
      <w:r w:rsidRPr="0026109D">
        <w:rPr>
          <w:sz w:val="28"/>
          <w:szCs w:val="28"/>
        </w:rPr>
        <w:t>2.3.3. Требования к разделам подпрограммы аналогичны требованиям, предъявляемым к содержанию соответствующих разделов муниципальной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20" w:name="sub_234"/>
      <w:bookmarkEnd w:id="19"/>
      <w:r w:rsidRPr="0026109D">
        <w:rPr>
          <w:sz w:val="28"/>
          <w:szCs w:val="28"/>
        </w:rPr>
        <w:t>2.3.4. Мероприятия подпрограмм в обязательном порядке должны быть увязаны с конечными результатами подпрограммы.</w:t>
      </w:r>
    </w:p>
    <w:bookmarkEnd w:id="20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Перечень мероприятий подпрограммы формируется в табличной форме в соответствии с </w:t>
      </w:r>
      <w:hyperlink w:anchor="sub_1900" w:history="1">
        <w:r w:rsidRPr="0026109D">
          <w:rPr>
            <w:rStyle w:val="ae"/>
            <w:color w:val="auto"/>
            <w:sz w:val="28"/>
            <w:szCs w:val="28"/>
          </w:rPr>
          <w:t xml:space="preserve">приложением </w:t>
        </w:r>
        <w:r w:rsidR="00EE335B">
          <w:rPr>
            <w:rStyle w:val="ae"/>
            <w:color w:val="auto"/>
            <w:sz w:val="28"/>
            <w:szCs w:val="28"/>
          </w:rPr>
          <w:t>№</w:t>
        </w:r>
        <w:r w:rsidRPr="0026109D">
          <w:rPr>
            <w:rStyle w:val="ae"/>
            <w:color w:val="auto"/>
            <w:sz w:val="28"/>
            <w:szCs w:val="28"/>
          </w:rPr>
          <w:t> 7</w:t>
        </w:r>
      </w:hyperlink>
      <w:r w:rsidRPr="0026109D">
        <w:rPr>
          <w:sz w:val="28"/>
          <w:szCs w:val="28"/>
        </w:rPr>
        <w:t xml:space="preserve"> к настоящему Порядку.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21" w:name="sub_235"/>
      <w:r w:rsidRPr="0026109D">
        <w:rPr>
          <w:sz w:val="28"/>
          <w:szCs w:val="28"/>
        </w:rPr>
        <w:t>2.3.5. В муниципальную программу может включаться подпрограмма, с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держащая мероприятия, направленные на обеспечение эффективного управл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 xml:space="preserve">ния реализацией муниципальной программы. </w:t>
      </w:r>
      <w:proofErr w:type="gramStart"/>
      <w:r w:rsidRPr="0026109D">
        <w:rPr>
          <w:sz w:val="28"/>
          <w:szCs w:val="28"/>
        </w:rPr>
        <w:t>В данной подпрограмме отраж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ются цели и задачи, направленные, в том числе, на обеспечение эффективного исполнения муниципальных функций, повышение доступности и качества ок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зания муниципальных услуг (выполнения работ) в сфере реализации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программы, повышение эффективности и результативности бюдже</w:t>
      </w:r>
      <w:r w:rsidRPr="0026109D">
        <w:rPr>
          <w:sz w:val="28"/>
          <w:szCs w:val="28"/>
        </w:rPr>
        <w:t>т</w:t>
      </w:r>
      <w:r w:rsidRPr="0026109D">
        <w:rPr>
          <w:sz w:val="28"/>
          <w:szCs w:val="28"/>
        </w:rPr>
        <w:t>ных расходов в сфере реализации муниципальной программы.</w:t>
      </w:r>
      <w:proofErr w:type="gramEnd"/>
    </w:p>
    <w:bookmarkEnd w:id="21"/>
    <w:p w:rsidR="00EE335B" w:rsidRDefault="0026109D" w:rsidP="0026109D">
      <w:pPr>
        <w:ind w:firstLine="709"/>
        <w:jc w:val="both"/>
        <w:rPr>
          <w:sz w:val="28"/>
          <w:szCs w:val="28"/>
        </w:rPr>
      </w:pPr>
      <w:proofErr w:type="gramStart"/>
      <w:r w:rsidRPr="0026109D">
        <w:rPr>
          <w:sz w:val="28"/>
          <w:szCs w:val="28"/>
        </w:rPr>
        <w:t>Задачи подпрограммы могут также включать внедрение новых управле</w:t>
      </w:r>
      <w:r w:rsidRPr="0026109D">
        <w:rPr>
          <w:sz w:val="28"/>
          <w:szCs w:val="28"/>
        </w:rPr>
        <w:t>н</w:t>
      </w:r>
      <w:r w:rsidRPr="0026109D">
        <w:rPr>
          <w:sz w:val="28"/>
          <w:szCs w:val="28"/>
        </w:rPr>
        <w:t xml:space="preserve">ческих механизмов в сфере реализации муниципальной программы (переход к </w:t>
      </w:r>
      <w:proofErr w:type="gramEnd"/>
    </w:p>
    <w:p w:rsidR="00EE335B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предоставлению муниципальных услуг (выполнению работ) в электронном в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де; разработка и внедрение единых нормативных затрат на оказание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пальных услуг (выполнение работ) подведомственными учреждениями; моде</w:t>
      </w:r>
      <w:r w:rsidRPr="0026109D">
        <w:rPr>
          <w:sz w:val="28"/>
          <w:szCs w:val="28"/>
        </w:rPr>
        <w:t>р</w:t>
      </w:r>
      <w:r w:rsidRPr="0026109D">
        <w:rPr>
          <w:sz w:val="28"/>
          <w:szCs w:val="28"/>
        </w:rPr>
        <w:t>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 и другое). Задачи подпрограммы характеризуются количественными показат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лями, отвечающими требованиям настоящего Порядка.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Для достижения целей (решения задач) подпрограммы формируются м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роприятия, в состав которых может включаться финансирование содержания органов местного самоуправления,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</w:p>
    <w:p w:rsidR="0026109D" w:rsidRPr="00EE335B" w:rsidRDefault="0026109D" w:rsidP="00EE335B">
      <w:pPr>
        <w:jc w:val="center"/>
        <w:rPr>
          <w:sz w:val="28"/>
          <w:szCs w:val="28"/>
        </w:rPr>
      </w:pPr>
      <w:r w:rsidRPr="00EE335B">
        <w:rPr>
          <w:sz w:val="28"/>
          <w:szCs w:val="28"/>
        </w:rPr>
        <w:t>3. Порядок разработки, согласования и утверждения</w:t>
      </w:r>
    </w:p>
    <w:p w:rsidR="0026109D" w:rsidRPr="0026109D" w:rsidRDefault="0026109D" w:rsidP="00EE335B">
      <w:pPr>
        <w:jc w:val="center"/>
        <w:rPr>
          <w:b/>
          <w:sz w:val="28"/>
          <w:szCs w:val="28"/>
        </w:rPr>
      </w:pPr>
      <w:r w:rsidRPr="00EE335B">
        <w:rPr>
          <w:sz w:val="28"/>
          <w:szCs w:val="28"/>
        </w:rPr>
        <w:t>муниципальных программ</w:t>
      </w:r>
    </w:p>
    <w:p w:rsidR="0026109D" w:rsidRPr="0026109D" w:rsidRDefault="0026109D" w:rsidP="0026109D">
      <w:pPr>
        <w:ind w:firstLine="709"/>
        <w:jc w:val="both"/>
        <w:rPr>
          <w:b/>
          <w:sz w:val="28"/>
          <w:szCs w:val="28"/>
        </w:rPr>
      </w:pP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22" w:name="sub_31"/>
      <w:r w:rsidRPr="0026109D">
        <w:rPr>
          <w:sz w:val="28"/>
          <w:szCs w:val="28"/>
        </w:rPr>
        <w:t>3.1. Решение о целесообразности разработки муниципальных программ принимается Советом (далее - решение Совета) по результатам рассмотрения информации об оценке планируемой эффективности муниципальной програ</w:t>
      </w:r>
      <w:r w:rsidRPr="0026109D">
        <w:rPr>
          <w:sz w:val="28"/>
          <w:szCs w:val="28"/>
        </w:rPr>
        <w:t>м</w:t>
      </w:r>
      <w:r w:rsidRPr="0026109D">
        <w:rPr>
          <w:sz w:val="28"/>
          <w:szCs w:val="28"/>
        </w:rPr>
        <w:t>мы.</w:t>
      </w:r>
    </w:p>
    <w:bookmarkEnd w:id="22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Оценка планируемой эффективности муниципальной программы пров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дится структурным подразделением администрации муниципального образов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 xml:space="preserve">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являющимся инициатором разработки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пальной программы, в целях определения планируемого вклада результатов муниципальной программы в социально-экономическое развитие </w:t>
      </w:r>
      <w:r w:rsidR="002A67A8">
        <w:rPr>
          <w:sz w:val="28"/>
          <w:szCs w:val="28"/>
        </w:rPr>
        <w:t>муниципал</w:t>
      </w:r>
      <w:r w:rsidR="002A67A8">
        <w:rPr>
          <w:sz w:val="28"/>
          <w:szCs w:val="28"/>
        </w:rPr>
        <w:t>ь</w:t>
      </w:r>
      <w:r w:rsidR="002A67A8">
        <w:rPr>
          <w:sz w:val="28"/>
          <w:szCs w:val="28"/>
        </w:rPr>
        <w:t xml:space="preserve">ного образования </w:t>
      </w:r>
      <w:proofErr w:type="spellStart"/>
      <w:r w:rsidR="002A67A8">
        <w:rPr>
          <w:sz w:val="28"/>
          <w:szCs w:val="28"/>
        </w:rPr>
        <w:t>Усть-Лабинский</w:t>
      </w:r>
      <w:proofErr w:type="spellEnd"/>
      <w:r w:rsidR="002A67A8">
        <w:rPr>
          <w:sz w:val="28"/>
          <w:szCs w:val="28"/>
        </w:rPr>
        <w:t xml:space="preserve"> район</w:t>
      </w:r>
      <w:r w:rsidRPr="0026109D">
        <w:rPr>
          <w:sz w:val="28"/>
          <w:szCs w:val="28"/>
        </w:rPr>
        <w:t>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Обязательным условием оценки планируемой эффективности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В качестве основных критериев планируемой эффективности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 применяются: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критерии экономической эффективности, учитывающие оценку вклада муниципальной  программы в экономическое развитие муниципального обр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 xml:space="preserve">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 целом, оценку влияния ожидаемых результ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тов муниципальной программы на различные сферы экономики муниципальн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район. Указанные оценки могут включать как прямые (непосредственные) эффекты от реализации муниципальной програ</w:t>
      </w:r>
      <w:r w:rsidRPr="0026109D">
        <w:rPr>
          <w:sz w:val="28"/>
          <w:szCs w:val="28"/>
        </w:rPr>
        <w:t>м</w:t>
      </w:r>
      <w:r w:rsidRPr="0026109D">
        <w:rPr>
          <w:sz w:val="28"/>
          <w:szCs w:val="28"/>
        </w:rPr>
        <w:t>мы, так и косвенные (внешние) эффекты, возникающие в сопряженных сект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рах экономики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район;</w:t>
      </w:r>
    </w:p>
    <w:p w:rsidR="00EE335B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 </w:t>
      </w:r>
      <w:proofErr w:type="gramStart"/>
      <w:r w:rsidRPr="0026109D">
        <w:rPr>
          <w:sz w:val="28"/>
          <w:szCs w:val="28"/>
        </w:rPr>
        <w:t>муниципального</w:t>
      </w:r>
      <w:proofErr w:type="gramEnd"/>
      <w:r w:rsidRPr="0026109D">
        <w:rPr>
          <w:sz w:val="28"/>
          <w:szCs w:val="28"/>
        </w:rPr>
        <w:t xml:space="preserve"> </w:t>
      </w:r>
    </w:p>
    <w:p w:rsidR="00EE335B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показатели которого не могут быть выр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жены в стоимостной оценке;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критерии бюджетной эффективности, учитывающие необходимость д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стижения заданных результатов с использованием наименьшего объема средств или достижения наилучшего результата с использованием определенного м</w:t>
      </w:r>
      <w:r w:rsidRPr="0026109D">
        <w:rPr>
          <w:sz w:val="28"/>
          <w:szCs w:val="28"/>
        </w:rPr>
        <w:t>у</w:t>
      </w:r>
      <w:r w:rsidRPr="0026109D">
        <w:rPr>
          <w:sz w:val="28"/>
          <w:szCs w:val="28"/>
        </w:rPr>
        <w:t>ниципальной программой объема средств.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23" w:name="sub_32"/>
      <w:r w:rsidRPr="0026109D">
        <w:rPr>
          <w:sz w:val="28"/>
          <w:szCs w:val="28"/>
        </w:rPr>
        <w:t>3.2. В решении Совета указывается наименование муниципальной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граммы, координатор муниципальной программы и координаторы подпр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грамм, сроки реализации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24" w:name="sub_33"/>
      <w:bookmarkEnd w:id="23"/>
      <w:r w:rsidRPr="0026109D">
        <w:rPr>
          <w:sz w:val="28"/>
          <w:szCs w:val="28"/>
        </w:rPr>
        <w:t>3.3. Проект муниципальной программы разрабатывается координатором муниципальной программы в соответствии с требованиями настоящего Поря</w:t>
      </w:r>
      <w:r w:rsidRPr="0026109D">
        <w:rPr>
          <w:sz w:val="28"/>
          <w:szCs w:val="28"/>
        </w:rPr>
        <w:t>д</w:t>
      </w:r>
      <w:r w:rsidRPr="0026109D">
        <w:rPr>
          <w:sz w:val="28"/>
          <w:szCs w:val="28"/>
        </w:rPr>
        <w:t>ка совместно с координаторами подпрограмм и (или) участниками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программы.</w:t>
      </w:r>
    </w:p>
    <w:bookmarkEnd w:id="24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3.4. Согласование и экспертиза проекта муниципальной программы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водится в 3 этапа.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25" w:name="sub_341"/>
      <w:r w:rsidRPr="0026109D">
        <w:rPr>
          <w:sz w:val="28"/>
          <w:szCs w:val="28"/>
        </w:rPr>
        <w:t xml:space="preserve">3.4.1. </w:t>
      </w:r>
      <w:proofErr w:type="gramStart"/>
      <w:r w:rsidRPr="0026109D">
        <w:rPr>
          <w:sz w:val="28"/>
          <w:szCs w:val="28"/>
        </w:rPr>
        <w:t>На первом этапе проект муниципальной программы, согласованный со всеми координаторами подпрограмм, участниками муниципальной програ</w:t>
      </w:r>
      <w:r w:rsidRPr="0026109D">
        <w:rPr>
          <w:sz w:val="28"/>
          <w:szCs w:val="28"/>
        </w:rPr>
        <w:t>м</w:t>
      </w:r>
      <w:r w:rsidRPr="0026109D">
        <w:rPr>
          <w:sz w:val="28"/>
          <w:szCs w:val="28"/>
        </w:rPr>
        <w:t>мы, не позднее 1 июля года, предшествующего началу реализации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программы, с сопроводительным письмом направляется координат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ром муниципальной программы для предварительной экспертизы в управление экономики и финансовый отдел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район.</w:t>
      </w:r>
      <w:proofErr w:type="gramEnd"/>
    </w:p>
    <w:bookmarkEnd w:id="25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 пределах установленной компетенции осуществляет предварительную экспертизу проекта муниципальной программы на предмет его соответствия методологии формирования муниципальных программ с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гласно требованиям настоящего Порядка. </w:t>
      </w:r>
      <w:proofErr w:type="gramStart"/>
      <w:r w:rsidRPr="0026109D">
        <w:rPr>
          <w:sz w:val="28"/>
          <w:szCs w:val="28"/>
        </w:rPr>
        <w:t xml:space="preserve">Финансовый отдел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 пределах установленной компетенции осуществляет предварительную экспертизу проекта муниципал</w:t>
      </w:r>
      <w:r w:rsidRPr="0026109D">
        <w:rPr>
          <w:sz w:val="28"/>
          <w:szCs w:val="28"/>
        </w:rPr>
        <w:t>ь</w:t>
      </w:r>
      <w:r w:rsidRPr="0026109D">
        <w:rPr>
          <w:sz w:val="28"/>
          <w:szCs w:val="28"/>
        </w:rPr>
        <w:t xml:space="preserve">ной программы в части раздела </w:t>
      </w:r>
      <w:r w:rsidR="00EE335B">
        <w:rPr>
          <w:sz w:val="28"/>
          <w:szCs w:val="28"/>
        </w:rPr>
        <w:t>«</w:t>
      </w:r>
      <w:r w:rsidRPr="0026109D">
        <w:rPr>
          <w:sz w:val="28"/>
          <w:szCs w:val="28"/>
        </w:rPr>
        <w:t>Обоснование ресурсного обеспечения мун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ципальной программы</w:t>
      </w:r>
      <w:r w:rsidR="00EE335B">
        <w:rPr>
          <w:sz w:val="28"/>
          <w:szCs w:val="28"/>
        </w:rPr>
        <w:t>»</w:t>
      </w:r>
      <w:r w:rsidRPr="0026109D">
        <w:rPr>
          <w:sz w:val="28"/>
          <w:szCs w:val="28"/>
        </w:rPr>
        <w:t xml:space="preserve"> на предмет возможности финансового обеспечения м</w:t>
      </w:r>
      <w:r w:rsidRPr="0026109D">
        <w:rPr>
          <w:sz w:val="28"/>
          <w:szCs w:val="28"/>
        </w:rPr>
        <w:t>у</w:t>
      </w:r>
      <w:r w:rsidRPr="0026109D">
        <w:rPr>
          <w:sz w:val="28"/>
          <w:szCs w:val="28"/>
        </w:rPr>
        <w:t>ниципальной программы, включая входящие в ее состав подпрограммы, ведо</w:t>
      </w:r>
      <w:r w:rsidRPr="0026109D">
        <w:rPr>
          <w:sz w:val="28"/>
          <w:szCs w:val="28"/>
        </w:rPr>
        <w:t>м</w:t>
      </w:r>
      <w:r w:rsidRPr="0026109D">
        <w:rPr>
          <w:sz w:val="28"/>
          <w:szCs w:val="28"/>
        </w:rPr>
        <w:t>ственные целевые программы и основные мероприятия, с учетом сбалансир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ванности бюджета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район.</w:t>
      </w:r>
      <w:proofErr w:type="gramEnd"/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К проекту муниципальной программы прилагается обоснование потре</w:t>
      </w:r>
      <w:r w:rsidRPr="0026109D">
        <w:rPr>
          <w:sz w:val="28"/>
          <w:szCs w:val="28"/>
        </w:rPr>
        <w:t>б</w:t>
      </w:r>
      <w:r w:rsidRPr="0026109D">
        <w:rPr>
          <w:sz w:val="28"/>
          <w:szCs w:val="28"/>
        </w:rPr>
        <w:t>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Предварительная экспертиза проекта муниципальной программы пров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дится в управлении экономики и финансовом отделе администрации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 течение 15 рабочих дней со дня поступления проекта муниципальной программы на рассмотрение.</w:t>
      </w:r>
    </w:p>
    <w:p w:rsidR="00EE335B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При рассмотрении проекта муниципальной программы </w:t>
      </w:r>
      <w:r w:rsidR="00EE335B">
        <w:rPr>
          <w:sz w:val="28"/>
          <w:szCs w:val="28"/>
        </w:rPr>
        <w:t xml:space="preserve"> </w:t>
      </w:r>
      <w:r w:rsidRPr="0026109D">
        <w:rPr>
          <w:sz w:val="28"/>
          <w:szCs w:val="28"/>
        </w:rPr>
        <w:t>управление</w:t>
      </w:r>
      <w:r w:rsidR="00EE335B">
        <w:rPr>
          <w:sz w:val="28"/>
          <w:szCs w:val="28"/>
        </w:rPr>
        <w:t xml:space="preserve"> </w:t>
      </w:r>
      <w:r w:rsidRPr="0026109D">
        <w:rPr>
          <w:sz w:val="28"/>
          <w:szCs w:val="28"/>
        </w:rPr>
        <w:t xml:space="preserve"> эко</w:t>
      </w:r>
      <w:r w:rsidR="00EE335B">
        <w:rPr>
          <w:sz w:val="28"/>
          <w:szCs w:val="28"/>
        </w:rPr>
        <w:t>-</w:t>
      </w:r>
    </w:p>
    <w:p w:rsidR="00EE335B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proofErr w:type="spellStart"/>
      <w:r w:rsidRPr="0026109D">
        <w:rPr>
          <w:sz w:val="28"/>
          <w:szCs w:val="28"/>
        </w:rPr>
        <w:t>номики</w:t>
      </w:r>
      <w:proofErr w:type="spellEnd"/>
      <w:r w:rsidRPr="0026109D">
        <w:rPr>
          <w:sz w:val="28"/>
          <w:szCs w:val="28"/>
        </w:rPr>
        <w:t xml:space="preserve"> и финансовый отдел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вправе запросить у координатора муниципальной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граммы дополнительные расчеты, обоснования и пояснения по параметрам р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сурсного обеспечения реализации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В заключени</w:t>
      </w:r>
      <w:proofErr w:type="gramStart"/>
      <w:r w:rsidRPr="0026109D">
        <w:rPr>
          <w:sz w:val="28"/>
          <w:szCs w:val="28"/>
        </w:rPr>
        <w:t>и</w:t>
      </w:r>
      <w:proofErr w:type="gramEnd"/>
      <w:r w:rsidRPr="0026109D">
        <w:rPr>
          <w:sz w:val="28"/>
          <w:szCs w:val="28"/>
        </w:rPr>
        <w:t xml:space="preserve"> предварительной экспертизы устанавливается соответствие проекта муниципальной программы предъявляемым к ней требованиям, пред</w:t>
      </w:r>
      <w:r w:rsidRPr="0026109D">
        <w:rPr>
          <w:sz w:val="28"/>
          <w:szCs w:val="28"/>
        </w:rPr>
        <w:t>у</w:t>
      </w:r>
      <w:r w:rsidRPr="0026109D">
        <w:rPr>
          <w:sz w:val="28"/>
          <w:szCs w:val="28"/>
        </w:rPr>
        <w:t>смотренным настоящим Порядком. В случае несоответствия проекта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 установленным требованиям проект муниципальной 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граммы возвращается ее координатору на доработку.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26" w:name="sub_342"/>
      <w:r w:rsidRPr="0026109D">
        <w:rPr>
          <w:sz w:val="28"/>
          <w:szCs w:val="28"/>
        </w:rPr>
        <w:t>3.4.2. На втором этапе проект муниципальной программы направляется ее координатором не позднее 1 августа года, предшествующего началу реализации муниципальной программы, в Контрольно-счетную палату муниципального о</w:t>
      </w:r>
      <w:r w:rsidRPr="0026109D">
        <w:rPr>
          <w:sz w:val="28"/>
          <w:szCs w:val="28"/>
        </w:rPr>
        <w:t>б</w:t>
      </w:r>
      <w:r w:rsidRPr="0026109D">
        <w:rPr>
          <w:sz w:val="28"/>
          <w:szCs w:val="28"/>
        </w:rPr>
        <w:t xml:space="preserve">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для проведения финансово-экономической экспертизы, а также подлежит общественному обсуждению.</w:t>
      </w:r>
    </w:p>
    <w:bookmarkEnd w:id="26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proofErr w:type="gramStart"/>
      <w:r w:rsidRPr="0026109D">
        <w:rPr>
          <w:sz w:val="28"/>
          <w:szCs w:val="28"/>
        </w:rPr>
        <w:t xml:space="preserve">К проекту муниципальной программы, направляемому в Контрольно-счетную палату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район, прилаг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ются обоснование потребности в финансовых средствах, необходимых для ре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лизации муниципальной программы, в том числе показатели, на основании к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торых произведен расчет объема финансирования муниципальной программы, а также результаты предварительной экспертизы управления экономики и ф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нансового отдела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район.</w:t>
      </w:r>
      <w:proofErr w:type="gramEnd"/>
      <w:r w:rsidRPr="0026109D">
        <w:rPr>
          <w:sz w:val="28"/>
          <w:szCs w:val="28"/>
        </w:rPr>
        <w:t xml:space="preserve"> Финансово-экономическая экспертиза проекта муниципал</w:t>
      </w:r>
      <w:r w:rsidRPr="0026109D">
        <w:rPr>
          <w:sz w:val="28"/>
          <w:szCs w:val="28"/>
        </w:rPr>
        <w:t>ь</w:t>
      </w:r>
      <w:r w:rsidRPr="0026109D">
        <w:rPr>
          <w:sz w:val="28"/>
          <w:szCs w:val="28"/>
        </w:rPr>
        <w:t>ной программы проводится, в Контрольно-счетной палате муниципального о</w:t>
      </w:r>
      <w:r w:rsidRPr="0026109D">
        <w:rPr>
          <w:sz w:val="28"/>
          <w:szCs w:val="28"/>
        </w:rPr>
        <w:t>б</w:t>
      </w:r>
      <w:r w:rsidRPr="0026109D">
        <w:rPr>
          <w:sz w:val="28"/>
          <w:szCs w:val="28"/>
        </w:rPr>
        <w:t xml:space="preserve">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 течение 15 рабочих дней со дня представл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ния проекта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При рассмотрении проекта муниципальной программы Контрольно-счетная палата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вправе з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просить у координатора муниципальной программы дополнительные расчеты, обоснования и пояснения по параметрам ресурсного обеспечения реализации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Порядок проведения общественного обсуждения проектов </w:t>
      </w:r>
      <w:r w:rsidR="002D3C35">
        <w:rPr>
          <w:sz w:val="28"/>
          <w:szCs w:val="28"/>
        </w:rPr>
        <w:t>муниципал</w:t>
      </w:r>
      <w:r w:rsidR="002D3C35">
        <w:rPr>
          <w:sz w:val="28"/>
          <w:szCs w:val="28"/>
        </w:rPr>
        <w:t>ь</w:t>
      </w:r>
      <w:r w:rsidR="002D3C35">
        <w:rPr>
          <w:sz w:val="28"/>
          <w:szCs w:val="28"/>
        </w:rPr>
        <w:t>ных</w:t>
      </w:r>
      <w:r w:rsidRPr="0026109D">
        <w:rPr>
          <w:sz w:val="28"/>
          <w:szCs w:val="28"/>
        </w:rPr>
        <w:t xml:space="preserve"> программ приведен в </w:t>
      </w:r>
      <w:hyperlink w:anchor="sub_1010" w:history="1">
        <w:r w:rsidRPr="0026109D">
          <w:rPr>
            <w:rStyle w:val="ae"/>
            <w:color w:val="auto"/>
            <w:sz w:val="28"/>
            <w:szCs w:val="28"/>
          </w:rPr>
          <w:t>приложении N 8</w:t>
        </w:r>
      </w:hyperlink>
      <w:r w:rsidRPr="0026109D">
        <w:rPr>
          <w:sz w:val="28"/>
          <w:szCs w:val="28"/>
        </w:rPr>
        <w:t xml:space="preserve"> к настоящему Порядку.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27" w:name="sub_343"/>
      <w:r w:rsidRPr="0026109D">
        <w:rPr>
          <w:sz w:val="28"/>
          <w:szCs w:val="28"/>
        </w:rPr>
        <w:t xml:space="preserve">3.4.3. </w:t>
      </w:r>
      <w:proofErr w:type="gramStart"/>
      <w:r w:rsidRPr="0026109D">
        <w:rPr>
          <w:sz w:val="28"/>
          <w:szCs w:val="28"/>
        </w:rPr>
        <w:t xml:space="preserve">На третьем этапе осуществляется согласование проекта правового акта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об утверждении муниципальной программы (далее - проект правового акта) в п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рядке, установленном </w:t>
      </w:r>
      <w:hyperlink r:id="rId13" w:history="1">
        <w:r w:rsidRPr="0026109D">
          <w:rPr>
            <w:rStyle w:val="ae"/>
            <w:color w:val="auto"/>
            <w:sz w:val="28"/>
            <w:szCs w:val="28"/>
          </w:rPr>
          <w:t>разделом 3</w:t>
        </w:r>
      </w:hyperlink>
      <w:r w:rsidRPr="0026109D">
        <w:rPr>
          <w:sz w:val="28"/>
          <w:szCs w:val="28"/>
        </w:rPr>
        <w:t xml:space="preserve"> Инструкции по делопроизводству в админ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(далее - Инстру</w:t>
      </w:r>
      <w:r w:rsidRPr="0026109D">
        <w:rPr>
          <w:sz w:val="28"/>
          <w:szCs w:val="28"/>
        </w:rPr>
        <w:t>к</w:t>
      </w:r>
      <w:r w:rsidRPr="0026109D">
        <w:rPr>
          <w:sz w:val="28"/>
          <w:szCs w:val="28"/>
        </w:rPr>
        <w:t>ция по делопроизводству), с учетом результатов его общественного обсужд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ния и финансово-экономической экспертизы Контрольно-счетной палаты м</w:t>
      </w:r>
      <w:r w:rsidRPr="0026109D">
        <w:rPr>
          <w:sz w:val="28"/>
          <w:szCs w:val="28"/>
        </w:rPr>
        <w:t>у</w:t>
      </w:r>
      <w:r w:rsidRPr="0026109D">
        <w:rPr>
          <w:sz w:val="28"/>
          <w:szCs w:val="28"/>
        </w:rPr>
        <w:t xml:space="preserve">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район.</w:t>
      </w:r>
      <w:proofErr w:type="gramEnd"/>
    </w:p>
    <w:bookmarkEnd w:id="27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3.5. Внесение изменений в муниципальные программы осуществляется в порядке, установленном Инструкцией по делопроизводству.</w:t>
      </w:r>
    </w:p>
    <w:p w:rsidR="00EE335B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Внесение изменений в подпрограммы и основные мероприятия </w:t>
      </w:r>
      <w:proofErr w:type="spellStart"/>
      <w:r w:rsidRPr="0026109D">
        <w:rPr>
          <w:sz w:val="28"/>
          <w:szCs w:val="28"/>
        </w:rPr>
        <w:t>осущест</w:t>
      </w:r>
      <w:r w:rsidR="00EE335B">
        <w:rPr>
          <w:sz w:val="28"/>
          <w:szCs w:val="28"/>
        </w:rPr>
        <w:t>в</w:t>
      </w:r>
      <w:proofErr w:type="spellEnd"/>
      <w:r w:rsidR="00EE335B">
        <w:rPr>
          <w:sz w:val="28"/>
          <w:szCs w:val="28"/>
        </w:rPr>
        <w:t>-</w:t>
      </w:r>
    </w:p>
    <w:p w:rsidR="00EE335B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proofErr w:type="spellStart"/>
      <w:r w:rsidRPr="0026109D">
        <w:rPr>
          <w:sz w:val="28"/>
          <w:szCs w:val="28"/>
        </w:rPr>
        <w:t>ляется</w:t>
      </w:r>
      <w:proofErr w:type="spellEnd"/>
      <w:r w:rsidRPr="0026109D">
        <w:rPr>
          <w:sz w:val="28"/>
          <w:szCs w:val="28"/>
        </w:rPr>
        <w:t xml:space="preserve"> путем внесения изменений в муниципальную программу. При внесении изменений в ведомственную целевую программу соответствующие изменения вносятся и в муниципальную программу, в состав которой она входит. </w:t>
      </w:r>
      <w:proofErr w:type="gramStart"/>
      <w:r w:rsidRPr="0026109D">
        <w:rPr>
          <w:sz w:val="28"/>
          <w:szCs w:val="28"/>
        </w:rPr>
        <w:t>В случае внесения изменений в муниципальную программу (подпрограмму, основное мероприятие) в части выделения дополнительных объемов финансирования д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полнительно к проекту правового акта администрации муниципального образ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о внесении изменений в муниципальную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грамму (далее - проект правового акта о внесении изменений) представляется проводимая координатором муниципальной программы совместно с координ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торами подпрограмм и (или) участниками муниципальной программы оценка степени влияния выделения дополнительных объемов финансирования</w:t>
      </w:r>
      <w:proofErr w:type="gramEnd"/>
      <w:r w:rsidRPr="0026109D">
        <w:rPr>
          <w:sz w:val="28"/>
          <w:szCs w:val="28"/>
        </w:rPr>
        <w:t xml:space="preserve"> на цел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вые показатели муниципальной программы (подпрограммы, ведомственной ц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левой программы, основного мероприятия), в том числе на сроки и ожидаемые непосредственные результаты реализации мероприятий подпрограмм, ведо</w:t>
      </w:r>
      <w:r w:rsidRPr="0026109D">
        <w:rPr>
          <w:sz w:val="28"/>
          <w:szCs w:val="28"/>
        </w:rPr>
        <w:t>м</w:t>
      </w:r>
      <w:r w:rsidRPr="0026109D">
        <w:rPr>
          <w:sz w:val="28"/>
          <w:szCs w:val="28"/>
        </w:rPr>
        <w:t>ственных целевых программ и основных мероприятий.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При внесении изменений в муниципальную программу (подпрограмму, основное мероприятие) значения показателей муниципальной программы (по</w:t>
      </w:r>
      <w:r w:rsidRPr="0026109D">
        <w:rPr>
          <w:sz w:val="28"/>
          <w:szCs w:val="28"/>
        </w:rPr>
        <w:t>д</w:t>
      </w:r>
      <w:r w:rsidRPr="0026109D">
        <w:rPr>
          <w:sz w:val="28"/>
          <w:szCs w:val="28"/>
        </w:rPr>
        <w:t>программы, основного мероприятия), относящиеся к прошедшим периодам р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ализации муниципальной программы, изменению не подлежат.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3.6. Проекты муниципальных программ подлежат утверждению прав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 xml:space="preserve">вым актом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</w:t>
      </w:r>
      <w:r w:rsidRPr="0026109D">
        <w:rPr>
          <w:sz w:val="28"/>
          <w:szCs w:val="28"/>
        </w:rPr>
        <w:t>й</w:t>
      </w:r>
      <w:r w:rsidRPr="0026109D">
        <w:rPr>
          <w:sz w:val="28"/>
          <w:szCs w:val="28"/>
        </w:rPr>
        <w:t>он не позднее 1 октября года, предшествующего году начала реализации мун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ципальной программы. Изменения в ранее утвержденные муниципальные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граммы подлежат утверждению не позднее 31 декабря текущего финансового года, за исключением изменений, касающихся увеличения объема бюджетных ассигнований на финансовое обеспечение муниципальной программы в оч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редном финансовом году и плановом периоде, которые подлежат утверждению не позднее 20 октября текущего финансового года.</w:t>
      </w:r>
    </w:p>
    <w:p w:rsidR="0026109D" w:rsidRPr="0026109D" w:rsidRDefault="0026109D" w:rsidP="0026109D">
      <w:pPr>
        <w:pStyle w:val="1"/>
        <w:ind w:firstLine="709"/>
        <w:rPr>
          <w:color w:val="auto"/>
        </w:rPr>
      </w:pPr>
      <w:bookmarkStart w:id="28" w:name="sub_18"/>
      <w:bookmarkStart w:id="29" w:name="sub_16"/>
      <w:bookmarkEnd w:id="7"/>
    </w:p>
    <w:p w:rsidR="00EE335B" w:rsidRDefault="0026109D" w:rsidP="00EE335B">
      <w:pPr>
        <w:pStyle w:val="1"/>
        <w:jc w:val="center"/>
        <w:rPr>
          <w:color w:val="auto"/>
        </w:rPr>
      </w:pPr>
      <w:r w:rsidRPr="0026109D">
        <w:rPr>
          <w:color w:val="auto"/>
        </w:rPr>
        <w:t xml:space="preserve">4. Механизм реализации муниципальной программы и контроль </w:t>
      </w:r>
    </w:p>
    <w:p w:rsidR="0026109D" w:rsidRDefault="0026109D" w:rsidP="00EE335B">
      <w:pPr>
        <w:pStyle w:val="1"/>
        <w:jc w:val="center"/>
        <w:rPr>
          <w:color w:val="auto"/>
        </w:rPr>
      </w:pPr>
      <w:r w:rsidRPr="0026109D">
        <w:rPr>
          <w:color w:val="auto"/>
        </w:rPr>
        <w:t>за ее выполнением</w:t>
      </w:r>
    </w:p>
    <w:p w:rsidR="00EE335B" w:rsidRPr="00EE335B" w:rsidRDefault="00EE335B" w:rsidP="00EE335B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30" w:name="sub_410"/>
      <w:bookmarkStart w:id="31" w:name="sub_1021"/>
      <w:bookmarkStart w:id="32" w:name="sub_1019"/>
      <w:bookmarkEnd w:id="28"/>
      <w:bookmarkEnd w:id="29"/>
      <w:r w:rsidRPr="0026109D">
        <w:rPr>
          <w:sz w:val="28"/>
          <w:szCs w:val="28"/>
        </w:rPr>
        <w:t>4.1. Текущее управление муниципальной программой осуществляет ее координатор, который:</w:t>
      </w:r>
    </w:p>
    <w:bookmarkEnd w:id="30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формирует структуру муниципальной программы и перечень координ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торов подпрограмм, участников муниципальной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организует реализацию муниципальной программы, координацию де</w:t>
      </w:r>
      <w:r w:rsidRPr="0026109D">
        <w:rPr>
          <w:sz w:val="28"/>
          <w:szCs w:val="28"/>
        </w:rPr>
        <w:t>я</w:t>
      </w:r>
      <w:r w:rsidRPr="0026109D">
        <w:rPr>
          <w:sz w:val="28"/>
          <w:szCs w:val="28"/>
        </w:rPr>
        <w:t>тельности координаторов подпрограмм, участников муниципальной програ</w:t>
      </w:r>
      <w:r w:rsidRPr="0026109D">
        <w:rPr>
          <w:sz w:val="28"/>
          <w:szCs w:val="28"/>
        </w:rPr>
        <w:t>м</w:t>
      </w:r>
      <w:r w:rsidRPr="0026109D">
        <w:rPr>
          <w:sz w:val="28"/>
          <w:szCs w:val="28"/>
        </w:rPr>
        <w:t>мы;</w:t>
      </w:r>
    </w:p>
    <w:p w:rsid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E335B" w:rsidRPr="0026109D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несет ответственность за достижение целевых показателей муниципал</w:t>
      </w:r>
      <w:r w:rsidRPr="0026109D">
        <w:rPr>
          <w:sz w:val="28"/>
          <w:szCs w:val="28"/>
        </w:rPr>
        <w:t>ь</w:t>
      </w:r>
      <w:r w:rsidRPr="0026109D">
        <w:rPr>
          <w:sz w:val="28"/>
          <w:szCs w:val="28"/>
        </w:rPr>
        <w:t>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осуществляет подготовку предложений по объемам и источникам фина</w:t>
      </w:r>
      <w:r w:rsidRPr="0026109D">
        <w:rPr>
          <w:sz w:val="28"/>
          <w:szCs w:val="28"/>
        </w:rPr>
        <w:t>н</w:t>
      </w:r>
      <w:r w:rsidRPr="0026109D">
        <w:rPr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26109D">
        <w:rPr>
          <w:sz w:val="28"/>
          <w:szCs w:val="28"/>
        </w:rPr>
        <w:t>ко</w:t>
      </w:r>
      <w:r w:rsidRPr="0026109D">
        <w:rPr>
          <w:sz w:val="28"/>
          <w:szCs w:val="28"/>
        </w:rPr>
        <w:t>н</w:t>
      </w:r>
      <w:r w:rsidRPr="0026109D">
        <w:rPr>
          <w:sz w:val="28"/>
          <w:szCs w:val="28"/>
        </w:rPr>
        <w:t>троля за</w:t>
      </w:r>
      <w:proofErr w:type="gramEnd"/>
      <w:r w:rsidRPr="0026109D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26109D">
        <w:rPr>
          <w:sz w:val="28"/>
          <w:szCs w:val="28"/>
        </w:rPr>
        <w:t>у</w:t>
      </w:r>
      <w:r w:rsidRPr="0026109D">
        <w:rPr>
          <w:sz w:val="28"/>
          <w:szCs w:val="28"/>
        </w:rPr>
        <w:t>ниципальной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6109D">
        <w:rPr>
          <w:sz w:val="28"/>
          <w:szCs w:val="28"/>
        </w:rPr>
        <w:t>у</w:t>
      </w:r>
      <w:r w:rsidRPr="0026109D">
        <w:rPr>
          <w:sz w:val="28"/>
          <w:szCs w:val="28"/>
        </w:rPr>
        <w:t>ниципальной программы);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 информационно-телекоммуникационной сети "Интернет";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 информационно-телекоммуникационной сети </w:t>
      </w:r>
      <w:r w:rsidR="00EE335B">
        <w:rPr>
          <w:sz w:val="28"/>
          <w:szCs w:val="28"/>
        </w:rPr>
        <w:t>«</w:t>
      </w:r>
      <w:r w:rsidRPr="0026109D">
        <w:rPr>
          <w:sz w:val="28"/>
          <w:szCs w:val="28"/>
        </w:rPr>
        <w:t>Интернет</w:t>
      </w:r>
      <w:r w:rsidR="00EE335B">
        <w:rPr>
          <w:sz w:val="28"/>
          <w:szCs w:val="28"/>
        </w:rPr>
        <w:t>»</w:t>
      </w:r>
      <w:r w:rsidRPr="0026109D">
        <w:rPr>
          <w:sz w:val="28"/>
          <w:szCs w:val="28"/>
        </w:rPr>
        <w:t>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осуществляет иные полномочия, установленные муниципальной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граммой.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33" w:name="sub_420"/>
      <w:r w:rsidRPr="0026109D">
        <w:rPr>
          <w:sz w:val="28"/>
          <w:szCs w:val="28"/>
        </w:rPr>
        <w:t>4.2. Текущее управление подпрограммой осуществляет ее координатор, который:</w:t>
      </w:r>
    </w:p>
    <w:bookmarkEnd w:id="33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обеспечивает разработку и реализацию подпрограммы;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представляет координатору муниципальной программы отчетность о ре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26109D">
        <w:rPr>
          <w:sz w:val="28"/>
          <w:szCs w:val="28"/>
        </w:rPr>
        <w:t>м</w:t>
      </w:r>
      <w:r w:rsidRPr="0026109D">
        <w:rPr>
          <w:sz w:val="28"/>
          <w:szCs w:val="28"/>
        </w:rPr>
        <w:t>мы;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осуществляет иные полномочия, установленные муниципальной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граммой (подпрограммой).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34" w:name="sub_48"/>
      <w:r w:rsidRPr="0026109D">
        <w:rPr>
          <w:sz w:val="28"/>
          <w:szCs w:val="28"/>
        </w:rPr>
        <w:t>4.3. Мониторинг реализации муниципальной программы осуществляется по отчетным формам, согласно приложению № 9, 10, 11 к настоящему Порядку.</w:t>
      </w:r>
    </w:p>
    <w:p w:rsidR="00EE335B" w:rsidRDefault="0026109D" w:rsidP="0026109D">
      <w:pPr>
        <w:ind w:firstLine="709"/>
        <w:jc w:val="both"/>
        <w:rPr>
          <w:sz w:val="28"/>
          <w:szCs w:val="28"/>
        </w:rPr>
      </w:pPr>
      <w:bookmarkStart w:id="35" w:name="sub_49"/>
      <w:bookmarkEnd w:id="34"/>
      <w:r w:rsidRPr="0026109D">
        <w:rPr>
          <w:sz w:val="28"/>
          <w:szCs w:val="28"/>
        </w:rPr>
        <w:t xml:space="preserve">4.4. Координатор муниципальной программы ежеквартально, до 20-го числа месяца, следующего за отчетным кварталом, представляет в управление </w:t>
      </w:r>
    </w:p>
    <w:p w:rsidR="00EE335B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экономики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</w:t>
      </w:r>
      <w:r w:rsidRPr="0026109D">
        <w:rPr>
          <w:sz w:val="28"/>
          <w:szCs w:val="28"/>
        </w:rPr>
        <w:t>й</w:t>
      </w:r>
      <w:r w:rsidRPr="0026109D">
        <w:rPr>
          <w:sz w:val="28"/>
          <w:szCs w:val="28"/>
        </w:rPr>
        <w:t>он заполненные отчетные формы мониторинга реализации муниципальной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36" w:name="sub_4100"/>
      <w:bookmarkEnd w:id="35"/>
      <w:r w:rsidRPr="0026109D">
        <w:rPr>
          <w:sz w:val="28"/>
          <w:szCs w:val="28"/>
        </w:rPr>
        <w:t>4.5. Координатор муниципальной программы ежегодно, до 1 марта года, следующего за отчетным годом, направляет в управление экономики админ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доклад о ходе р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ализации муниципальной программы на бумажных и электронных носителях.</w:t>
      </w:r>
    </w:p>
    <w:bookmarkEnd w:id="36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26109D">
        <w:rPr>
          <w:sz w:val="28"/>
          <w:szCs w:val="28"/>
        </w:rPr>
        <w:t>у</w:t>
      </w:r>
      <w:r w:rsidRPr="0026109D">
        <w:rPr>
          <w:sz w:val="28"/>
          <w:szCs w:val="28"/>
        </w:rPr>
        <w:t>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сведения о фактических объемах финансирования муниципальной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граммы в целом и по каждому мероприятию подпрограмм, ведомственных ц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левых программ, включенных в муниципальную программу, и основных мер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приятий в разрезе источников финансирования и главных распорядителей (ра</w:t>
      </w:r>
      <w:r w:rsidRPr="0026109D">
        <w:rPr>
          <w:sz w:val="28"/>
          <w:szCs w:val="28"/>
        </w:rPr>
        <w:t>с</w:t>
      </w:r>
      <w:r w:rsidRPr="0026109D">
        <w:rPr>
          <w:sz w:val="28"/>
          <w:szCs w:val="28"/>
        </w:rPr>
        <w:t xml:space="preserve">порядителей) средств бюджета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сведения о фактическом выполнении мероприятий подпрограмм, ведо</w:t>
      </w:r>
      <w:r w:rsidRPr="0026109D">
        <w:rPr>
          <w:sz w:val="28"/>
          <w:szCs w:val="28"/>
        </w:rPr>
        <w:t>м</w:t>
      </w:r>
      <w:r w:rsidRPr="0026109D">
        <w:rPr>
          <w:sz w:val="28"/>
          <w:szCs w:val="28"/>
        </w:rPr>
        <w:t>ственных целевых программ, включенных в муниципальную программу, и о</w:t>
      </w:r>
      <w:r w:rsidRPr="0026109D">
        <w:rPr>
          <w:sz w:val="28"/>
          <w:szCs w:val="28"/>
        </w:rPr>
        <w:t>с</w:t>
      </w:r>
      <w:r w:rsidRPr="0026109D">
        <w:rPr>
          <w:sz w:val="28"/>
          <w:szCs w:val="28"/>
        </w:rPr>
        <w:t>новных мероприятий с указанием причин их невыполнения или неполного в</w:t>
      </w:r>
      <w:r w:rsidRPr="0026109D">
        <w:rPr>
          <w:sz w:val="28"/>
          <w:szCs w:val="28"/>
        </w:rPr>
        <w:t>ы</w:t>
      </w:r>
      <w:r w:rsidRPr="0026109D">
        <w:rPr>
          <w:sz w:val="28"/>
          <w:szCs w:val="28"/>
        </w:rPr>
        <w:t>полнения;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телям, установленным муниципальной программой;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оценку эффективности реализации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дящих в ее состав подпрограмм, ведомственных целевых программ и основных мероприятий, сводных показателей муниципальных заданий на оказание мун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ципальных услуг (выполнение работ) муниципальными учреждениями мун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 xml:space="preserve">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в сфере реализации муниц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пальной программы (при наличии).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26109D">
        <w:rPr>
          <w:sz w:val="28"/>
          <w:szCs w:val="28"/>
        </w:rPr>
        <w:t>ь</w:t>
      </w:r>
      <w:r w:rsidRPr="0026109D">
        <w:rPr>
          <w:sz w:val="28"/>
          <w:szCs w:val="28"/>
        </w:rPr>
        <w:t xml:space="preserve">ной программы проводится анализ </w:t>
      </w:r>
      <w:proofErr w:type="gramStart"/>
      <w:r w:rsidRPr="0026109D">
        <w:rPr>
          <w:sz w:val="28"/>
          <w:szCs w:val="28"/>
        </w:rPr>
        <w:t>факторов</w:t>
      </w:r>
      <w:proofErr w:type="gramEnd"/>
      <w:r w:rsidRPr="0026109D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26109D">
        <w:rPr>
          <w:sz w:val="28"/>
          <w:szCs w:val="28"/>
        </w:rPr>
        <w:t>ж</w:t>
      </w:r>
      <w:r w:rsidRPr="0026109D">
        <w:rPr>
          <w:sz w:val="28"/>
          <w:szCs w:val="28"/>
        </w:rPr>
        <w:t>дения.</w:t>
      </w:r>
    </w:p>
    <w:p w:rsidR="00EE335B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</w:t>
      </w:r>
      <w:r w:rsidRPr="0026109D">
        <w:rPr>
          <w:sz w:val="28"/>
          <w:szCs w:val="28"/>
        </w:rPr>
        <w:t>в</w:t>
      </w:r>
      <w:r w:rsidRPr="0026109D">
        <w:rPr>
          <w:sz w:val="28"/>
          <w:szCs w:val="28"/>
        </w:rPr>
        <w:t xml:space="preserve">ление экономики администрации муниципального </w:t>
      </w:r>
      <w:r w:rsidR="00EE335B">
        <w:rPr>
          <w:sz w:val="28"/>
          <w:szCs w:val="28"/>
        </w:rPr>
        <w:t xml:space="preserve"> </w:t>
      </w:r>
      <w:r w:rsidRPr="0026109D">
        <w:rPr>
          <w:sz w:val="28"/>
          <w:szCs w:val="28"/>
        </w:rPr>
        <w:t xml:space="preserve">образования </w:t>
      </w:r>
      <w:r w:rsidR="00EE335B">
        <w:rPr>
          <w:sz w:val="28"/>
          <w:szCs w:val="28"/>
        </w:rPr>
        <w:t xml:space="preserve"> </w:t>
      </w:r>
      <w:proofErr w:type="spellStart"/>
      <w:r w:rsidRPr="0026109D">
        <w:rPr>
          <w:sz w:val="28"/>
          <w:szCs w:val="28"/>
        </w:rPr>
        <w:t>Усть-</w:t>
      </w:r>
      <w:r w:rsidR="00EE335B">
        <w:rPr>
          <w:sz w:val="28"/>
          <w:szCs w:val="28"/>
        </w:rPr>
        <w:t>Лабинс</w:t>
      </w:r>
      <w:proofErr w:type="spellEnd"/>
      <w:r w:rsidR="00EE335B">
        <w:rPr>
          <w:sz w:val="28"/>
          <w:szCs w:val="28"/>
        </w:rPr>
        <w:t>-</w:t>
      </w:r>
    </w:p>
    <w:p w:rsidR="00EE335B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r w:rsidRPr="0026109D">
        <w:rPr>
          <w:sz w:val="28"/>
          <w:szCs w:val="28"/>
        </w:rPr>
        <w:t>кий район доклад о результатах ее выполнения, включая оценку эффективности реализации муниципальной программы за истекший год и весь период реализ</w:t>
      </w:r>
      <w:r w:rsidRPr="0026109D">
        <w:rPr>
          <w:sz w:val="28"/>
          <w:szCs w:val="28"/>
        </w:rPr>
        <w:t>а</w:t>
      </w:r>
      <w:r w:rsidRPr="0026109D">
        <w:rPr>
          <w:sz w:val="28"/>
          <w:szCs w:val="28"/>
        </w:rPr>
        <w:t>ции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4.6.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4.7. </w:t>
      </w:r>
      <w:proofErr w:type="gramStart"/>
      <w:r w:rsidRPr="0026109D">
        <w:rPr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ежегодно, не позднее 1 мая года, следующего за отче</w:t>
      </w:r>
      <w:r w:rsidRPr="0026109D">
        <w:rPr>
          <w:sz w:val="28"/>
          <w:szCs w:val="28"/>
        </w:rPr>
        <w:t>т</w:t>
      </w:r>
      <w:r w:rsidRPr="0026109D">
        <w:rPr>
          <w:sz w:val="28"/>
          <w:szCs w:val="28"/>
        </w:rPr>
        <w:t>ным, формирует и представляет Совету сводный годовой доклад о ходе реал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зации и об оценке эффективности реализации муниципальных программ, по</w:t>
      </w:r>
      <w:r w:rsidRPr="0026109D">
        <w:rPr>
          <w:sz w:val="28"/>
          <w:szCs w:val="28"/>
        </w:rPr>
        <w:t>д</w:t>
      </w:r>
      <w:r w:rsidRPr="0026109D">
        <w:rPr>
          <w:sz w:val="28"/>
          <w:szCs w:val="28"/>
        </w:rPr>
        <w:t>готовленный на основе докладов о ходе реализации муниципальных программ, представленных координаторами муниципальных программ.</w:t>
      </w:r>
      <w:proofErr w:type="gramEnd"/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bookmarkStart w:id="37" w:name="sub_412"/>
      <w:r w:rsidRPr="0026109D">
        <w:rPr>
          <w:sz w:val="28"/>
          <w:szCs w:val="28"/>
        </w:rPr>
        <w:t>4.8. При реализации мероприятия муниципальной программы (подпр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граммы, ведомственной целевой программы, основного мероприятия) коорд</w:t>
      </w:r>
      <w:r w:rsidRPr="0026109D">
        <w:rPr>
          <w:sz w:val="28"/>
          <w:szCs w:val="28"/>
        </w:rPr>
        <w:t>и</w:t>
      </w:r>
      <w:r w:rsidRPr="0026109D">
        <w:rPr>
          <w:sz w:val="28"/>
          <w:szCs w:val="28"/>
        </w:rPr>
        <w:t>натор муниципальной программы (подпрограммы), участник муниципальной программы, может выступать муниципальным заказчиком и (или) главным ра</w:t>
      </w:r>
      <w:r w:rsidRPr="0026109D">
        <w:rPr>
          <w:sz w:val="28"/>
          <w:szCs w:val="28"/>
        </w:rPr>
        <w:t>с</w:t>
      </w:r>
      <w:r w:rsidRPr="0026109D">
        <w:rPr>
          <w:sz w:val="28"/>
          <w:szCs w:val="28"/>
        </w:rPr>
        <w:t xml:space="preserve">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муниципального 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район).</w:t>
      </w:r>
    </w:p>
    <w:bookmarkEnd w:id="37"/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4.9. Муниципальный заказчик: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заключает муниципальные контракты в установленном законодател</w:t>
      </w:r>
      <w:r w:rsidRPr="0026109D">
        <w:rPr>
          <w:sz w:val="28"/>
          <w:szCs w:val="28"/>
        </w:rPr>
        <w:t>ь</w:t>
      </w:r>
      <w:r w:rsidRPr="0026109D">
        <w:rPr>
          <w:sz w:val="28"/>
          <w:szCs w:val="28"/>
        </w:rPr>
        <w:t xml:space="preserve">ством порядке согласно </w:t>
      </w:r>
      <w:hyperlink r:id="rId14" w:history="1">
        <w:r w:rsidRPr="0026109D">
          <w:rPr>
            <w:rStyle w:val="ae"/>
            <w:color w:val="auto"/>
            <w:sz w:val="28"/>
            <w:szCs w:val="28"/>
          </w:rPr>
          <w:t>Федеральному закону</w:t>
        </w:r>
      </w:hyperlink>
      <w:r w:rsidRPr="0026109D">
        <w:rPr>
          <w:sz w:val="28"/>
          <w:szCs w:val="28"/>
        </w:rPr>
        <w:t xml:space="preserve"> от 5 апреля 2013 года </w:t>
      </w:r>
      <w:r w:rsidR="00EE335B">
        <w:rPr>
          <w:sz w:val="28"/>
          <w:szCs w:val="28"/>
        </w:rPr>
        <w:t>№</w:t>
      </w:r>
      <w:r w:rsidRPr="0026109D">
        <w:rPr>
          <w:sz w:val="28"/>
          <w:szCs w:val="28"/>
        </w:rPr>
        <w:t xml:space="preserve"> 44-ФЗ </w:t>
      </w:r>
      <w:r w:rsidR="00EE335B">
        <w:rPr>
          <w:sz w:val="28"/>
          <w:szCs w:val="28"/>
        </w:rPr>
        <w:t>«</w:t>
      </w:r>
      <w:r w:rsidRPr="0026109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E335B">
        <w:rPr>
          <w:sz w:val="28"/>
          <w:szCs w:val="28"/>
        </w:rPr>
        <w:t>»</w:t>
      </w:r>
      <w:r w:rsidRPr="0026109D">
        <w:rPr>
          <w:sz w:val="28"/>
          <w:szCs w:val="28"/>
        </w:rPr>
        <w:t>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проводит анализ выполнения мероприятия;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несет ответственность за нецелевое и неэффективное использование в</w:t>
      </w:r>
      <w:r w:rsidRPr="0026109D">
        <w:rPr>
          <w:sz w:val="28"/>
          <w:szCs w:val="28"/>
        </w:rPr>
        <w:t>ы</w:t>
      </w:r>
      <w:r w:rsidRPr="0026109D">
        <w:rPr>
          <w:sz w:val="28"/>
          <w:szCs w:val="28"/>
        </w:rPr>
        <w:t>деленных в его распоряжение бюджетных средств;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формирует бюджетные заявки на финансирование мероприятия подпр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4.10. Главный распорядитель (распорядитель) бюджетных сре</w:t>
      </w:r>
      <w:proofErr w:type="gramStart"/>
      <w:r w:rsidRPr="0026109D">
        <w:rPr>
          <w:sz w:val="28"/>
          <w:szCs w:val="28"/>
        </w:rPr>
        <w:t>дств в пр</w:t>
      </w:r>
      <w:proofErr w:type="gramEnd"/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 xml:space="preserve">делах полномочий, установленных </w:t>
      </w:r>
      <w:hyperlink r:id="rId15" w:history="1">
        <w:r w:rsidRPr="0026109D">
          <w:rPr>
            <w:rStyle w:val="ae"/>
            <w:color w:val="auto"/>
            <w:sz w:val="28"/>
            <w:szCs w:val="28"/>
          </w:rPr>
          <w:t>бюджетным законодательством</w:t>
        </w:r>
      </w:hyperlink>
      <w:r w:rsidRPr="0026109D">
        <w:rPr>
          <w:sz w:val="28"/>
          <w:szCs w:val="28"/>
        </w:rPr>
        <w:t xml:space="preserve"> Российской Федерации: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обеспечивает результативность, адресность и целевой характер использ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вания бюджетных сре</w:t>
      </w:r>
      <w:proofErr w:type="gramStart"/>
      <w:r w:rsidRPr="0026109D">
        <w:rPr>
          <w:sz w:val="28"/>
          <w:szCs w:val="28"/>
        </w:rPr>
        <w:t>дств в с</w:t>
      </w:r>
      <w:proofErr w:type="gramEnd"/>
      <w:r w:rsidRPr="0026109D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обеспечивает предоставление субсидий и иных межбюджетных тран</w:t>
      </w:r>
      <w:r w:rsidRPr="0026109D">
        <w:rPr>
          <w:sz w:val="28"/>
          <w:szCs w:val="28"/>
        </w:rPr>
        <w:t>с</w:t>
      </w:r>
      <w:r w:rsidRPr="0026109D">
        <w:rPr>
          <w:sz w:val="28"/>
          <w:szCs w:val="28"/>
        </w:rPr>
        <w:t>фертов, а также иных субсидий и бюджетных инвестиций в установленном п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рядке;</w:t>
      </w:r>
    </w:p>
    <w:p w:rsidR="00EE335B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обеспечивает соблюдение получателями субсидий</w:t>
      </w:r>
      <w:r w:rsidR="00EE335B">
        <w:rPr>
          <w:sz w:val="28"/>
          <w:szCs w:val="28"/>
        </w:rPr>
        <w:t xml:space="preserve">  </w:t>
      </w:r>
      <w:r w:rsidRPr="0026109D">
        <w:rPr>
          <w:sz w:val="28"/>
          <w:szCs w:val="28"/>
        </w:rPr>
        <w:t>и</w:t>
      </w:r>
      <w:r w:rsidR="00EE335B">
        <w:rPr>
          <w:sz w:val="28"/>
          <w:szCs w:val="28"/>
        </w:rPr>
        <w:t xml:space="preserve"> </w:t>
      </w:r>
      <w:r w:rsidRPr="0026109D">
        <w:rPr>
          <w:sz w:val="28"/>
          <w:szCs w:val="28"/>
        </w:rPr>
        <w:t xml:space="preserve"> иных </w:t>
      </w:r>
      <w:r w:rsidR="00EE335B">
        <w:rPr>
          <w:sz w:val="28"/>
          <w:szCs w:val="28"/>
        </w:rPr>
        <w:t xml:space="preserve"> </w:t>
      </w:r>
      <w:proofErr w:type="spellStart"/>
      <w:r w:rsidRPr="0026109D">
        <w:rPr>
          <w:sz w:val="28"/>
          <w:szCs w:val="28"/>
        </w:rPr>
        <w:t>межбюджет</w:t>
      </w:r>
      <w:proofErr w:type="spellEnd"/>
      <w:r w:rsidR="00EE335B">
        <w:rPr>
          <w:sz w:val="28"/>
          <w:szCs w:val="28"/>
        </w:rPr>
        <w:t>-</w:t>
      </w:r>
    </w:p>
    <w:p w:rsidR="00EE335B" w:rsidRDefault="00EE335B" w:rsidP="00EE33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proofErr w:type="spellStart"/>
      <w:r w:rsidRPr="0026109D">
        <w:rPr>
          <w:sz w:val="28"/>
          <w:szCs w:val="28"/>
        </w:rPr>
        <w:t>ных</w:t>
      </w:r>
      <w:proofErr w:type="spellEnd"/>
      <w:r w:rsidRPr="0026109D">
        <w:rPr>
          <w:sz w:val="28"/>
          <w:szCs w:val="28"/>
        </w:rPr>
        <w:t xml:space="preserve"> трансфертов, а также иных субсидий и бюджетных инвестиций условий, целей и порядка, установленных при их предоставлении;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осуществляет иные полномочия, установленные </w:t>
      </w:r>
      <w:hyperlink r:id="rId16" w:history="1">
        <w:r w:rsidRPr="0026109D">
          <w:rPr>
            <w:rStyle w:val="ae"/>
            <w:color w:val="auto"/>
            <w:sz w:val="28"/>
            <w:szCs w:val="28"/>
          </w:rPr>
          <w:t>бюджетным законод</w:t>
        </w:r>
        <w:r w:rsidRPr="0026109D">
          <w:rPr>
            <w:rStyle w:val="ae"/>
            <w:color w:val="auto"/>
            <w:sz w:val="28"/>
            <w:szCs w:val="28"/>
          </w:rPr>
          <w:t>а</w:t>
        </w:r>
        <w:r w:rsidRPr="0026109D">
          <w:rPr>
            <w:rStyle w:val="ae"/>
            <w:color w:val="auto"/>
            <w:sz w:val="28"/>
            <w:szCs w:val="28"/>
          </w:rPr>
          <w:t>тельством</w:t>
        </w:r>
      </w:hyperlink>
      <w:r w:rsidRPr="0026109D">
        <w:rPr>
          <w:sz w:val="28"/>
          <w:szCs w:val="28"/>
        </w:rPr>
        <w:t xml:space="preserve"> Российской Федерации.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4.11. Исполнитель: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обеспечивает реализацию мероприятия и проводит анализ его выполн</w:t>
      </w:r>
      <w:r w:rsidRPr="0026109D">
        <w:rPr>
          <w:sz w:val="28"/>
          <w:szCs w:val="28"/>
        </w:rPr>
        <w:t>е</w:t>
      </w:r>
      <w:r w:rsidRPr="0026109D">
        <w:rPr>
          <w:sz w:val="28"/>
          <w:szCs w:val="28"/>
        </w:rPr>
        <w:t>ния;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представляет отчетность координатору муниципальной программы (по</w:t>
      </w:r>
      <w:r w:rsidRPr="0026109D">
        <w:rPr>
          <w:sz w:val="28"/>
          <w:szCs w:val="28"/>
        </w:rPr>
        <w:t>д</w:t>
      </w:r>
      <w:r w:rsidRPr="0026109D">
        <w:rPr>
          <w:sz w:val="28"/>
          <w:szCs w:val="28"/>
        </w:rPr>
        <w:t>программы) о результатах выполнения мероприятия подпрограммы (основного мероприятия, ведомственной целевой программы);</w:t>
      </w:r>
    </w:p>
    <w:p w:rsidR="0026109D" w:rsidRPr="0026109D" w:rsidRDefault="0026109D" w:rsidP="0026109D">
      <w:pPr>
        <w:ind w:firstLine="709"/>
        <w:jc w:val="both"/>
        <w:rPr>
          <w:sz w:val="28"/>
          <w:szCs w:val="28"/>
        </w:rPr>
      </w:pPr>
      <w:r w:rsidRPr="0026109D">
        <w:rPr>
          <w:sz w:val="28"/>
          <w:szCs w:val="28"/>
        </w:rPr>
        <w:t>осуществляет иные полномочия, установленные муниципальной пр</w:t>
      </w:r>
      <w:r w:rsidRPr="0026109D">
        <w:rPr>
          <w:sz w:val="28"/>
          <w:szCs w:val="28"/>
        </w:rPr>
        <w:t>о</w:t>
      </w:r>
      <w:r w:rsidRPr="0026109D">
        <w:rPr>
          <w:sz w:val="28"/>
          <w:szCs w:val="28"/>
        </w:rPr>
        <w:t>граммой (подпрограммой).</w:t>
      </w:r>
    </w:p>
    <w:bookmarkEnd w:id="31"/>
    <w:bookmarkEnd w:id="32"/>
    <w:p w:rsidR="0026109D" w:rsidRDefault="0026109D" w:rsidP="0026109D">
      <w:pPr>
        <w:ind w:firstLine="709"/>
        <w:jc w:val="both"/>
        <w:rPr>
          <w:sz w:val="28"/>
          <w:szCs w:val="28"/>
        </w:rPr>
      </w:pPr>
    </w:p>
    <w:p w:rsidR="00EE335B" w:rsidRDefault="00EE335B" w:rsidP="0026109D">
      <w:pPr>
        <w:ind w:firstLine="709"/>
        <w:jc w:val="both"/>
        <w:rPr>
          <w:sz w:val="28"/>
          <w:szCs w:val="28"/>
        </w:rPr>
      </w:pPr>
    </w:p>
    <w:p w:rsidR="00EE335B" w:rsidRPr="0026109D" w:rsidRDefault="00EE335B" w:rsidP="0026109D">
      <w:pPr>
        <w:ind w:firstLine="709"/>
        <w:jc w:val="both"/>
        <w:rPr>
          <w:sz w:val="28"/>
          <w:szCs w:val="28"/>
        </w:rPr>
      </w:pPr>
    </w:p>
    <w:p w:rsidR="0026109D" w:rsidRPr="0026109D" w:rsidRDefault="0026109D" w:rsidP="00EE335B">
      <w:pPr>
        <w:jc w:val="both"/>
        <w:rPr>
          <w:sz w:val="28"/>
          <w:szCs w:val="28"/>
        </w:rPr>
      </w:pPr>
      <w:r w:rsidRPr="0026109D">
        <w:rPr>
          <w:sz w:val="28"/>
          <w:szCs w:val="28"/>
        </w:rPr>
        <w:t>Начальник управления экономики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администрации </w:t>
      </w:r>
      <w:proofErr w:type="gramStart"/>
      <w:r w:rsidRPr="0026109D">
        <w:rPr>
          <w:sz w:val="28"/>
          <w:szCs w:val="28"/>
        </w:rPr>
        <w:t>муниципального</w:t>
      </w:r>
      <w:proofErr w:type="gramEnd"/>
      <w:r w:rsidRPr="0026109D">
        <w:rPr>
          <w:sz w:val="28"/>
          <w:szCs w:val="28"/>
        </w:rPr>
        <w:t xml:space="preserve"> </w:t>
      </w:r>
    </w:p>
    <w:p w:rsidR="0026109D" w:rsidRPr="0026109D" w:rsidRDefault="0026109D" w:rsidP="00EE335B">
      <w:pPr>
        <w:jc w:val="both"/>
        <w:rPr>
          <w:sz w:val="28"/>
          <w:szCs w:val="28"/>
        </w:rPr>
      </w:pPr>
      <w:r w:rsidRPr="0026109D">
        <w:rPr>
          <w:sz w:val="28"/>
          <w:szCs w:val="28"/>
        </w:rPr>
        <w:t xml:space="preserve">образования </w:t>
      </w:r>
      <w:proofErr w:type="spellStart"/>
      <w:r w:rsidRPr="0026109D">
        <w:rPr>
          <w:sz w:val="28"/>
          <w:szCs w:val="28"/>
        </w:rPr>
        <w:t>Усть-Лабинский</w:t>
      </w:r>
      <w:proofErr w:type="spellEnd"/>
      <w:r w:rsidRPr="0026109D">
        <w:rPr>
          <w:sz w:val="28"/>
          <w:szCs w:val="28"/>
        </w:rPr>
        <w:t xml:space="preserve"> район               </w:t>
      </w:r>
      <w:r w:rsidR="00EE335B">
        <w:rPr>
          <w:sz w:val="28"/>
          <w:szCs w:val="28"/>
        </w:rPr>
        <w:t xml:space="preserve">                                   </w:t>
      </w:r>
      <w:proofErr w:type="spellStart"/>
      <w:r w:rsidR="00EE335B">
        <w:rPr>
          <w:sz w:val="28"/>
          <w:szCs w:val="28"/>
        </w:rPr>
        <w:t>Л.Н.</w:t>
      </w:r>
      <w:r w:rsidRPr="0026109D">
        <w:rPr>
          <w:sz w:val="28"/>
          <w:szCs w:val="28"/>
        </w:rPr>
        <w:t>Вьюркова</w:t>
      </w:r>
      <w:proofErr w:type="spellEnd"/>
    </w:p>
    <w:p w:rsidR="0026109D" w:rsidRDefault="0026109D" w:rsidP="006F2FA9">
      <w:pPr>
        <w:jc w:val="right"/>
        <w:rPr>
          <w:sz w:val="28"/>
          <w:szCs w:val="28"/>
        </w:rPr>
      </w:pPr>
    </w:p>
    <w:p w:rsidR="001E5BD7" w:rsidRDefault="001E5BD7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6F2FA9">
      <w:pPr>
        <w:jc w:val="right"/>
        <w:rPr>
          <w:sz w:val="28"/>
          <w:szCs w:val="28"/>
        </w:rPr>
      </w:pPr>
    </w:p>
    <w:p w:rsidR="009C6F63" w:rsidRDefault="009C6F63" w:rsidP="009C6F63">
      <w:pPr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C6F63" w:rsidRDefault="009C6F63" w:rsidP="009C6F63">
      <w:pPr>
        <w:ind w:left="4963"/>
        <w:jc w:val="both"/>
        <w:rPr>
          <w:sz w:val="28"/>
          <w:szCs w:val="28"/>
        </w:rPr>
      </w:pPr>
    </w:p>
    <w:p w:rsidR="009C6F63" w:rsidRDefault="009C6F63" w:rsidP="009C6F63">
      <w:pPr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C6F63" w:rsidRDefault="009C6F63" w:rsidP="009C6F63">
      <w:pPr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B437D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</w:p>
    <w:p w:rsidR="009C6F63" w:rsidRDefault="009C6F63" w:rsidP="009C6F63">
      <w:pPr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C6F63" w:rsidRDefault="009C6F63" w:rsidP="009C6F63">
      <w:pPr>
        <w:ind w:left="49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9C6F63" w:rsidRDefault="009C6F63" w:rsidP="009C6F63">
      <w:pPr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F0BA9">
        <w:rPr>
          <w:sz w:val="28"/>
          <w:szCs w:val="28"/>
        </w:rPr>
        <w:t>08.06.2015</w:t>
      </w:r>
      <w:r>
        <w:rPr>
          <w:sz w:val="28"/>
          <w:szCs w:val="28"/>
        </w:rPr>
        <w:t xml:space="preserve"> № </w:t>
      </w:r>
      <w:r w:rsidR="006F0BA9">
        <w:rPr>
          <w:sz w:val="28"/>
          <w:szCs w:val="28"/>
        </w:rPr>
        <w:t>608</w:t>
      </w:r>
    </w:p>
    <w:p w:rsidR="009C6F63" w:rsidRDefault="009C6F63" w:rsidP="009C6F63">
      <w:pPr>
        <w:jc w:val="center"/>
        <w:rPr>
          <w:sz w:val="28"/>
          <w:szCs w:val="28"/>
        </w:rPr>
      </w:pPr>
    </w:p>
    <w:p w:rsidR="007B437D" w:rsidRDefault="007B437D" w:rsidP="009C6F63">
      <w:pPr>
        <w:jc w:val="center"/>
        <w:rPr>
          <w:sz w:val="28"/>
          <w:szCs w:val="28"/>
        </w:rPr>
      </w:pPr>
    </w:p>
    <w:p w:rsidR="009C6F63" w:rsidRDefault="009C6F63" w:rsidP="009C6F6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C6F63" w:rsidRDefault="009C6F63" w:rsidP="009C6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по муниципальным проектам и программам при главе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9C6F63" w:rsidRDefault="009C6F63" w:rsidP="009C6F63">
      <w:pPr>
        <w:jc w:val="center"/>
        <w:rPr>
          <w:sz w:val="28"/>
          <w:szCs w:val="28"/>
        </w:rPr>
      </w:pPr>
    </w:p>
    <w:p w:rsidR="009C6F63" w:rsidRDefault="009C6F63" w:rsidP="009C6F63">
      <w:pPr>
        <w:jc w:val="center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Мартиянов</w:t>
      </w:r>
      <w:proofErr w:type="spellEnd"/>
      <w:r>
        <w:rPr>
          <w:sz w:val="28"/>
          <w:szCs w:val="28"/>
        </w:rPr>
        <w:t xml:space="preserve"> </w:t>
      </w:r>
    </w:p>
    <w:p w:rsidR="009C6F63" w:rsidRDefault="009C6F63" w:rsidP="009C6F6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Виктор Филиппович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главы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председ</w:t>
      </w:r>
      <w:r>
        <w:rPr>
          <w:sz w:val="28"/>
          <w:szCs w:val="28"/>
        </w:rPr>
        <w:t>а</w:t>
      </w:r>
      <w:r w:rsidR="002D3C35">
        <w:rPr>
          <w:sz w:val="28"/>
          <w:szCs w:val="28"/>
        </w:rPr>
        <w:t>тель совета</w:t>
      </w:r>
    </w:p>
    <w:p w:rsidR="002D3C35" w:rsidRDefault="002D3C35" w:rsidP="009C6F63">
      <w:pPr>
        <w:ind w:left="4248" w:hanging="4248"/>
        <w:jc w:val="both"/>
        <w:rPr>
          <w:sz w:val="28"/>
          <w:szCs w:val="28"/>
        </w:rPr>
      </w:pPr>
    </w:p>
    <w:p w:rsidR="002D3C35" w:rsidRDefault="002D3C35" w:rsidP="002D3C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Вьюркова</w:t>
      </w:r>
      <w:proofErr w:type="spellEnd"/>
      <w:r>
        <w:rPr>
          <w:sz w:val="28"/>
          <w:szCs w:val="28"/>
        </w:rPr>
        <w:t xml:space="preserve"> </w:t>
      </w:r>
    </w:p>
    <w:p w:rsidR="002D3C35" w:rsidRDefault="002D3C35" w:rsidP="002D3C35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Любовь Николаевна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управления экономики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заместитель председателя совета;</w:t>
      </w:r>
    </w:p>
    <w:p w:rsidR="002D3C35" w:rsidRDefault="002D3C35" w:rsidP="002D3C35">
      <w:pPr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Гаценко</w:t>
      </w:r>
      <w:proofErr w:type="spellEnd"/>
      <w:r>
        <w:rPr>
          <w:sz w:val="28"/>
          <w:szCs w:val="28"/>
        </w:rPr>
        <w:t xml:space="preserve"> </w:t>
      </w:r>
    </w:p>
    <w:p w:rsidR="009C6F63" w:rsidRDefault="009C6F63" w:rsidP="009C6F6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Наталья Валерьевна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</w:t>
      </w:r>
      <w:proofErr w:type="gramStart"/>
      <w:r>
        <w:rPr>
          <w:sz w:val="28"/>
          <w:szCs w:val="28"/>
        </w:rPr>
        <w:t>начальника управления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секр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тарь совета</w:t>
      </w:r>
    </w:p>
    <w:p w:rsidR="009C6F63" w:rsidRDefault="009C6F63" w:rsidP="009C6F63">
      <w:pPr>
        <w:jc w:val="center"/>
        <w:rPr>
          <w:sz w:val="28"/>
          <w:szCs w:val="28"/>
        </w:rPr>
      </w:pPr>
    </w:p>
    <w:p w:rsidR="009C6F63" w:rsidRDefault="009C6F63" w:rsidP="009C6F63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9C6F63" w:rsidRDefault="009C6F63" w:rsidP="009C6F63">
      <w:pPr>
        <w:jc w:val="center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Воронов </w:t>
      </w:r>
    </w:p>
    <w:p w:rsidR="009C6F63" w:rsidRDefault="009C6F63" w:rsidP="009C6F63">
      <w:pPr>
        <w:ind w:left="4254" w:hanging="4249"/>
        <w:jc w:val="both"/>
        <w:rPr>
          <w:sz w:val="28"/>
          <w:szCs w:val="28"/>
        </w:rPr>
      </w:pPr>
      <w:r>
        <w:rPr>
          <w:sz w:val="28"/>
          <w:szCs w:val="28"/>
        </w:rPr>
        <w:t>Сергей Петрович</w:t>
      </w:r>
      <w:r>
        <w:rPr>
          <w:sz w:val="28"/>
          <w:szCs w:val="28"/>
        </w:rPr>
        <w:tab/>
        <w:t xml:space="preserve">- исполняющий обязанности заместителя главы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район;</w:t>
      </w:r>
    </w:p>
    <w:p w:rsidR="009C6F63" w:rsidRDefault="009C6F63" w:rsidP="009C6F63">
      <w:pPr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Гашев</w:t>
      </w:r>
      <w:proofErr w:type="spellEnd"/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Андрей 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организационно-</w:t>
      </w:r>
    </w:p>
    <w:p w:rsidR="009C6F63" w:rsidRDefault="009C6F63" w:rsidP="009C6F63">
      <w:pPr>
        <w:ind w:left="4326"/>
        <w:jc w:val="both"/>
        <w:rPr>
          <w:sz w:val="28"/>
          <w:szCs w:val="28"/>
        </w:rPr>
      </w:pPr>
      <w:r>
        <w:rPr>
          <w:sz w:val="28"/>
          <w:szCs w:val="28"/>
        </w:rPr>
        <w:t>правовым вопросам и взаимодействию с органами местного самоуправления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>;</w:t>
      </w:r>
    </w:p>
    <w:p w:rsidR="007B437D" w:rsidRDefault="007B437D" w:rsidP="009C6F63">
      <w:pPr>
        <w:ind w:left="4326"/>
        <w:jc w:val="both"/>
        <w:rPr>
          <w:sz w:val="28"/>
          <w:szCs w:val="28"/>
        </w:rPr>
      </w:pPr>
    </w:p>
    <w:p w:rsidR="007B437D" w:rsidRDefault="007B437D" w:rsidP="007B437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C6F63" w:rsidRDefault="009C6F63" w:rsidP="009C6F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Дружкова</w:t>
      </w:r>
      <w:proofErr w:type="spellEnd"/>
    </w:p>
    <w:p w:rsidR="009C6F63" w:rsidRDefault="009C6F63" w:rsidP="009C6F6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Марина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финансового отдела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район;</w:t>
      </w:r>
    </w:p>
    <w:p w:rsidR="009C6F63" w:rsidRDefault="009C6F63" w:rsidP="009C6F63">
      <w:pPr>
        <w:ind w:left="4248" w:hanging="4248"/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</w:t>
      </w:r>
    </w:p>
    <w:p w:rsidR="009C6F63" w:rsidRDefault="009C6F63" w:rsidP="009C6F6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Лариса Витальевна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главы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район;</w:t>
      </w:r>
    </w:p>
    <w:p w:rsidR="009C6F63" w:rsidRDefault="009C6F63" w:rsidP="009C6F63">
      <w:pPr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Логойда</w:t>
      </w:r>
      <w:proofErr w:type="spellEnd"/>
      <w:r>
        <w:rPr>
          <w:sz w:val="28"/>
          <w:szCs w:val="28"/>
        </w:rPr>
        <w:t xml:space="preserve"> </w:t>
      </w:r>
    </w:p>
    <w:p w:rsidR="009C6F63" w:rsidRDefault="009C6F63" w:rsidP="009C6F6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Владимир Тимофеевич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председателя Совета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он;</w:t>
      </w:r>
    </w:p>
    <w:p w:rsidR="009C6F63" w:rsidRDefault="009C6F63" w:rsidP="009C6F63">
      <w:pPr>
        <w:ind w:left="2832"/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</w:t>
      </w:r>
    </w:p>
    <w:p w:rsidR="009C6F63" w:rsidRDefault="009C6F63" w:rsidP="007B437D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Сергей Васильевич</w:t>
      </w:r>
      <w:r w:rsidR="007B437D">
        <w:rPr>
          <w:sz w:val="28"/>
          <w:szCs w:val="28"/>
        </w:rPr>
        <w:tab/>
      </w:r>
      <w:r w:rsidR="007B437D">
        <w:rPr>
          <w:sz w:val="28"/>
          <w:szCs w:val="28"/>
        </w:rPr>
        <w:tab/>
      </w:r>
      <w:r>
        <w:rPr>
          <w:sz w:val="28"/>
          <w:szCs w:val="28"/>
        </w:rPr>
        <w:t xml:space="preserve">-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proofErr w:type="spellEnd"/>
      <w:r w:rsidR="007B437D">
        <w:rPr>
          <w:sz w:val="28"/>
          <w:szCs w:val="28"/>
        </w:rPr>
        <w:t xml:space="preserve"> </w:t>
      </w:r>
      <w:proofErr w:type="spellStart"/>
      <w:r w:rsidR="007B437D">
        <w:rPr>
          <w:sz w:val="28"/>
          <w:szCs w:val="28"/>
        </w:rPr>
        <w:t>Усть-Лабинский</w:t>
      </w:r>
      <w:proofErr w:type="spellEnd"/>
      <w:r w:rsidR="007B437D">
        <w:rPr>
          <w:sz w:val="28"/>
          <w:szCs w:val="28"/>
        </w:rPr>
        <w:t xml:space="preserve"> район.</w:t>
      </w:r>
    </w:p>
    <w:p w:rsidR="009C6F63" w:rsidRDefault="009C6F63" w:rsidP="009C6F63">
      <w:pPr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</w:p>
    <w:p w:rsidR="007B437D" w:rsidRDefault="007B437D" w:rsidP="009C6F63">
      <w:pPr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="007B437D">
        <w:rPr>
          <w:sz w:val="28"/>
          <w:szCs w:val="28"/>
        </w:rPr>
        <w:t>район</w:t>
      </w:r>
      <w:r w:rsidR="007B437D">
        <w:rPr>
          <w:sz w:val="28"/>
          <w:szCs w:val="28"/>
        </w:rPr>
        <w:tab/>
      </w:r>
      <w:r w:rsidR="007B437D">
        <w:rPr>
          <w:sz w:val="28"/>
          <w:szCs w:val="28"/>
        </w:rPr>
        <w:tab/>
        <w:t xml:space="preserve">                               </w:t>
      </w:r>
      <w:proofErr w:type="spellStart"/>
      <w:r w:rsidR="007B437D">
        <w:rPr>
          <w:sz w:val="28"/>
          <w:szCs w:val="28"/>
        </w:rPr>
        <w:t>Л.Н.</w:t>
      </w:r>
      <w:r>
        <w:rPr>
          <w:sz w:val="28"/>
          <w:szCs w:val="28"/>
        </w:rPr>
        <w:t>Вьюркова</w:t>
      </w:r>
      <w:proofErr w:type="spellEnd"/>
    </w:p>
    <w:p w:rsidR="009C6F63" w:rsidRDefault="009C6F63" w:rsidP="009C6F63">
      <w:pPr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</w:p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/>
    <w:p w:rsidR="009C6F63" w:rsidRDefault="009C6F63" w:rsidP="009C6F6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B437D" w:rsidRDefault="007B437D" w:rsidP="009C6F6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C6F63" w:rsidRDefault="009C6F63" w:rsidP="009C6F6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B437D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образования </w:t>
      </w:r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6F0BA9">
        <w:rPr>
          <w:sz w:val="28"/>
          <w:szCs w:val="28"/>
        </w:rPr>
        <w:t>08.06.2015</w:t>
      </w:r>
      <w:r>
        <w:rPr>
          <w:sz w:val="28"/>
          <w:szCs w:val="28"/>
        </w:rPr>
        <w:t xml:space="preserve"> № </w:t>
      </w:r>
      <w:r w:rsidR="006F0BA9">
        <w:rPr>
          <w:sz w:val="28"/>
          <w:szCs w:val="28"/>
        </w:rPr>
        <w:t>608</w:t>
      </w:r>
    </w:p>
    <w:p w:rsidR="009C6F63" w:rsidRDefault="009C6F63" w:rsidP="009C6F63">
      <w:pPr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</w:p>
    <w:p w:rsidR="009C6F63" w:rsidRDefault="009C6F63" w:rsidP="009C6F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D3C35" w:rsidRDefault="009C6F63" w:rsidP="009C6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по муниципальным проектам и программам при главе </w:t>
      </w:r>
    </w:p>
    <w:p w:rsidR="009C6F63" w:rsidRDefault="009C6F63" w:rsidP="009C6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9C6F63" w:rsidRDefault="009C6F63" w:rsidP="009C6F63">
      <w:pPr>
        <w:jc w:val="center"/>
        <w:rPr>
          <w:sz w:val="28"/>
          <w:szCs w:val="28"/>
        </w:rPr>
      </w:pP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14767E">
        <w:rPr>
          <w:sz w:val="28"/>
          <w:szCs w:val="28"/>
        </w:rPr>
        <w:t xml:space="preserve">овет по </w:t>
      </w:r>
      <w:r>
        <w:rPr>
          <w:sz w:val="28"/>
          <w:szCs w:val="28"/>
        </w:rPr>
        <w:t>муниципальным</w:t>
      </w:r>
      <w:r w:rsidRPr="0014767E">
        <w:rPr>
          <w:sz w:val="28"/>
          <w:szCs w:val="28"/>
        </w:rPr>
        <w:t xml:space="preserve"> проектам и программам при главе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  <w:r w:rsidRPr="0014767E">
        <w:rPr>
          <w:sz w:val="28"/>
          <w:szCs w:val="28"/>
        </w:rPr>
        <w:t>(далее - Совет) является постоя</w:t>
      </w:r>
      <w:r w:rsidRPr="0014767E">
        <w:rPr>
          <w:sz w:val="28"/>
          <w:szCs w:val="28"/>
        </w:rPr>
        <w:t>н</w:t>
      </w:r>
      <w:r w:rsidRPr="0014767E">
        <w:rPr>
          <w:sz w:val="28"/>
          <w:szCs w:val="28"/>
        </w:rPr>
        <w:t>но действующим консультативным органом.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2. Совет руководствуется в своей деятельности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14767E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14767E">
        <w:rPr>
          <w:sz w:val="28"/>
          <w:szCs w:val="28"/>
        </w:rPr>
        <w:t>, а также настоящим Положен</w:t>
      </w:r>
      <w:r w:rsidRPr="0014767E">
        <w:rPr>
          <w:sz w:val="28"/>
          <w:szCs w:val="28"/>
        </w:rPr>
        <w:t>и</w:t>
      </w:r>
      <w:r w:rsidRPr="0014767E">
        <w:rPr>
          <w:sz w:val="28"/>
          <w:szCs w:val="28"/>
        </w:rPr>
        <w:t>ем.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3. Основными задачами Совета являются: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подготовка предложений, направленных на разработку и реализацию пе</w:t>
      </w:r>
      <w:r w:rsidRPr="0014767E">
        <w:rPr>
          <w:sz w:val="28"/>
          <w:szCs w:val="28"/>
        </w:rPr>
        <w:t>р</w:t>
      </w:r>
      <w:r w:rsidRPr="0014767E">
        <w:rPr>
          <w:sz w:val="28"/>
          <w:szCs w:val="28"/>
        </w:rPr>
        <w:t xml:space="preserve">спективных </w:t>
      </w:r>
      <w:r>
        <w:rPr>
          <w:sz w:val="28"/>
          <w:szCs w:val="28"/>
        </w:rPr>
        <w:t>муниципальных</w:t>
      </w:r>
      <w:r w:rsidRPr="0014767E">
        <w:rPr>
          <w:sz w:val="28"/>
          <w:szCs w:val="28"/>
        </w:rPr>
        <w:t xml:space="preserve"> проектов и программ;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подготовка предложений по финансированию наиболее значимых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Pr="0014767E">
        <w:rPr>
          <w:sz w:val="28"/>
          <w:szCs w:val="28"/>
        </w:rPr>
        <w:t xml:space="preserve"> проектов за счет сре</w:t>
      </w:r>
      <w:proofErr w:type="gramStart"/>
      <w:r w:rsidRPr="0014767E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</w:t>
      </w:r>
      <w:r w:rsidRPr="0014767E">
        <w:rPr>
          <w:sz w:val="28"/>
          <w:szCs w:val="28"/>
        </w:rPr>
        <w:t xml:space="preserve"> бюджета в </w:t>
      </w:r>
      <w:r w:rsidRPr="00916907">
        <w:rPr>
          <w:sz w:val="28"/>
          <w:szCs w:val="28"/>
        </w:rPr>
        <w:t>рамках государстве</w:t>
      </w:r>
      <w:r w:rsidRPr="00916907">
        <w:rPr>
          <w:sz w:val="28"/>
          <w:szCs w:val="28"/>
        </w:rPr>
        <w:t>н</w:t>
      </w:r>
      <w:r w:rsidRPr="00916907">
        <w:rPr>
          <w:sz w:val="28"/>
          <w:szCs w:val="28"/>
        </w:rPr>
        <w:t>ных  программ Краснодарского края,</w:t>
      </w:r>
      <w:r w:rsidRPr="0014767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  <w:r w:rsidRPr="0014767E">
        <w:rPr>
          <w:sz w:val="28"/>
          <w:szCs w:val="28"/>
        </w:rPr>
        <w:t>и других источников в соответствии с действующим з</w:t>
      </w:r>
      <w:r w:rsidRPr="0014767E">
        <w:rPr>
          <w:sz w:val="28"/>
          <w:szCs w:val="28"/>
        </w:rPr>
        <w:t>а</w:t>
      </w:r>
      <w:r w:rsidRPr="0014767E">
        <w:rPr>
          <w:sz w:val="28"/>
          <w:szCs w:val="28"/>
        </w:rPr>
        <w:t>конодательством;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оценка результативности реализации </w:t>
      </w:r>
      <w:r>
        <w:rPr>
          <w:sz w:val="28"/>
          <w:szCs w:val="28"/>
        </w:rPr>
        <w:t>муниципальных</w:t>
      </w:r>
      <w:r w:rsidRPr="0014767E">
        <w:rPr>
          <w:sz w:val="28"/>
          <w:szCs w:val="28"/>
        </w:rPr>
        <w:t xml:space="preserve"> программ;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совершенствование законодательства в области формирования и реализ</w:t>
      </w:r>
      <w:r w:rsidRPr="0014767E">
        <w:rPr>
          <w:sz w:val="28"/>
          <w:szCs w:val="28"/>
        </w:rPr>
        <w:t>а</w:t>
      </w:r>
      <w:r w:rsidRPr="0014767E">
        <w:rPr>
          <w:sz w:val="28"/>
          <w:szCs w:val="28"/>
        </w:rPr>
        <w:t xml:space="preserve">ции </w:t>
      </w:r>
      <w:r>
        <w:rPr>
          <w:sz w:val="28"/>
          <w:szCs w:val="28"/>
        </w:rPr>
        <w:t>государственных</w:t>
      </w:r>
      <w:r w:rsidRPr="0014767E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муниципальны</w:t>
      </w:r>
      <w:r w:rsidRPr="0014767E">
        <w:rPr>
          <w:sz w:val="28"/>
          <w:szCs w:val="28"/>
        </w:rPr>
        <w:t>х программ, а также перспективных пр</w:t>
      </w:r>
      <w:r w:rsidRPr="0014767E">
        <w:rPr>
          <w:sz w:val="28"/>
          <w:szCs w:val="28"/>
        </w:rPr>
        <w:t>о</w:t>
      </w:r>
      <w:r w:rsidRPr="0014767E">
        <w:rPr>
          <w:sz w:val="28"/>
          <w:szCs w:val="28"/>
        </w:rPr>
        <w:t xml:space="preserve">ектов, способствующих устойчивому социально-экономическому развитию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14767E">
        <w:rPr>
          <w:sz w:val="28"/>
          <w:szCs w:val="28"/>
        </w:rPr>
        <w:t>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4. В соответствии с указанными в пункте 3 настоящего Положения зад</w:t>
      </w:r>
      <w:r w:rsidRPr="0014767E">
        <w:rPr>
          <w:sz w:val="28"/>
          <w:szCs w:val="28"/>
        </w:rPr>
        <w:t>а</w:t>
      </w:r>
      <w:r w:rsidRPr="0014767E">
        <w:rPr>
          <w:sz w:val="28"/>
          <w:szCs w:val="28"/>
        </w:rPr>
        <w:t>чами Совет осуществляет следующие функции: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рассматривает предложения и определяет целесообразность разработки </w:t>
      </w:r>
      <w:r>
        <w:rPr>
          <w:sz w:val="28"/>
          <w:szCs w:val="28"/>
        </w:rPr>
        <w:t>муниципальных</w:t>
      </w:r>
      <w:r w:rsidRPr="0014767E">
        <w:rPr>
          <w:sz w:val="28"/>
          <w:szCs w:val="28"/>
        </w:rPr>
        <w:t xml:space="preserve"> программ и перспективных проектов;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обеспечивает взаимодействие с Советом по </w:t>
      </w:r>
      <w:r>
        <w:rPr>
          <w:sz w:val="28"/>
          <w:szCs w:val="28"/>
        </w:rPr>
        <w:t>региональным проектам</w:t>
      </w:r>
      <w:r w:rsidRPr="0014767E">
        <w:rPr>
          <w:sz w:val="28"/>
          <w:szCs w:val="28"/>
        </w:rPr>
        <w:t xml:space="preserve"> и программам при </w:t>
      </w:r>
      <w:r>
        <w:rPr>
          <w:sz w:val="28"/>
          <w:szCs w:val="28"/>
        </w:rPr>
        <w:t>главе администрации (губернаторе) Краснодарского края</w:t>
      </w:r>
      <w:r w:rsidRPr="0014767E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Краснодарского края</w:t>
      </w:r>
      <w:r w:rsidRPr="0014767E">
        <w:rPr>
          <w:sz w:val="28"/>
          <w:szCs w:val="28"/>
        </w:rPr>
        <w:t xml:space="preserve"> по следующим вопросам: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предложения</w:t>
      </w:r>
      <w:r w:rsidRPr="0014767E">
        <w:rPr>
          <w:sz w:val="28"/>
          <w:szCs w:val="28"/>
        </w:rPr>
        <w:t xml:space="preserve"> по разработке </w:t>
      </w:r>
      <w:r>
        <w:rPr>
          <w:sz w:val="28"/>
          <w:szCs w:val="28"/>
        </w:rPr>
        <w:t xml:space="preserve">государственных  </w:t>
      </w:r>
      <w:r w:rsidRPr="0014767E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Краснодарского края</w:t>
      </w:r>
      <w:r w:rsidRPr="0014767E">
        <w:rPr>
          <w:sz w:val="28"/>
          <w:szCs w:val="28"/>
        </w:rPr>
        <w:t xml:space="preserve"> и реализации проектов, способствующих устойчивому социально-экономическому развитию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  <w:r w:rsidRPr="0014767E">
        <w:rPr>
          <w:sz w:val="28"/>
          <w:szCs w:val="28"/>
        </w:rPr>
        <w:t xml:space="preserve"> за счет сре</w:t>
      </w:r>
      <w:proofErr w:type="gramStart"/>
      <w:r w:rsidRPr="0014767E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 бюджета</w:t>
      </w:r>
      <w:r w:rsidRPr="0014767E">
        <w:rPr>
          <w:sz w:val="28"/>
          <w:szCs w:val="28"/>
        </w:rPr>
        <w:t>;</w:t>
      </w:r>
    </w:p>
    <w:p w:rsidR="007B437D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включению</w:t>
      </w:r>
      <w:r w:rsidRPr="0014767E">
        <w:rPr>
          <w:sz w:val="28"/>
          <w:szCs w:val="28"/>
        </w:rPr>
        <w:t xml:space="preserve"> наиболее </w:t>
      </w:r>
      <w:r w:rsidR="007B437D">
        <w:rPr>
          <w:sz w:val="28"/>
          <w:szCs w:val="28"/>
        </w:rPr>
        <w:t xml:space="preserve"> </w:t>
      </w:r>
      <w:proofErr w:type="gramStart"/>
      <w:r w:rsidRPr="0014767E">
        <w:rPr>
          <w:sz w:val="28"/>
          <w:szCs w:val="28"/>
        </w:rPr>
        <w:t>значимых</w:t>
      </w:r>
      <w:proofErr w:type="gramEnd"/>
      <w:r w:rsidRPr="0014767E">
        <w:rPr>
          <w:sz w:val="28"/>
          <w:szCs w:val="28"/>
        </w:rPr>
        <w:t xml:space="preserve"> </w:t>
      </w:r>
      <w:r w:rsidR="007B43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</w:t>
      </w:r>
      <w:proofErr w:type="spellEnd"/>
      <w:r w:rsidR="007B437D">
        <w:rPr>
          <w:sz w:val="28"/>
          <w:szCs w:val="28"/>
        </w:rPr>
        <w:t>-</w:t>
      </w:r>
    </w:p>
    <w:p w:rsidR="007B437D" w:rsidRDefault="007B437D" w:rsidP="007B43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C6F63" w:rsidRDefault="009C6F63" w:rsidP="007B437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пальных</w:t>
      </w:r>
      <w:proofErr w:type="spellEnd"/>
      <w:r>
        <w:rPr>
          <w:sz w:val="28"/>
          <w:szCs w:val="28"/>
        </w:rPr>
        <w:t xml:space="preserve"> проектов</w:t>
      </w:r>
      <w:r w:rsidRPr="0014767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государственные программы Краснодарского края; 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материалы, запрашиваемые</w:t>
      </w:r>
      <w:r w:rsidRPr="0014767E">
        <w:rPr>
          <w:sz w:val="28"/>
          <w:szCs w:val="28"/>
        </w:rPr>
        <w:t xml:space="preserve"> Советом по </w:t>
      </w:r>
      <w:r>
        <w:rPr>
          <w:sz w:val="28"/>
          <w:szCs w:val="28"/>
        </w:rPr>
        <w:t>региональным проектам</w:t>
      </w:r>
      <w:r w:rsidRPr="0014767E">
        <w:rPr>
          <w:sz w:val="28"/>
          <w:szCs w:val="28"/>
        </w:rPr>
        <w:t xml:space="preserve"> и программам при </w:t>
      </w:r>
      <w:r>
        <w:rPr>
          <w:sz w:val="28"/>
          <w:szCs w:val="28"/>
        </w:rPr>
        <w:t>главе администрации (губернаторе)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  <w:r w:rsidRPr="0014767E">
        <w:rPr>
          <w:sz w:val="28"/>
          <w:szCs w:val="28"/>
        </w:rPr>
        <w:t>;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осуществляет подготовку предложений по совершенствованию законод</w:t>
      </w:r>
      <w:r w:rsidRPr="0014767E">
        <w:rPr>
          <w:sz w:val="28"/>
          <w:szCs w:val="28"/>
        </w:rPr>
        <w:t>а</w:t>
      </w:r>
      <w:r w:rsidRPr="0014767E">
        <w:rPr>
          <w:sz w:val="28"/>
          <w:szCs w:val="28"/>
        </w:rPr>
        <w:t xml:space="preserve">тельства в области формирования и реализации </w:t>
      </w:r>
      <w:r>
        <w:rPr>
          <w:sz w:val="28"/>
          <w:szCs w:val="28"/>
        </w:rPr>
        <w:t>государственных</w:t>
      </w:r>
      <w:r w:rsidRPr="0014767E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14767E">
        <w:rPr>
          <w:sz w:val="28"/>
          <w:szCs w:val="28"/>
        </w:rPr>
        <w:t xml:space="preserve"> программ, а также перспективных проектов, способствующих усто</w:t>
      </w:r>
      <w:r w:rsidRPr="0014767E">
        <w:rPr>
          <w:sz w:val="28"/>
          <w:szCs w:val="28"/>
        </w:rPr>
        <w:t>й</w:t>
      </w:r>
      <w:r w:rsidRPr="0014767E">
        <w:rPr>
          <w:sz w:val="28"/>
          <w:szCs w:val="28"/>
        </w:rPr>
        <w:t xml:space="preserve">чивому социально-экономическому развитию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14767E">
        <w:rPr>
          <w:sz w:val="28"/>
          <w:szCs w:val="28"/>
        </w:rPr>
        <w:t>;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проводит анализ, оценку эффективности и результативности реализации </w:t>
      </w:r>
      <w:r>
        <w:rPr>
          <w:sz w:val="28"/>
          <w:szCs w:val="28"/>
        </w:rPr>
        <w:t xml:space="preserve">муниципальных </w:t>
      </w:r>
      <w:r w:rsidRPr="0014767E">
        <w:rPr>
          <w:sz w:val="28"/>
          <w:szCs w:val="28"/>
        </w:rPr>
        <w:t xml:space="preserve">программ и наиболее значимых </w:t>
      </w:r>
      <w:r>
        <w:rPr>
          <w:sz w:val="28"/>
          <w:szCs w:val="28"/>
        </w:rPr>
        <w:t xml:space="preserve">муниципальных </w:t>
      </w:r>
      <w:r w:rsidRPr="0014767E">
        <w:rPr>
          <w:sz w:val="28"/>
          <w:szCs w:val="28"/>
        </w:rPr>
        <w:t xml:space="preserve"> проектов;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поддерживает инициативы, направленные на разработку экспериментал</w:t>
      </w:r>
      <w:r w:rsidRPr="0014767E">
        <w:rPr>
          <w:sz w:val="28"/>
          <w:szCs w:val="28"/>
        </w:rPr>
        <w:t>ь</w:t>
      </w:r>
      <w:r w:rsidRPr="0014767E">
        <w:rPr>
          <w:sz w:val="28"/>
          <w:szCs w:val="28"/>
        </w:rPr>
        <w:t xml:space="preserve">ных и инновационных программ </w:t>
      </w:r>
      <w:proofErr w:type="gramStart"/>
      <w:r w:rsidRPr="0014767E">
        <w:rPr>
          <w:sz w:val="28"/>
          <w:szCs w:val="28"/>
        </w:rPr>
        <w:t>в</w:t>
      </w:r>
      <w:proofErr w:type="gramEnd"/>
      <w:r w:rsidRPr="001476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Усть-Лабинском</w:t>
      </w:r>
      <w:proofErr w:type="gramEnd"/>
      <w:r>
        <w:rPr>
          <w:sz w:val="28"/>
          <w:szCs w:val="28"/>
        </w:rPr>
        <w:t xml:space="preserve"> районе</w:t>
      </w:r>
      <w:r w:rsidRPr="0014767E">
        <w:rPr>
          <w:sz w:val="28"/>
          <w:szCs w:val="28"/>
        </w:rPr>
        <w:t>, повышение эффе</w:t>
      </w:r>
      <w:r w:rsidRPr="0014767E">
        <w:rPr>
          <w:sz w:val="28"/>
          <w:szCs w:val="28"/>
        </w:rPr>
        <w:t>к</w:t>
      </w:r>
      <w:r w:rsidRPr="0014767E">
        <w:rPr>
          <w:sz w:val="28"/>
          <w:szCs w:val="28"/>
        </w:rPr>
        <w:t xml:space="preserve">тивности реализации </w:t>
      </w:r>
      <w:r>
        <w:rPr>
          <w:sz w:val="28"/>
          <w:szCs w:val="28"/>
        </w:rPr>
        <w:t>муниципальных</w:t>
      </w:r>
      <w:r w:rsidRPr="0014767E">
        <w:rPr>
          <w:sz w:val="28"/>
          <w:szCs w:val="28"/>
        </w:rPr>
        <w:t xml:space="preserve"> программ и проектов;</w:t>
      </w:r>
    </w:p>
    <w:p w:rsidR="009C6F63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рассматривает вопросы, связанные с созданием, внедрением и реализац</w:t>
      </w:r>
      <w:r w:rsidRPr="0014767E">
        <w:rPr>
          <w:sz w:val="28"/>
          <w:szCs w:val="28"/>
        </w:rPr>
        <w:t>и</w:t>
      </w:r>
      <w:r w:rsidRPr="0014767E">
        <w:rPr>
          <w:sz w:val="28"/>
          <w:szCs w:val="28"/>
        </w:rPr>
        <w:t xml:space="preserve">ей системы управления по целям и результатам деятельности в </w:t>
      </w:r>
      <w:r>
        <w:rPr>
          <w:sz w:val="28"/>
          <w:szCs w:val="28"/>
        </w:rPr>
        <w:t xml:space="preserve">структурных подразделениях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="008E2F58">
        <w:rPr>
          <w:sz w:val="28"/>
          <w:szCs w:val="28"/>
        </w:rPr>
        <w:t>;</w:t>
      </w:r>
    </w:p>
    <w:p w:rsidR="008E2F58" w:rsidRDefault="008E2F58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и определяет целесообразность разработки муниципальных программ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он, изменения сроков их реализации;</w:t>
      </w:r>
    </w:p>
    <w:p w:rsidR="008E2F58" w:rsidRDefault="008E2F58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предложения о необходимости прекращения или об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нении, начиная с очередного финансового года, ранее утвержденной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программы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включая необходимость изменения объема бюджетных ассигнований на 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нансовое обеспечение.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5. Совет для решения возложенных на него задач имеет право: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запрашивать в установленном порядке </w:t>
      </w:r>
      <w:r>
        <w:rPr>
          <w:sz w:val="28"/>
          <w:szCs w:val="28"/>
        </w:rPr>
        <w:t>структурных подразделениях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  <w:r w:rsidRPr="0014767E">
        <w:rPr>
          <w:sz w:val="28"/>
          <w:szCs w:val="28"/>
        </w:rPr>
        <w:t>необход</w:t>
      </w:r>
      <w:r w:rsidRPr="0014767E">
        <w:rPr>
          <w:sz w:val="28"/>
          <w:szCs w:val="28"/>
        </w:rPr>
        <w:t>и</w:t>
      </w:r>
      <w:r w:rsidRPr="0014767E">
        <w:rPr>
          <w:sz w:val="28"/>
          <w:szCs w:val="28"/>
        </w:rPr>
        <w:t>мую информацию по вопросам, входящим в компетенцию Совета;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заслушивать на своих заседаниях </w:t>
      </w:r>
      <w:r>
        <w:rPr>
          <w:sz w:val="28"/>
          <w:szCs w:val="28"/>
        </w:rPr>
        <w:t>муниципаль</w:t>
      </w:r>
      <w:r w:rsidRPr="0014767E">
        <w:rPr>
          <w:sz w:val="28"/>
          <w:szCs w:val="28"/>
        </w:rPr>
        <w:t>ных заказчиков и исполн</w:t>
      </w:r>
      <w:r w:rsidRPr="0014767E">
        <w:rPr>
          <w:sz w:val="28"/>
          <w:szCs w:val="28"/>
        </w:rPr>
        <w:t>и</w:t>
      </w:r>
      <w:r w:rsidRPr="0014767E">
        <w:rPr>
          <w:sz w:val="28"/>
          <w:szCs w:val="28"/>
        </w:rPr>
        <w:t xml:space="preserve">телей </w:t>
      </w:r>
      <w:r>
        <w:rPr>
          <w:sz w:val="28"/>
          <w:szCs w:val="28"/>
        </w:rPr>
        <w:t>муниципальных</w:t>
      </w:r>
      <w:r w:rsidRPr="0014767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;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привлекать </w:t>
      </w:r>
      <w:r>
        <w:rPr>
          <w:sz w:val="28"/>
          <w:szCs w:val="28"/>
        </w:rPr>
        <w:t xml:space="preserve">структурные подразделения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  <w:r w:rsidRPr="0014767E">
        <w:rPr>
          <w:sz w:val="28"/>
          <w:szCs w:val="28"/>
        </w:rPr>
        <w:t>в установленном порядке для подготовки материалов, рассматриваемых на заседаниях Совета;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образовывать в установленном порядке экспертные и рабочие группы из представителей </w:t>
      </w:r>
      <w:r>
        <w:rPr>
          <w:sz w:val="28"/>
          <w:szCs w:val="28"/>
        </w:rPr>
        <w:t xml:space="preserve">структурных подразделений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14767E">
        <w:rPr>
          <w:sz w:val="28"/>
          <w:szCs w:val="28"/>
        </w:rPr>
        <w:t xml:space="preserve"> для разработки проектов </w:t>
      </w:r>
      <w:r>
        <w:rPr>
          <w:sz w:val="28"/>
          <w:szCs w:val="28"/>
        </w:rPr>
        <w:t xml:space="preserve">решений Совета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постановлений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14767E">
        <w:rPr>
          <w:sz w:val="28"/>
          <w:szCs w:val="28"/>
        </w:rPr>
        <w:t xml:space="preserve">, направленных на совершенствование механизмов реализации </w:t>
      </w:r>
      <w:r>
        <w:rPr>
          <w:sz w:val="28"/>
          <w:szCs w:val="28"/>
        </w:rPr>
        <w:t>муниципальных</w:t>
      </w:r>
      <w:r w:rsidRPr="0014767E">
        <w:rPr>
          <w:sz w:val="28"/>
          <w:szCs w:val="28"/>
        </w:rPr>
        <w:t xml:space="preserve"> программ, а также для подготовки предложений по вопросам, отнесенным к компетенции Совета.</w:t>
      </w:r>
    </w:p>
    <w:p w:rsidR="008E2F58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6. Состав Совета утверждается главой </w:t>
      </w:r>
      <w:r>
        <w:rPr>
          <w:sz w:val="28"/>
          <w:szCs w:val="28"/>
        </w:rPr>
        <w:t xml:space="preserve">муниципального образования </w:t>
      </w:r>
    </w:p>
    <w:p w:rsidR="008E2F58" w:rsidRDefault="008E2F58" w:rsidP="008E2F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C6F63" w:rsidRPr="0014767E" w:rsidRDefault="009C6F63" w:rsidP="008E2F5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14767E">
        <w:rPr>
          <w:sz w:val="28"/>
          <w:szCs w:val="28"/>
        </w:rPr>
        <w:t>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7. Председатель Совета осуществляет общее руководство Советом, утверждает состав экспертных и рабочих групп, образуемых Советом, и несет ответственность за выполнение возложенных на него задач.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8. Заседания Совета проводятся по мере необходимости, но не реже трех раз в год. Заседания Совета проводит председатель Совета или в случае его о</w:t>
      </w:r>
      <w:r w:rsidRPr="0014767E">
        <w:rPr>
          <w:sz w:val="28"/>
          <w:szCs w:val="28"/>
        </w:rPr>
        <w:t>т</w:t>
      </w:r>
      <w:r w:rsidRPr="0014767E">
        <w:rPr>
          <w:sz w:val="28"/>
          <w:szCs w:val="28"/>
        </w:rPr>
        <w:t>сутствия - один из его заместителей.</w:t>
      </w:r>
    </w:p>
    <w:p w:rsidR="009C6F63" w:rsidRPr="0014767E" w:rsidRDefault="009C6F63" w:rsidP="008E2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Заседание Совета считается правомочн</w:t>
      </w:r>
      <w:r w:rsidR="008E2F58">
        <w:rPr>
          <w:sz w:val="28"/>
          <w:szCs w:val="28"/>
        </w:rPr>
        <w:t xml:space="preserve">ым, если на нем присутствуют </w:t>
      </w:r>
      <w:proofErr w:type="spellStart"/>
      <w:r w:rsidR="008E2F58">
        <w:rPr>
          <w:sz w:val="28"/>
          <w:szCs w:val="28"/>
        </w:rPr>
        <w:t>н</w:t>
      </w:r>
      <w:r w:rsidR="008E2F58">
        <w:rPr>
          <w:sz w:val="28"/>
          <w:szCs w:val="28"/>
        </w:rPr>
        <w:t>е</w:t>
      </w:r>
      <w:r w:rsidRPr="0014767E">
        <w:rPr>
          <w:sz w:val="28"/>
          <w:szCs w:val="28"/>
        </w:rPr>
        <w:t>менее</w:t>
      </w:r>
      <w:proofErr w:type="spellEnd"/>
      <w:r w:rsidRPr="0014767E">
        <w:rPr>
          <w:sz w:val="28"/>
          <w:szCs w:val="28"/>
        </w:rPr>
        <w:t xml:space="preserve"> половины членов Совета.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В случае необходимости принятия безотлагательных оперативных реш</w:t>
      </w:r>
      <w:r w:rsidRPr="0014767E">
        <w:rPr>
          <w:sz w:val="28"/>
          <w:szCs w:val="28"/>
        </w:rPr>
        <w:t>е</w:t>
      </w:r>
      <w:r w:rsidRPr="0014767E">
        <w:rPr>
          <w:sz w:val="28"/>
          <w:szCs w:val="28"/>
        </w:rPr>
        <w:t>ний председатель Совета или один из его заместителей могут принять решение о проведении заочного голосования. Решения Совета по результатам заочных заседаний принимаются двумя третями голосов с последующим оформлением протокола, который утверждает председатель Совета или один из его замест</w:t>
      </w:r>
      <w:r w:rsidRPr="0014767E">
        <w:rPr>
          <w:sz w:val="28"/>
          <w:szCs w:val="28"/>
        </w:rPr>
        <w:t>и</w:t>
      </w:r>
      <w:r w:rsidRPr="0014767E">
        <w:rPr>
          <w:sz w:val="28"/>
          <w:szCs w:val="28"/>
        </w:rPr>
        <w:t>телей.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9. Решения Совета принимаются большинством голосов присутствующих на заседании членов Совета и оформляются в виде протоколов заседаний, кот</w:t>
      </w:r>
      <w:r w:rsidRPr="0014767E">
        <w:rPr>
          <w:sz w:val="28"/>
          <w:szCs w:val="28"/>
        </w:rPr>
        <w:t>о</w:t>
      </w:r>
      <w:r w:rsidRPr="0014767E">
        <w:rPr>
          <w:sz w:val="28"/>
          <w:szCs w:val="28"/>
        </w:rPr>
        <w:t>рые подписывает председатель Совета или его заместитель, председательств</w:t>
      </w:r>
      <w:r w:rsidRPr="0014767E">
        <w:rPr>
          <w:sz w:val="28"/>
          <w:szCs w:val="28"/>
        </w:rPr>
        <w:t>о</w:t>
      </w:r>
      <w:r w:rsidRPr="0014767E">
        <w:rPr>
          <w:sz w:val="28"/>
          <w:szCs w:val="28"/>
        </w:rPr>
        <w:t>вавший на заседании.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При равном количестве голосов право решающего голоса принадлежит председателю Совета.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Решения Совета доводятся до заинтересованных организаций в виде в</w:t>
      </w:r>
      <w:r w:rsidRPr="0014767E">
        <w:rPr>
          <w:sz w:val="28"/>
          <w:szCs w:val="28"/>
        </w:rPr>
        <w:t>ы</w:t>
      </w:r>
      <w:r w:rsidRPr="0014767E">
        <w:rPr>
          <w:sz w:val="28"/>
          <w:szCs w:val="28"/>
        </w:rPr>
        <w:t>писок из протоколов заседаний Совета.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Решения Совета, принимаемые в пределах его компетенции в соотве</w:t>
      </w:r>
      <w:r w:rsidRPr="0014767E">
        <w:rPr>
          <w:sz w:val="28"/>
          <w:szCs w:val="28"/>
        </w:rPr>
        <w:t>т</w:t>
      </w:r>
      <w:r w:rsidRPr="0014767E">
        <w:rPr>
          <w:sz w:val="28"/>
          <w:szCs w:val="28"/>
        </w:rPr>
        <w:t>ствии с действующим законодательством Российской Федерации</w:t>
      </w:r>
      <w:r>
        <w:rPr>
          <w:sz w:val="28"/>
          <w:szCs w:val="28"/>
        </w:rPr>
        <w:t>,</w:t>
      </w:r>
      <w:r w:rsidRPr="0014767E">
        <w:rPr>
          <w:sz w:val="28"/>
          <w:szCs w:val="28"/>
        </w:rPr>
        <w:t xml:space="preserve"> Краснода</w:t>
      </w:r>
      <w:r w:rsidRPr="0014767E">
        <w:rPr>
          <w:sz w:val="28"/>
          <w:szCs w:val="28"/>
        </w:rPr>
        <w:t>р</w:t>
      </w:r>
      <w:r w:rsidRPr="0014767E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и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14767E">
        <w:rPr>
          <w:sz w:val="28"/>
          <w:szCs w:val="28"/>
        </w:rPr>
        <w:t xml:space="preserve">, обязательны для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14767E">
        <w:rPr>
          <w:sz w:val="28"/>
          <w:szCs w:val="28"/>
        </w:rPr>
        <w:t>, а также для предприятий и организаций, действующих в сфере ведения этих органов.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 xml:space="preserve">По вопросам, требующим решения 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14767E">
        <w:rPr>
          <w:sz w:val="28"/>
          <w:szCs w:val="28"/>
        </w:rPr>
        <w:t>, Совет в установленном порядке вносит соответству</w:t>
      </w:r>
      <w:r w:rsidRPr="0014767E">
        <w:rPr>
          <w:sz w:val="28"/>
          <w:szCs w:val="28"/>
        </w:rPr>
        <w:t>ю</w:t>
      </w:r>
      <w:r w:rsidRPr="0014767E">
        <w:rPr>
          <w:sz w:val="28"/>
          <w:szCs w:val="28"/>
        </w:rPr>
        <w:t xml:space="preserve">щие предложения главе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14767E">
        <w:rPr>
          <w:sz w:val="28"/>
          <w:szCs w:val="28"/>
        </w:rPr>
        <w:t>.</w:t>
      </w:r>
    </w:p>
    <w:p w:rsidR="009C6F63" w:rsidRPr="0014767E" w:rsidRDefault="009C6F63" w:rsidP="007B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E">
        <w:rPr>
          <w:sz w:val="28"/>
          <w:szCs w:val="28"/>
        </w:rPr>
        <w:t>10. Организационно-техническое обеспечение деятельности Совета ос</w:t>
      </w:r>
      <w:r w:rsidRPr="0014767E">
        <w:rPr>
          <w:sz w:val="28"/>
          <w:szCs w:val="28"/>
        </w:rPr>
        <w:t>у</w:t>
      </w:r>
      <w:r w:rsidRPr="0014767E">
        <w:rPr>
          <w:sz w:val="28"/>
          <w:szCs w:val="28"/>
        </w:rPr>
        <w:t xml:space="preserve">ществляет управление экономики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</w:p>
    <w:p w:rsidR="009C6F63" w:rsidRDefault="009C6F63" w:rsidP="009C6F63">
      <w:pPr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</w:p>
    <w:p w:rsidR="007B437D" w:rsidRDefault="007B437D" w:rsidP="009C6F63">
      <w:pPr>
        <w:jc w:val="both"/>
        <w:rPr>
          <w:sz w:val="28"/>
          <w:szCs w:val="28"/>
        </w:rPr>
      </w:pPr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9C6F63" w:rsidRDefault="009C6F63" w:rsidP="009C6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C6F63" w:rsidRDefault="009C6F63" w:rsidP="007B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</w:t>
      </w:r>
      <w:r w:rsidR="007B437D">
        <w:rPr>
          <w:sz w:val="28"/>
          <w:szCs w:val="28"/>
        </w:rPr>
        <w:t>абинский</w:t>
      </w:r>
      <w:proofErr w:type="spellEnd"/>
      <w:r w:rsidR="007B437D">
        <w:rPr>
          <w:sz w:val="28"/>
          <w:szCs w:val="28"/>
        </w:rPr>
        <w:t xml:space="preserve"> район</w:t>
      </w:r>
      <w:r w:rsidR="007B437D">
        <w:rPr>
          <w:sz w:val="28"/>
          <w:szCs w:val="28"/>
        </w:rPr>
        <w:tab/>
      </w:r>
      <w:r w:rsidR="007B437D">
        <w:rPr>
          <w:sz w:val="28"/>
          <w:szCs w:val="28"/>
        </w:rPr>
        <w:tab/>
      </w:r>
      <w:r w:rsidR="007B437D">
        <w:rPr>
          <w:sz w:val="28"/>
          <w:szCs w:val="28"/>
        </w:rPr>
        <w:tab/>
        <w:t xml:space="preserve">                     </w:t>
      </w:r>
      <w:proofErr w:type="spellStart"/>
      <w:r w:rsidR="007B437D">
        <w:rPr>
          <w:sz w:val="28"/>
          <w:szCs w:val="28"/>
        </w:rPr>
        <w:t>Л.Н.</w:t>
      </w:r>
      <w:r>
        <w:rPr>
          <w:sz w:val="28"/>
          <w:szCs w:val="28"/>
        </w:rPr>
        <w:t>Вьюркова</w:t>
      </w:r>
      <w:proofErr w:type="spellEnd"/>
    </w:p>
    <w:p w:rsidR="007B437D" w:rsidRDefault="007B437D" w:rsidP="007B437D">
      <w:pPr>
        <w:jc w:val="both"/>
        <w:rPr>
          <w:sz w:val="28"/>
          <w:szCs w:val="28"/>
        </w:rPr>
      </w:pPr>
    </w:p>
    <w:p w:rsidR="007B437D" w:rsidRDefault="007B437D" w:rsidP="007B437D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70"/>
        <w:gridCol w:w="4677"/>
      </w:tblGrid>
      <w:tr w:rsidR="00FF6B38" w:rsidRPr="00BE7C5B" w:rsidTr="0037289E">
        <w:tc>
          <w:tcPr>
            <w:tcW w:w="5070" w:type="dxa"/>
          </w:tcPr>
          <w:p w:rsidR="00FF6B38" w:rsidRPr="00BE7C5B" w:rsidRDefault="00FF6B38" w:rsidP="0037289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F6B38" w:rsidRPr="00BE7C5B" w:rsidRDefault="00FF6B38" w:rsidP="0037289E">
            <w:pPr>
              <w:ind w:right="-284"/>
              <w:rPr>
                <w:sz w:val="28"/>
                <w:szCs w:val="28"/>
              </w:rPr>
            </w:pPr>
            <w:r w:rsidRPr="00BE7C5B">
              <w:rPr>
                <w:sz w:val="28"/>
                <w:szCs w:val="28"/>
              </w:rPr>
              <w:t>ПРИЛОЖЕНИЕ № 1</w:t>
            </w:r>
          </w:p>
          <w:p w:rsidR="00FF6B38" w:rsidRDefault="00FF6B38" w:rsidP="0037289E">
            <w:pPr>
              <w:ind w:right="-108"/>
              <w:rPr>
                <w:sz w:val="28"/>
                <w:szCs w:val="28"/>
              </w:rPr>
            </w:pPr>
            <w:r w:rsidRPr="00BE7C5B">
              <w:rPr>
                <w:sz w:val="28"/>
                <w:szCs w:val="28"/>
              </w:rPr>
              <w:t xml:space="preserve">к Порядку принятия решения </w:t>
            </w:r>
          </w:p>
          <w:p w:rsidR="00FF6B38" w:rsidRDefault="00FF6B38" w:rsidP="0037289E">
            <w:pPr>
              <w:ind w:right="-108"/>
              <w:rPr>
                <w:sz w:val="28"/>
                <w:szCs w:val="28"/>
              </w:rPr>
            </w:pPr>
            <w:r w:rsidRPr="00BE7C5B">
              <w:rPr>
                <w:sz w:val="28"/>
                <w:szCs w:val="28"/>
              </w:rPr>
              <w:t xml:space="preserve">о разработке, формирования, </w:t>
            </w:r>
          </w:p>
          <w:p w:rsidR="00FF6B38" w:rsidRDefault="00FF6B38" w:rsidP="0037289E">
            <w:pPr>
              <w:ind w:right="-108"/>
              <w:rPr>
                <w:sz w:val="28"/>
                <w:szCs w:val="28"/>
              </w:rPr>
            </w:pPr>
            <w:r w:rsidRPr="00BE7C5B">
              <w:rPr>
                <w:sz w:val="28"/>
                <w:szCs w:val="28"/>
              </w:rPr>
              <w:t xml:space="preserve">реализации и оценки эффективности муниципальных программ </w:t>
            </w:r>
          </w:p>
          <w:p w:rsidR="00FF6B38" w:rsidRDefault="00FF6B38" w:rsidP="0037289E">
            <w:pPr>
              <w:ind w:right="-108"/>
              <w:rPr>
                <w:sz w:val="28"/>
                <w:szCs w:val="28"/>
              </w:rPr>
            </w:pPr>
            <w:r w:rsidRPr="00BE7C5B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F6B38" w:rsidRPr="00BE7C5B" w:rsidRDefault="00FF6B38" w:rsidP="0037289E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E7C5B">
              <w:rPr>
                <w:sz w:val="28"/>
                <w:szCs w:val="28"/>
              </w:rPr>
              <w:t xml:space="preserve"> район</w:t>
            </w:r>
          </w:p>
        </w:tc>
      </w:tr>
    </w:tbl>
    <w:p w:rsidR="00FF6B38" w:rsidRDefault="00FF6B38" w:rsidP="00FF6B38">
      <w:pPr>
        <w:ind w:right="-284"/>
        <w:jc w:val="center"/>
        <w:rPr>
          <w:b/>
          <w:sz w:val="28"/>
          <w:szCs w:val="28"/>
        </w:rPr>
      </w:pPr>
    </w:p>
    <w:p w:rsidR="00FF6B38" w:rsidRPr="00BC18ED" w:rsidRDefault="00FF6B38" w:rsidP="00FF6B3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FF6B38" w:rsidRDefault="00FF6B38" w:rsidP="00FF6B3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:rsidR="00FF6B38" w:rsidRPr="00BC18ED" w:rsidRDefault="00FF6B38" w:rsidP="00FF6B38">
      <w:pPr>
        <w:ind w:right="-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Усть-Лабинский</w:t>
      </w:r>
      <w:proofErr w:type="spellEnd"/>
      <w:r w:rsidRPr="00BC18ED">
        <w:rPr>
          <w:b/>
          <w:sz w:val="28"/>
          <w:szCs w:val="28"/>
        </w:rPr>
        <w:t xml:space="preserve"> район</w:t>
      </w:r>
    </w:p>
    <w:p w:rsidR="00FF6B38" w:rsidRPr="00BC18ED" w:rsidRDefault="00FF6B38" w:rsidP="00FF6B3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«______________________________________________________________»</w:t>
      </w:r>
    </w:p>
    <w:tbl>
      <w:tblPr>
        <w:tblW w:w="97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FF6B38" w:rsidRPr="00FF6B38" w:rsidTr="0037289E">
        <w:trPr>
          <w:trHeight w:val="968"/>
        </w:trPr>
        <w:tc>
          <w:tcPr>
            <w:tcW w:w="5244" w:type="dxa"/>
          </w:tcPr>
          <w:p w:rsidR="00FF6B38" w:rsidRPr="00FF6B38" w:rsidRDefault="00FF6B38" w:rsidP="0037289E">
            <w:pPr>
              <w:ind w:right="-284"/>
              <w:rPr>
                <w:b/>
              </w:rPr>
            </w:pPr>
          </w:p>
          <w:p w:rsidR="00FF6B38" w:rsidRPr="00FF6B38" w:rsidRDefault="00FF6B38" w:rsidP="0037289E">
            <w:pPr>
              <w:ind w:right="-284"/>
              <w:rPr>
                <w:b/>
              </w:rPr>
            </w:pPr>
          </w:p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 xml:space="preserve">Координатор </w:t>
            </w:r>
            <w:proofErr w:type="gramStart"/>
            <w:r w:rsidRPr="00FF6B38">
              <w:rPr>
                <w:b/>
              </w:rPr>
              <w:t>муниципальной</w:t>
            </w:r>
            <w:proofErr w:type="gramEnd"/>
            <w:r w:rsidRPr="00FF6B38">
              <w:rPr>
                <w:b/>
              </w:rPr>
              <w:t xml:space="preserve"> 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>программы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  <w:tr w:rsidR="00FF6B38" w:rsidRPr="00FF6B38" w:rsidTr="0037289E">
        <w:trPr>
          <w:trHeight w:val="968"/>
        </w:trPr>
        <w:tc>
          <w:tcPr>
            <w:tcW w:w="5244" w:type="dxa"/>
          </w:tcPr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>Координаторы подпрограмм муниципальной программы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  <w:tr w:rsidR="00FF6B38" w:rsidRPr="00FF6B38" w:rsidTr="0037289E">
        <w:trPr>
          <w:trHeight w:val="968"/>
        </w:trPr>
        <w:tc>
          <w:tcPr>
            <w:tcW w:w="5244" w:type="dxa"/>
          </w:tcPr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 xml:space="preserve">Участники </w:t>
            </w:r>
            <w:proofErr w:type="gramStart"/>
            <w:r w:rsidRPr="00FF6B38">
              <w:rPr>
                <w:b/>
              </w:rPr>
              <w:t>муниципальной</w:t>
            </w:r>
            <w:proofErr w:type="gramEnd"/>
          </w:p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 xml:space="preserve"> программы</w:t>
            </w: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  <w:tr w:rsidR="00FF6B38" w:rsidRPr="00FF6B38" w:rsidTr="0037289E">
        <w:trPr>
          <w:trHeight w:val="968"/>
        </w:trPr>
        <w:tc>
          <w:tcPr>
            <w:tcW w:w="5244" w:type="dxa"/>
          </w:tcPr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 xml:space="preserve">Подпрограммы муниципальной 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>программы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  <w:tr w:rsidR="00FF6B38" w:rsidRPr="00FF6B38" w:rsidTr="0037289E">
        <w:trPr>
          <w:trHeight w:val="657"/>
        </w:trPr>
        <w:tc>
          <w:tcPr>
            <w:tcW w:w="5244" w:type="dxa"/>
          </w:tcPr>
          <w:p w:rsidR="00FF6B38" w:rsidRPr="00FF6B38" w:rsidRDefault="00FF6B38" w:rsidP="0037289E">
            <w:pPr>
              <w:rPr>
                <w:b/>
              </w:rPr>
            </w:pPr>
            <w:r w:rsidRPr="00FF6B38">
              <w:rPr>
                <w:b/>
              </w:rPr>
              <w:t>Ведомственные целевые программы</w:t>
            </w:r>
          </w:p>
          <w:p w:rsidR="00FF6B38" w:rsidRPr="00FF6B38" w:rsidRDefault="00FF6B38" w:rsidP="0037289E">
            <w:pPr>
              <w:rPr>
                <w:b/>
              </w:rPr>
            </w:pP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  <w:tr w:rsidR="00FF6B38" w:rsidRPr="00FF6B38" w:rsidTr="0037289E">
        <w:trPr>
          <w:trHeight w:val="651"/>
        </w:trPr>
        <w:tc>
          <w:tcPr>
            <w:tcW w:w="5244" w:type="dxa"/>
          </w:tcPr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>Цели муниципальной программы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  <w:tr w:rsidR="00FF6B38" w:rsidRPr="00FF6B38" w:rsidTr="0037289E">
        <w:trPr>
          <w:trHeight w:val="635"/>
        </w:trPr>
        <w:tc>
          <w:tcPr>
            <w:tcW w:w="5244" w:type="dxa"/>
          </w:tcPr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>Задачи муниципальной программы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  <w:tr w:rsidR="00FF6B38" w:rsidRPr="00FF6B38" w:rsidTr="0037289E">
        <w:trPr>
          <w:trHeight w:val="984"/>
        </w:trPr>
        <w:tc>
          <w:tcPr>
            <w:tcW w:w="5244" w:type="dxa"/>
          </w:tcPr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>Перечень целевых показателей муниципальной программы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  <w:tr w:rsidR="00FF6B38" w:rsidRPr="00FF6B38" w:rsidTr="0037289E">
        <w:trPr>
          <w:trHeight w:val="968"/>
        </w:trPr>
        <w:tc>
          <w:tcPr>
            <w:tcW w:w="5244" w:type="dxa"/>
          </w:tcPr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>Этапы и сроки реализации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>муниципальной программы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  <w:tr w:rsidR="00FF6B38" w:rsidRPr="00FF6B38" w:rsidTr="0037289E">
        <w:trPr>
          <w:trHeight w:val="984"/>
        </w:trPr>
        <w:tc>
          <w:tcPr>
            <w:tcW w:w="5244" w:type="dxa"/>
          </w:tcPr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>Объемы бюджетных ассигнований муниц</w:t>
            </w:r>
            <w:r w:rsidRPr="00FF6B38">
              <w:rPr>
                <w:b/>
              </w:rPr>
              <w:t>и</w:t>
            </w:r>
            <w:r w:rsidRPr="00FF6B38">
              <w:rPr>
                <w:b/>
              </w:rPr>
              <w:t>пальной программы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  <w:tr w:rsidR="00FF6B38" w:rsidRPr="00FF6B38" w:rsidTr="0037289E">
        <w:trPr>
          <w:trHeight w:val="651"/>
        </w:trPr>
        <w:tc>
          <w:tcPr>
            <w:tcW w:w="5244" w:type="dxa"/>
          </w:tcPr>
          <w:p w:rsidR="00FF6B38" w:rsidRPr="00FF6B38" w:rsidRDefault="00FF6B38" w:rsidP="0037289E">
            <w:pPr>
              <w:ind w:right="-284"/>
              <w:rPr>
                <w:b/>
              </w:rPr>
            </w:pPr>
            <w:proofErr w:type="gramStart"/>
            <w:r w:rsidRPr="00FF6B38">
              <w:rPr>
                <w:b/>
              </w:rPr>
              <w:t>Контроль за</w:t>
            </w:r>
            <w:proofErr w:type="gramEnd"/>
            <w:r w:rsidRPr="00FF6B38">
              <w:rPr>
                <w:b/>
              </w:rPr>
              <w:t xml:space="preserve"> выполнением</w:t>
            </w:r>
          </w:p>
          <w:p w:rsidR="00FF6B38" w:rsidRPr="00FF6B38" w:rsidRDefault="00FF6B38" w:rsidP="0037289E">
            <w:pPr>
              <w:ind w:right="-284"/>
              <w:rPr>
                <w:b/>
              </w:rPr>
            </w:pPr>
            <w:r w:rsidRPr="00FF6B38">
              <w:rPr>
                <w:b/>
              </w:rPr>
              <w:t>муниципальной программы</w:t>
            </w:r>
          </w:p>
        </w:tc>
        <w:tc>
          <w:tcPr>
            <w:tcW w:w="4530" w:type="dxa"/>
          </w:tcPr>
          <w:p w:rsidR="00FF6B38" w:rsidRPr="00FF6B38" w:rsidRDefault="00FF6B38" w:rsidP="0037289E">
            <w:pPr>
              <w:ind w:right="-284"/>
              <w:jc w:val="center"/>
            </w:pPr>
          </w:p>
        </w:tc>
      </w:tr>
    </w:tbl>
    <w:p w:rsidR="00FF6B38" w:rsidRDefault="00FF6B38" w:rsidP="007B437D">
      <w:pPr>
        <w:jc w:val="both"/>
        <w:rPr>
          <w:sz w:val="28"/>
          <w:szCs w:val="28"/>
        </w:rPr>
        <w:sectPr w:rsidR="00FF6B38" w:rsidSect="00FF00E6">
          <w:footerReference w:type="default" r:id="rId17"/>
          <w:pgSz w:w="11906" w:h="16838"/>
          <w:pgMar w:top="1134" w:right="567" w:bottom="1134" w:left="1701" w:header="227" w:footer="964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FF6B38" w:rsidRPr="00D4223E" w:rsidTr="0037289E">
        <w:tc>
          <w:tcPr>
            <w:tcW w:w="9782" w:type="dxa"/>
          </w:tcPr>
          <w:p w:rsidR="00FF6B38" w:rsidRPr="00D4223E" w:rsidRDefault="00FF6B38" w:rsidP="0037289E"/>
        </w:tc>
        <w:tc>
          <w:tcPr>
            <w:tcW w:w="5670" w:type="dxa"/>
          </w:tcPr>
          <w:p w:rsidR="00FF6B38" w:rsidRPr="00D4223E" w:rsidRDefault="00FF6B38" w:rsidP="0037289E">
            <w:pPr>
              <w:rPr>
                <w:sz w:val="28"/>
                <w:szCs w:val="28"/>
              </w:rPr>
            </w:pPr>
            <w:r w:rsidRPr="00D4223E">
              <w:rPr>
                <w:sz w:val="28"/>
                <w:szCs w:val="28"/>
              </w:rPr>
              <w:t>ПРИЛОЖЕНИЕ № 2</w:t>
            </w:r>
          </w:p>
          <w:p w:rsidR="00FF6B38" w:rsidRDefault="00FF6B38" w:rsidP="0037289E">
            <w:pPr>
              <w:ind w:left="33"/>
              <w:rPr>
                <w:sz w:val="28"/>
                <w:szCs w:val="28"/>
              </w:rPr>
            </w:pPr>
            <w:r w:rsidRPr="00D4223E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</w:t>
            </w:r>
          </w:p>
          <w:p w:rsidR="00FF6B38" w:rsidRPr="00D4223E" w:rsidRDefault="00FF6B38" w:rsidP="0037289E">
            <w:pPr>
              <w:ind w:left="33"/>
              <w:rPr>
                <w:sz w:val="28"/>
                <w:szCs w:val="28"/>
              </w:rPr>
            </w:pPr>
            <w:r w:rsidRPr="00D4223E">
              <w:rPr>
                <w:sz w:val="28"/>
                <w:szCs w:val="28"/>
              </w:rPr>
              <w:t xml:space="preserve">эффективности муниципальных программ муниципального образования </w:t>
            </w:r>
          </w:p>
          <w:p w:rsidR="00FF6B38" w:rsidRPr="00D4223E" w:rsidRDefault="00FF6B38" w:rsidP="0037289E">
            <w:pPr>
              <w:ind w:left="33"/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223E">
              <w:rPr>
                <w:sz w:val="28"/>
                <w:szCs w:val="28"/>
              </w:rPr>
              <w:t xml:space="preserve"> район</w:t>
            </w:r>
          </w:p>
        </w:tc>
      </w:tr>
    </w:tbl>
    <w:p w:rsidR="00FF6B38" w:rsidRDefault="00FF6B38" w:rsidP="00FF6B38">
      <w:pPr>
        <w:jc w:val="center"/>
        <w:rPr>
          <w:b/>
          <w:sz w:val="28"/>
          <w:szCs w:val="28"/>
        </w:rPr>
      </w:pPr>
    </w:p>
    <w:p w:rsidR="00FF6B38" w:rsidRPr="00560385" w:rsidRDefault="00FF6B38" w:rsidP="00FF6B38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F6B38" w:rsidRDefault="00FF6B38" w:rsidP="00FF6B38">
      <w:pPr>
        <w:jc w:val="center"/>
        <w:rPr>
          <w:sz w:val="28"/>
          <w:szCs w:val="28"/>
        </w:rPr>
      </w:pPr>
      <w:r w:rsidRPr="00560385">
        <w:rPr>
          <w:sz w:val="28"/>
          <w:szCs w:val="28"/>
        </w:rPr>
        <w:t>«_______________________________________________________________________________________»</w:t>
      </w:r>
    </w:p>
    <w:p w:rsidR="00FF6B38" w:rsidRDefault="00FF6B38" w:rsidP="00FF6B38">
      <w:pPr>
        <w:jc w:val="center"/>
        <w:rPr>
          <w:sz w:val="28"/>
          <w:szCs w:val="28"/>
        </w:rPr>
      </w:pPr>
    </w:p>
    <w:tbl>
      <w:tblPr>
        <w:tblW w:w="15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807"/>
        <w:gridCol w:w="1270"/>
        <w:gridCol w:w="1210"/>
        <w:gridCol w:w="1350"/>
        <w:gridCol w:w="1320"/>
        <w:gridCol w:w="1320"/>
        <w:gridCol w:w="1540"/>
        <w:gridCol w:w="1540"/>
        <w:gridCol w:w="1540"/>
      </w:tblGrid>
      <w:tr w:rsidR="00BA467E" w:rsidRPr="00D4223E" w:rsidTr="00BA467E">
        <w:trPr>
          <w:trHeight w:val="323"/>
          <w:tblHeader/>
        </w:trPr>
        <w:tc>
          <w:tcPr>
            <w:tcW w:w="707" w:type="dxa"/>
            <w:vMerge w:val="restart"/>
            <w:vAlign w:val="center"/>
          </w:tcPr>
          <w:p w:rsidR="00BA467E" w:rsidRPr="00D4223E" w:rsidRDefault="00BA467E" w:rsidP="0037289E">
            <w:pPr>
              <w:jc w:val="center"/>
            </w:pPr>
            <w:r w:rsidRPr="00D4223E">
              <w:t>№</w:t>
            </w:r>
          </w:p>
          <w:p w:rsidR="00BA467E" w:rsidRPr="00D4223E" w:rsidRDefault="00BA467E" w:rsidP="0037289E">
            <w:pPr>
              <w:jc w:val="center"/>
            </w:pPr>
            <w:r w:rsidRPr="00D4223E">
              <w:t>п/п</w:t>
            </w:r>
          </w:p>
        </w:tc>
        <w:tc>
          <w:tcPr>
            <w:tcW w:w="3807" w:type="dxa"/>
            <w:vMerge w:val="restart"/>
            <w:vAlign w:val="center"/>
          </w:tcPr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 xml:space="preserve">Наименование целевого </w:t>
            </w:r>
          </w:p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>показателя</w:t>
            </w:r>
          </w:p>
        </w:tc>
        <w:tc>
          <w:tcPr>
            <w:tcW w:w="1270" w:type="dxa"/>
            <w:vMerge w:val="restart"/>
            <w:vAlign w:val="center"/>
          </w:tcPr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>Единица</w:t>
            </w:r>
          </w:p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>измер</w:t>
            </w:r>
            <w:r w:rsidRPr="00D4223E">
              <w:t>е</w:t>
            </w:r>
            <w:r w:rsidRPr="00D4223E">
              <w:t>ния</w:t>
            </w:r>
          </w:p>
        </w:tc>
        <w:tc>
          <w:tcPr>
            <w:tcW w:w="8280" w:type="dxa"/>
            <w:gridSpan w:val="6"/>
          </w:tcPr>
          <w:p w:rsidR="00BA467E" w:rsidRDefault="00BA467E" w:rsidP="0037289E">
            <w:pPr>
              <w:spacing w:line="204" w:lineRule="auto"/>
              <w:jc w:val="center"/>
            </w:pPr>
          </w:p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>Значение показателей</w:t>
            </w:r>
          </w:p>
        </w:tc>
        <w:tc>
          <w:tcPr>
            <w:tcW w:w="1540" w:type="dxa"/>
          </w:tcPr>
          <w:p w:rsidR="00BA467E" w:rsidRDefault="00BA467E" w:rsidP="0037289E">
            <w:pPr>
              <w:spacing w:line="204" w:lineRule="auto"/>
              <w:jc w:val="center"/>
            </w:pPr>
          </w:p>
        </w:tc>
      </w:tr>
      <w:tr w:rsidR="00BA467E" w:rsidRPr="00D4223E" w:rsidTr="00BA467E">
        <w:trPr>
          <w:trHeight w:val="711"/>
          <w:tblHeader/>
        </w:trPr>
        <w:tc>
          <w:tcPr>
            <w:tcW w:w="707" w:type="dxa"/>
            <w:vMerge/>
          </w:tcPr>
          <w:p w:rsidR="00BA467E" w:rsidRPr="00D4223E" w:rsidRDefault="00BA467E" w:rsidP="0037289E">
            <w:pPr>
              <w:spacing w:line="204" w:lineRule="auto"/>
              <w:jc w:val="center"/>
            </w:pPr>
          </w:p>
        </w:tc>
        <w:tc>
          <w:tcPr>
            <w:tcW w:w="3807" w:type="dxa"/>
            <w:vMerge/>
            <w:vAlign w:val="center"/>
          </w:tcPr>
          <w:p w:rsidR="00BA467E" w:rsidRPr="00D4223E" w:rsidRDefault="00BA467E" w:rsidP="0037289E">
            <w:pPr>
              <w:spacing w:line="204" w:lineRule="auto"/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A467E" w:rsidRPr="00D4223E" w:rsidRDefault="00BA467E" w:rsidP="0037289E">
            <w:pPr>
              <w:spacing w:line="204" w:lineRule="auto"/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spacing w:line="204" w:lineRule="auto"/>
              <w:jc w:val="center"/>
            </w:pPr>
          </w:p>
          <w:p w:rsidR="00BA467E" w:rsidRPr="00D4223E" w:rsidRDefault="00BA467E" w:rsidP="0037289E">
            <w:pPr>
              <w:spacing w:line="204" w:lineRule="auto"/>
              <w:jc w:val="center"/>
            </w:pPr>
            <w:r w:rsidRPr="00C12655">
              <w:t>отчетный год</w:t>
            </w: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 xml:space="preserve">1-й год </w:t>
            </w:r>
          </w:p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>реализ</w:t>
            </w:r>
            <w:r w:rsidRPr="00D4223E">
              <w:t>а</w:t>
            </w:r>
            <w:r w:rsidRPr="00D4223E">
              <w:t>ции</w:t>
            </w: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 xml:space="preserve">2-й год </w:t>
            </w:r>
          </w:p>
          <w:p w:rsidR="00BA467E" w:rsidRPr="00D4223E" w:rsidRDefault="00BA467E" w:rsidP="0037289E">
            <w:pPr>
              <w:spacing w:line="204" w:lineRule="auto"/>
              <w:ind w:left="-328" w:firstLine="328"/>
              <w:jc w:val="center"/>
            </w:pPr>
            <w:r w:rsidRPr="00D4223E">
              <w:t>реализ</w:t>
            </w:r>
            <w:r w:rsidRPr="00D4223E">
              <w:t>а</w:t>
            </w:r>
            <w:r w:rsidRPr="00D4223E">
              <w:t>ции</w:t>
            </w: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 xml:space="preserve">3-й год </w:t>
            </w:r>
          </w:p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>реализ</w:t>
            </w:r>
            <w:r w:rsidRPr="00D4223E">
              <w:t>а</w:t>
            </w:r>
            <w:r w:rsidRPr="00D4223E">
              <w:t>ции</w:t>
            </w: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>….</w:t>
            </w:r>
          </w:p>
        </w:tc>
        <w:tc>
          <w:tcPr>
            <w:tcW w:w="1540" w:type="dxa"/>
          </w:tcPr>
          <w:p w:rsidR="00BA467E" w:rsidRDefault="00BA467E" w:rsidP="0037289E">
            <w:pPr>
              <w:spacing w:line="204" w:lineRule="auto"/>
              <w:jc w:val="center"/>
            </w:pPr>
          </w:p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rPr>
                <w:lang w:val="en-US"/>
              </w:rPr>
              <w:t>N</w:t>
            </w:r>
            <w:r w:rsidRPr="00D4223E">
              <w:t xml:space="preserve"> год </w:t>
            </w:r>
          </w:p>
          <w:p w:rsidR="00BA467E" w:rsidRPr="00D4223E" w:rsidRDefault="00BA467E" w:rsidP="0037289E">
            <w:pPr>
              <w:spacing w:line="204" w:lineRule="auto"/>
              <w:jc w:val="center"/>
            </w:pPr>
            <w:r w:rsidRPr="00D4223E">
              <w:t>реализации</w:t>
            </w:r>
          </w:p>
        </w:tc>
        <w:tc>
          <w:tcPr>
            <w:tcW w:w="1540" w:type="dxa"/>
          </w:tcPr>
          <w:p w:rsidR="00BA467E" w:rsidRDefault="00BA467E" w:rsidP="0037289E">
            <w:pPr>
              <w:spacing w:line="204" w:lineRule="auto"/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Pr="00D4223E" w:rsidRDefault="00BA467E" w:rsidP="0037289E">
            <w:pPr>
              <w:jc w:val="center"/>
            </w:pPr>
            <w:r w:rsidRPr="00D4223E">
              <w:t>1</w:t>
            </w:r>
          </w:p>
        </w:tc>
        <w:tc>
          <w:tcPr>
            <w:tcW w:w="3807" w:type="dxa"/>
          </w:tcPr>
          <w:p w:rsidR="00BA467E" w:rsidRPr="00D4223E" w:rsidRDefault="00BA467E" w:rsidP="0037289E">
            <w:pPr>
              <w:jc w:val="center"/>
            </w:pPr>
            <w:r w:rsidRPr="00D4223E">
              <w:t>2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  <w:r w:rsidRPr="00D4223E">
              <w:t>3</w:t>
            </w:r>
          </w:p>
        </w:tc>
        <w:tc>
          <w:tcPr>
            <w:tcW w:w="1210" w:type="dxa"/>
          </w:tcPr>
          <w:p w:rsidR="00BA467E" w:rsidRPr="00D4223E" w:rsidRDefault="00BA467E" w:rsidP="0037289E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  <w:r w:rsidRPr="00D4223E">
              <w:t>5</w:t>
            </w: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  <w:r w:rsidRPr="00D4223E">
              <w:t>6</w:t>
            </w: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  <w:r w:rsidRPr="00D4223E">
              <w:t>7</w:t>
            </w: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  <w:r w:rsidRPr="00D4223E">
              <w:t>8</w:t>
            </w: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  <w:r w:rsidRPr="00D4223E">
              <w:t>9</w:t>
            </w: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Pr="00D4223E" w:rsidRDefault="00BA467E" w:rsidP="0037289E">
            <w:pPr>
              <w:jc w:val="center"/>
            </w:pPr>
            <w:r>
              <w:t>1.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pPr>
              <w:jc w:val="center"/>
            </w:pPr>
            <w:r w:rsidRPr="00D4223E">
              <w:t>Муниципальная программа «____________________________________________________________________________________»</w:t>
            </w: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>
              <w:t>Цель</w:t>
            </w:r>
          </w:p>
        </w:tc>
        <w:tc>
          <w:tcPr>
            <w:tcW w:w="1540" w:type="dxa"/>
          </w:tcPr>
          <w:p w:rsidR="00BA467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>
              <w:t>Задача</w:t>
            </w:r>
          </w:p>
        </w:tc>
        <w:tc>
          <w:tcPr>
            <w:tcW w:w="1540" w:type="dxa"/>
          </w:tcPr>
          <w:p w:rsidR="00BA467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Pr="00D4223E" w:rsidRDefault="00BA467E" w:rsidP="0037289E">
            <w:pPr>
              <w:jc w:val="center"/>
            </w:pPr>
            <w:r>
              <w:t>1.1</w:t>
            </w:r>
          </w:p>
        </w:tc>
        <w:tc>
          <w:tcPr>
            <w:tcW w:w="3807" w:type="dxa"/>
          </w:tcPr>
          <w:p w:rsidR="00BA467E" w:rsidRDefault="00BA467E" w:rsidP="0037289E">
            <w:r>
              <w:t>Целевой показатель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1.2</w:t>
            </w:r>
          </w:p>
        </w:tc>
        <w:tc>
          <w:tcPr>
            <w:tcW w:w="3807" w:type="dxa"/>
          </w:tcPr>
          <w:p w:rsidR="00BA467E" w:rsidRDefault="00BA467E" w:rsidP="0037289E">
            <w:r>
              <w:t>Целевой показатель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…</w:t>
            </w:r>
          </w:p>
        </w:tc>
        <w:tc>
          <w:tcPr>
            <w:tcW w:w="3807" w:type="dxa"/>
          </w:tcPr>
          <w:p w:rsidR="00BA467E" w:rsidRDefault="00BA467E" w:rsidP="0037289E">
            <w:r>
              <w:t>………..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2.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 w:rsidRPr="00D4223E">
              <w:t>Основные мероприятия</w:t>
            </w:r>
          </w:p>
        </w:tc>
        <w:tc>
          <w:tcPr>
            <w:tcW w:w="1540" w:type="dxa"/>
          </w:tcPr>
          <w:p w:rsidR="00BA467E" w:rsidRPr="00D4223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2.1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 w:rsidRPr="00D4223E">
              <w:rPr>
                <w:i/>
              </w:rPr>
              <w:t>Основное мероприятие</w:t>
            </w:r>
            <w:r w:rsidRPr="00D4223E">
              <w:t xml:space="preserve"> №1 «_____________________________________________________________________________________»</w:t>
            </w:r>
          </w:p>
        </w:tc>
        <w:tc>
          <w:tcPr>
            <w:tcW w:w="1540" w:type="dxa"/>
          </w:tcPr>
          <w:p w:rsidR="00BA467E" w:rsidRPr="00D4223E" w:rsidRDefault="00BA467E" w:rsidP="0037289E">
            <w:pPr>
              <w:rPr>
                <w:i/>
              </w:rPr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>
              <w:t>Цель</w:t>
            </w:r>
          </w:p>
        </w:tc>
        <w:tc>
          <w:tcPr>
            <w:tcW w:w="1540" w:type="dxa"/>
          </w:tcPr>
          <w:p w:rsidR="00BA467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>
              <w:t>Задача</w:t>
            </w:r>
          </w:p>
        </w:tc>
        <w:tc>
          <w:tcPr>
            <w:tcW w:w="1540" w:type="dxa"/>
          </w:tcPr>
          <w:p w:rsidR="00BA467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2.1.1</w:t>
            </w:r>
          </w:p>
        </w:tc>
        <w:tc>
          <w:tcPr>
            <w:tcW w:w="3807" w:type="dxa"/>
          </w:tcPr>
          <w:p w:rsidR="00BA467E" w:rsidRDefault="00BA467E" w:rsidP="0037289E">
            <w:r w:rsidRPr="00D4223E">
              <w:t>Целевой показатель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3807" w:type="dxa"/>
          </w:tcPr>
          <w:p w:rsidR="00BA467E" w:rsidRDefault="00BA467E" w:rsidP="0037289E">
            <w:r>
              <w:t>…………………..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2.2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pPr>
              <w:jc w:val="center"/>
            </w:pPr>
            <w:r w:rsidRPr="00D4223E">
              <w:rPr>
                <w:i/>
              </w:rPr>
              <w:t>Основное мероприятие</w:t>
            </w:r>
            <w:r w:rsidRPr="00D4223E">
              <w:t xml:space="preserve"> №2 «_____________________________________________________________________________________»</w:t>
            </w: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  <w:rPr>
                <w:i/>
              </w:rPr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>
              <w:t>Цель</w:t>
            </w:r>
          </w:p>
        </w:tc>
        <w:tc>
          <w:tcPr>
            <w:tcW w:w="1540" w:type="dxa"/>
          </w:tcPr>
          <w:p w:rsidR="00BA467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>
              <w:t>Задача</w:t>
            </w:r>
          </w:p>
        </w:tc>
        <w:tc>
          <w:tcPr>
            <w:tcW w:w="1540" w:type="dxa"/>
          </w:tcPr>
          <w:p w:rsidR="00BA467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2.2.1</w:t>
            </w:r>
          </w:p>
        </w:tc>
        <w:tc>
          <w:tcPr>
            <w:tcW w:w="3807" w:type="dxa"/>
          </w:tcPr>
          <w:p w:rsidR="00BA467E" w:rsidRDefault="00BA467E" w:rsidP="0037289E">
            <w:r w:rsidRPr="00D4223E">
              <w:t>Целевой показатель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3807" w:type="dxa"/>
          </w:tcPr>
          <w:p w:rsidR="00BA467E" w:rsidRDefault="00BA467E" w:rsidP="0037289E">
            <w:r>
              <w:t>…………………..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3.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 w:rsidRPr="00D4223E">
              <w:t>Подпрограммы муниципальной программы</w:t>
            </w:r>
          </w:p>
        </w:tc>
        <w:tc>
          <w:tcPr>
            <w:tcW w:w="1540" w:type="dxa"/>
          </w:tcPr>
          <w:p w:rsidR="00BA467E" w:rsidRPr="00D4223E" w:rsidRDefault="00BA467E" w:rsidP="0037289E"/>
        </w:tc>
      </w:tr>
    </w:tbl>
    <w:p w:rsidR="006E2CC2" w:rsidRPr="006E2CC2" w:rsidRDefault="006E2CC2" w:rsidP="006E2C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15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807"/>
        <w:gridCol w:w="1270"/>
        <w:gridCol w:w="1210"/>
        <w:gridCol w:w="1350"/>
        <w:gridCol w:w="1320"/>
        <w:gridCol w:w="1320"/>
        <w:gridCol w:w="1540"/>
        <w:gridCol w:w="1540"/>
        <w:gridCol w:w="1540"/>
      </w:tblGrid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3.1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pPr>
              <w:jc w:val="center"/>
            </w:pPr>
            <w:r w:rsidRPr="00D4223E">
              <w:rPr>
                <w:i/>
              </w:rPr>
              <w:t>Подпрограмма</w:t>
            </w:r>
            <w:r w:rsidRPr="00D4223E">
              <w:t xml:space="preserve"> № 1 «____________________________________________________________________________________________»</w:t>
            </w: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  <w:rPr>
                <w:i/>
              </w:rPr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3807" w:type="dxa"/>
          </w:tcPr>
          <w:p w:rsidR="00BA467E" w:rsidRPr="00D4223E" w:rsidRDefault="00BA467E" w:rsidP="0037289E">
            <w:r w:rsidRPr="00D4223E">
              <w:t>Цель</w:t>
            </w:r>
          </w:p>
        </w:tc>
        <w:tc>
          <w:tcPr>
            <w:tcW w:w="9550" w:type="dxa"/>
            <w:gridSpan w:val="7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3807" w:type="dxa"/>
          </w:tcPr>
          <w:p w:rsidR="00BA467E" w:rsidRPr="00D4223E" w:rsidRDefault="00BA467E" w:rsidP="0037289E">
            <w:r w:rsidRPr="00D4223E">
              <w:t>Задача</w:t>
            </w:r>
          </w:p>
        </w:tc>
        <w:tc>
          <w:tcPr>
            <w:tcW w:w="9550" w:type="dxa"/>
            <w:gridSpan w:val="7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3.1.1</w:t>
            </w:r>
          </w:p>
        </w:tc>
        <w:tc>
          <w:tcPr>
            <w:tcW w:w="3807" w:type="dxa"/>
          </w:tcPr>
          <w:p w:rsidR="00BA467E" w:rsidRPr="00D4223E" w:rsidRDefault="00BA467E" w:rsidP="0037289E">
            <w:r w:rsidRPr="00D4223E">
              <w:t xml:space="preserve">Целевой показатель 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3807" w:type="dxa"/>
          </w:tcPr>
          <w:p w:rsidR="00BA467E" w:rsidRPr="00D4223E" w:rsidRDefault="00BA467E" w:rsidP="0037289E">
            <w:r w:rsidRPr="00D4223E">
              <w:t>………….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3.1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pPr>
              <w:jc w:val="center"/>
            </w:pPr>
            <w:r w:rsidRPr="00D4223E">
              <w:rPr>
                <w:i/>
              </w:rPr>
              <w:t>Подпрограмма</w:t>
            </w:r>
            <w:r w:rsidRPr="00D4223E">
              <w:t xml:space="preserve"> № 2 «____________________________________________________________________________________________»</w:t>
            </w: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  <w:rPr>
                <w:i/>
              </w:rPr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3.2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 w:rsidRPr="00D4223E">
              <w:t>Цель</w:t>
            </w:r>
          </w:p>
        </w:tc>
        <w:tc>
          <w:tcPr>
            <w:tcW w:w="1540" w:type="dxa"/>
          </w:tcPr>
          <w:p w:rsidR="00BA467E" w:rsidRPr="00D4223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 w:rsidRPr="00D4223E">
              <w:t>Задача</w:t>
            </w:r>
          </w:p>
        </w:tc>
        <w:tc>
          <w:tcPr>
            <w:tcW w:w="1540" w:type="dxa"/>
          </w:tcPr>
          <w:p w:rsidR="00BA467E" w:rsidRPr="00D4223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3.2.1</w:t>
            </w:r>
          </w:p>
        </w:tc>
        <w:tc>
          <w:tcPr>
            <w:tcW w:w="3807" w:type="dxa"/>
          </w:tcPr>
          <w:p w:rsidR="00BA467E" w:rsidRPr="00D4223E" w:rsidRDefault="00BA467E" w:rsidP="0037289E">
            <w:r w:rsidRPr="00D4223E">
              <w:t xml:space="preserve">Целевой показатель 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3807" w:type="dxa"/>
          </w:tcPr>
          <w:p w:rsidR="00BA467E" w:rsidRPr="00D4223E" w:rsidRDefault="00BA467E" w:rsidP="0037289E">
            <w:r w:rsidRPr="00D4223E">
              <w:t>………….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4.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 w:rsidRPr="00D4223E">
              <w:t>Ведомственные целевые программы</w:t>
            </w:r>
          </w:p>
        </w:tc>
        <w:tc>
          <w:tcPr>
            <w:tcW w:w="1540" w:type="dxa"/>
          </w:tcPr>
          <w:p w:rsidR="00BA467E" w:rsidRPr="00D4223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4.1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pPr>
              <w:jc w:val="center"/>
            </w:pPr>
            <w:r w:rsidRPr="00D4223E">
              <w:rPr>
                <w:i/>
              </w:rPr>
              <w:t>Ведомственная целевая программа</w:t>
            </w:r>
            <w:r w:rsidRPr="00D4223E">
              <w:t xml:space="preserve"> № 1 «___________________________________________________________________________»</w:t>
            </w: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  <w:rPr>
                <w:i/>
              </w:rPr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 w:rsidRPr="00D4223E">
              <w:t>Цель</w:t>
            </w:r>
          </w:p>
        </w:tc>
        <w:tc>
          <w:tcPr>
            <w:tcW w:w="1540" w:type="dxa"/>
          </w:tcPr>
          <w:p w:rsidR="00BA467E" w:rsidRPr="00D4223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 w:rsidRPr="00D4223E">
              <w:t>Задача</w:t>
            </w:r>
          </w:p>
        </w:tc>
        <w:tc>
          <w:tcPr>
            <w:tcW w:w="1540" w:type="dxa"/>
          </w:tcPr>
          <w:p w:rsidR="00BA467E" w:rsidRPr="00D4223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4.1.1</w:t>
            </w:r>
          </w:p>
        </w:tc>
        <w:tc>
          <w:tcPr>
            <w:tcW w:w="3807" w:type="dxa"/>
          </w:tcPr>
          <w:p w:rsidR="00BA467E" w:rsidRPr="00D4223E" w:rsidRDefault="00BA467E" w:rsidP="0037289E">
            <w:r w:rsidRPr="00D4223E">
              <w:t>Целевой показатель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3807" w:type="dxa"/>
          </w:tcPr>
          <w:p w:rsidR="00BA467E" w:rsidRPr="00D4223E" w:rsidRDefault="00BA467E" w:rsidP="0037289E">
            <w:r w:rsidRPr="00D4223E">
              <w:t>………….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4.2</w:t>
            </w: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pPr>
              <w:jc w:val="center"/>
            </w:pPr>
            <w:r w:rsidRPr="00D4223E">
              <w:rPr>
                <w:i/>
              </w:rPr>
              <w:t>Ведомственная целевая программа</w:t>
            </w:r>
            <w:r w:rsidRPr="00D4223E">
              <w:t xml:space="preserve"> № 2 «___________________________________________________________________________»</w:t>
            </w: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  <w:rPr>
                <w:i/>
              </w:rPr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 w:rsidRPr="00D4223E">
              <w:t>Цель</w:t>
            </w:r>
          </w:p>
        </w:tc>
        <w:tc>
          <w:tcPr>
            <w:tcW w:w="1540" w:type="dxa"/>
          </w:tcPr>
          <w:p w:rsidR="00BA467E" w:rsidRPr="00D4223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357" w:type="dxa"/>
            <w:gridSpan w:val="8"/>
          </w:tcPr>
          <w:p w:rsidR="00BA467E" w:rsidRPr="00D4223E" w:rsidRDefault="00BA467E" w:rsidP="0037289E">
            <w:r w:rsidRPr="00D4223E">
              <w:t>Задача</w:t>
            </w:r>
          </w:p>
        </w:tc>
        <w:tc>
          <w:tcPr>
            <w:tcW w:w="1540" w:type="dxa"/>
          </w:tcPr>
          <w:p w:rsidR="00BA467E" w:rsidRPr="00D4223E" w:rsidRDefault="00BA467E" w:rsidP="0037289E"/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  <w:r>
              <w:t>4.2.1</w:t>
            </w:r>
          </w:p>
        </w:tc>
        <w:tc>
          <w:tcPr>
            <w:tcW w:w="3807" w:type="dxa"/>
          </w:tcPr>
          <w:p w:rsidR="00BA467E" w:rsidRPr="00D4223E" w:rsidRDefault="00BA467E" w:rsidP="0037289E">
            <w:r w:rsidRPr="00D4223E">
              <w:t>Целевой показатель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  <w:tr w:rsidR="00BA467E" w:rsidRPr="00D4223E" w:rsidTr="00BA467E">
        <w:trPr>
          <w:trHeight w:val="259"/>
          <w:tblHeader/>
        </w:trPr>
        <w:tc>
          <w:tcPr>
            <w:tcW w:w="707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3807" w:type="dxa"/>
          </w:tcPr>
          <w:p w:rsidR="00BA467E" w:rsidRPr="00D4223E" w:rsidRDefault="00BA467E" w:rsidP="0037289E">
            <w:r>
              <w:t>………………..</w:t>
            </w:r>
          </w:p>
        </w:tc>
        <w:tc>
          <w:tcPr>
            <w:tcW w:w="127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210" w:type="dxa"/>
          </w:tcPr>
          <w:p w:rsidR="00BA467E" w:rsidRDefault="00BA467E" w:rsidP="0037289E">
            <w:pPr>
              <w:jc w:val="center"/>
            </w:pPr>
          </w:p>
        </w:tc>
        <w:tc>
          <w:tcPr>
            <w:tcW w:w="135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  <w:vAlign w:val="center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  <w:tc>
          <w:tcPr>
            <w:tcW w:w="1540" w:type="dxa"/>
          </w:tcPr>
          <w:p w:rsidR="00BA467E" w:rsidRPr="00D4223E" w:rsidRDefault="00BA467E" w:rsidP="0037289E">
            <w:pPr>
              <w:jc w:val="center"/>
            </w:pPr>
          </w:p>
        </w:tc>
      </w:tr>
    </w:tbl>
    <w:p w:rsidR="00FF6B38" w:rsidRDefault="00FF6B38" w:rsidP="00FF6B38">
      <w:pPr>
        <w:jc w:val="center"/>
        <w:rPr>
          <w:sz w:val="28"/>
          <w:szCs w:val="28"/>
        </w:rPr>
      </w:pPr>
    </w:p>
    <w:p w:rsidR="00FF6B38" w:rsidRDefault="00FF6B38" w:rsidP="00FF6B38">
      <w:pPr>
        <w:jc w:val="center"/>
        <w:rPr>
          <w:sz w:val="28"/>
          <w:szCs w:val="28"/>
        </w:rPr>
      </w:pPr>
    </w:p>
    <w:p w:rsidR="006E2CC2" w:rsidRDefault="006E2CC2" w:rsidP="00FF6B38">
      <w:pPr>
        <w:jc w:val="center"/>
        <w:rPr>
          <w:sz w:val="28"/>
          <w:szCs w:val="28"/>
        </w:rPr>
      </w:pPr>
    </w:p>
    <w:p w:rsidR="006E2CC2" w:rsidRDefault="006E2CC2" w:rsidP="00FF6B38">
      <w:pPr>
        <w:jc w:val="center"/>
        <w:rPr>
          <w:sz w:val="28"/>
          <w:szCs w:val="28"/>
        </w:rPr>
      </w:pPr>
      <w:bookmarkStart w:id="38" w:name="_GoBack"/>
      <w:bookmarkEnd w:id="38"/>
    </w:p>
    <w:p w:rsidR="006E2CC2" w:rsidRDefault="006E2CC2" w:rsidP="00FF6B38">
      <w:pPr>
        <w:jc w:val="center"/>
        <w:rPr>
          <w:sz w:val="28"/>
          <w:szCs w:val="28"/>
        </w:rPr>
      </w:pPr>
    </w:p>
    <w:p w:rsidR="006E2CC2" w:rsidRDefault="006E2CC2" w:rsidP="00FF6B38">
      <w:pPr>
        <w:jc w:val="center"/>
        <w:rPr>
          <w:sz w:val="28"/>
          <w:szCs w:val="28"/>
        </w:rPr>
      </w:pPr>
    </w:p>
    <w:p w:rsidR="006E2CC2" w:rsidRDefault="006E2CC2" w:rsidP="00FF6B38">
      <w:pPr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180"/>
        <w:gridCol w:w="6272"/>
      </w:tblGrid>
      <w:tr w:rsidR="006E2CC2" w:rsidRPr="000D2FC2" w:rsidTr="0037289E">
        <w:tc>
          <w:tcPr>
            <w:tcW w:w="9180" w:type="dxa"/>
          </w:tcPr>
          <w:p w:rsidR="006E2CC2" w:rsidRPr="000D2FC2" w:rsidRDefault="006E2CC2" w:rsidP="0037289E"/>
        </w:tc>
        <w:tc>
          <w:tcPr>
            <w:tcW w:w="6272" w:type="dxa"/>
          </w:tcPr>
          <w:p w:rsidR="006E2CC2" w:rsidRPr="000D2FC2" w:rsidRDefault="006E2CC2" w:rsidP="0037289E">
            <w:pPr>
              <w:rPr>
                <w:sz w:val="28"/>
                <w:szCs w:val="28"/>
              </w:rPr>
            </w:pPr>
            <w:r w:rsidRPr="000D2FC2">
              <w:rPr>
                <w:sz w:val="28"/>
                <w:szCs w:val="28"/>
              </w:rPr>
              <w:t>ПРИЛОЖЕНИЕ № 3</w:t>
            </w:r>
          </w:p>
          <w:p w:rsidR="006E2CC2" w:rsidRDefault="006E2CC2" w:rsidP="0037289E">
            <w:pPr>
              <w:ind w:left="33"/>
              <w:rPr>
                <w:sz w:val="28"/>
                <w:szCs w:val="28"/>
              </w:rPr>
            </w:pPr>
            <w:r w:rsidRPr="000D2FC2">
              <w:rPr>
                <w:sz w:val="28"/>
                <w:szCs w:val="28"/>
              </w:rPr>
              <w:t xml:space="preserve">к Порядку принятия решения о разработке, </w:t>
            </w:r>
          </w:p>
          <w:p w:rsidR="006E2CC2" w:rsidRDefault="006E2CC2" w:rsidP="0037289E">
            <w:pPr>
              <w:ind w:left="33"/>
              <w:rPr>
                <w:sz w:val="28"/>
                <w:szCs w:val="28"/>
              </w:rPr>
            </w:pPr>
            <w:r w:rsidRPr="000D2FC2">
              <w:rPr>
                <w:sz w:val="28"/>
                <w:szCs w:val="28"/>
              </w:rPr>
              <w:t xml:space="preserve">формирования, реализации и оценки </w:t>
            </w:r>
          </w:p>
          <w:p w:rsidR="006E2CC2" w:rsidRDefault="006E2CC2" w:rsidP="0037289E">
            <w:pPr>
              <w:ind w:left="33"/>
              <w:rPr>
                <w:sz w:val="28"/>
                <w:szCs w:val="28"/>
              </w:rPr>
            </w:pPr>
            <w:r w:rsidRPr="000D2FC2">
              <w:rPr>
                <w:sz w:val="28"/>
                <w:szCs w:val="28"/>
              </w:rPr>
              <w:t xml:space="preserve">эффективности муниципальных программ </w:t>
            </w:r>
          </w:p>
          <w:p w:rsidR="006E2CC2" w:rsidRPr="000D2FC2" w:rsidRDefault="006E2CC2" w:rsidP="0037289E">
            <w:pPr>
              <w:ind w:left="33"/>
              <w:rPr>
                <w:sz w:val="28"/>
                <w:szCs w:val="28"/>
              </w:rPr>
            </w:pPr>
            <w:r w:rsidRPr="000D2FC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E2CC2" w:rsidRPr="000D2FC2" w:rsidRDefault="006E2CC2" w:rsidP="0037289E">
            <w:pPr>
              <w:ind w:left="33"/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2FC2">
              <w:rPr>
                <w:sz w:val="28"/>
                <w:szCs w:val="28"/>
              </w:rPr>
              <w:t xml:space="preserve"> район</w:t>
            </w:r>
          </w:p>
        </w:tc>
      </w:tr>
    </w:tbl>
    <w:p w:rsidR="006E2CC2" w:rsidRDefault="006E2CC2" w:rsidP="006E2CC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6E2CC2" w:rsidRDefault="006E2CC2" w:rsidP="006E2CC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6E2CC2" w:rsidRDefault="006E2CC2" w:rsidP="006E2CC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«______________________________________________________________________________________________»</w:t>
      </w:r>
    </w:p>
    <w:p w:rsidR="006E2CC2" w:rsidRDefault="006E2CC2" w:rsidP="006E2CC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15"/>
        <w:gridCol w:w="1386"/>
        <w:gridCol w:w="766"/>
        <w:gridCol w:w="1581"/>
        <w:gridCol w:w="1031"/>
        <w:gridCol w:w="1073"/>
        <w:gridCol w:w="107"/>
        <w:gridCol w:w="1762"/>
        <w:gridCol w:w="2178"/>
        <w:gridCol w:w="2028"/>
      </w:tblGrid>
      <w:tr w:rsidR="006E2CC2" w:rsidTr="0037289E">
        <w:tc>
          <w:tcPr>
            <w:tcW w:w="696" w:type="dxa"/>
            <w:vMerge w:val="restart"/>
          </w:tcPr>
          <w:p w:rsidR="006E2CC2" w:rsidRPr="00225865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225865">
              <w:rPr>
                <w:color w:val="2D2D2D"/>
                <w:shd w:val="clear" w:color="auto" w:fill="FFFFFF"/>
              </w:rPr>
              <w:t>№ п/п</w:t>
            </w:r>
          </w:p>
        </w:tc>
        <w:tc>
          <w:tcPr>
            <w:tcW w:w="1715" w:type="dxa"/>
            <w:vMerge w:val="restart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86" w:type="dxa"/>
            <w:vMerge w:val="restart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Годы ре</w:t>
            </w:r>
            <w:r w:rsidRPr="00792B53">
              <w:rPr>
                <w:color w:val="2D2D2D"/>
                <w:shd w:val="clear" w:color="auto" w:fill="FFFFFF"/>
              </w:rPr>
              <w:t>а</w:t>
            </w:r>
            <w:r w:rsidRPr="00792B53">
              <w:rPr>
                <w:color w:val="2D2D2D"/>
                <w:shd w:val="clear" w:color="auto" w:fill="FFFFFF"/>
              </w:rPr>
              <w:t>лизации</w:t>
            </w:r>
          </w:p>
        </w:tc>
        <w:tc>
          <w:tcPr>
            <w:tcW w:w="6320" w:type="dxa"/>
            <w:gridSpan w:val="6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 w:rsidRPr="00792B53">
              <w:t>Объем финансирования, тыс. рублей</w:t>
            </w:r>
          </w:p>
        </w:tc>
        <w:tc>
          <w:tcPr>
            <w:tcW w:w="2178" w:type="dxa"/>
            <w:vMerge w:val="restart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Непосредственный результат реализ</w:t>
            </w:r>
            <w:r w:rsidRPr="00792B53">
              <w:rPr>
                <w:rFonts w:ascii="Times New Roman" w:hAnsi="Times New Roman"/>
              </w:rPr>
              <w:t>а</w:t>
            </w:r>
            <w:r w:rsidRPr="00792B53">
              <w:rPr>
                <w:rFonts w:ascii="Times New Roman" w:hAnsi="Times New Roman"/>
              </w:rPr>
              <w:t>ции мероприятия</w:t>
            </w:r>
          </w:p>
        </w:tc>
        <w:tc>
          <w:tcPr>
            <w:tcW w:w="2028" w:type="dxa"/>
            <w:vMerge w:val="restart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</w:t>
            </w:r>
            <w:r w:rsidRPr="00792B53">
              <w:rPr>
                <w:rFonts w:ascii="Times New Roman" w:hAnsi="Times New Roman"/>
              </w:rPr>
              <w:t>заказчик</w:t>
            </w:r>
            <w:proofErr w:type="spellEnd"/>
            <w:r w:rsidRPr="00792B53">
              <w:rPr>
                <w:rFonts w:ascii="Times New Roman" w:hAnsi="Times New Roman"/>
              </w:rPr>
              <w:t>, главный расп</w:t>
            </w:r>
            <w:r w:rsidRPr="00792B53">
              <w:rPr>
                <w:rFonts w:ascii="Times New Roman" w:hAnsi="Times New Roman"/>
              </w:rPr>
              <w:t>о</w:t>
            </w:r>
            <w:r w:rsidRPr="00792B53">
              <w:rPr>
                <w:rFonts w:ascii="Times New Roman" w:hAnsi="Times New Roman"/>
              </w:rPr>
              <w:t>рядитель (расп</w:t>
            </w:r>
            <w:r w:rsidRPr="00792B53">
              <w:rPr>
                <w:rFonts w:ascii="Times New Roman" w:hAnsi="Times New Roman"/>
              </w:rPr>
              <w:t>о</w:t>
            </w:r>
            <w:r w:rsidRPr="00792B53">
              <w:rPr>
                <w:rFonts w:ascii="Times New Roman" w:hAnsi="Times New Roman"/>
              </w:rPr>
              <w:t>рядитель) бю</w:t>
            </w:r>
            <w:r w:rsidRPr="00792B53">
              <w:rPr>
                <w:rFonts w:ascii="Times New Roman" w:hAnsi="Times New Roman"/>
              </w:rPr>
              <w:t>д</w:t>
            </w:r>
            <w:r w:rsidRPr="00792B53">
              <w:rPr>
                <w:rFonts w:ascii="Times New Roman" w:hAnsi="Times New Roman"/>
              </w:rPr>
              <w:t>жетных средств, исполнитель</w:t>
            </w: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386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766" w:type="dxa"/>
            <w:vMerge w:val="restart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 w:rsidRPr="00792B53">
              <w:t>всего</w:t>
            </w:r>
          </w:p>
        </w:tc>
        <w:tc>
          <w:tcPr>
            <w:tcW w:w="5554" w:type="dxa"/>
            <w:gridSpan w:val="5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 w:rsidRPr="00792B53">
              <w:t>в разрезе источников финансирования</w:t>
            </w:r>
          </w:p>
        </w:tc>
        <w:tc>
          <w:tcPr>
            <w:tcW w:w="217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386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766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80" w:type="dxa"/>
            <w:gridSpan w:val="2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МО </w:t>
            </w:r>
            <w:proofErr w:type="spellStart"/>
            <w:r>
              <w:rPr>
                <w:rFonts w:ascii="Times New Roman" w:hAnsi="Times New Roman"/>
              </w:rPr>
              <w:t>Усть-Лаби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район </w:t>
            </w: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17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2</w:t>
            </w:r>
          </w:p>
        </w:tc>
        <w:tc>
          <w:tcPr>
            <w:tcW w:w="138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3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4</w:t>
            </w: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0" w:type="dxa"/>
            <w:gridSpan w:val="2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9</w:t>
            </w: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</w:t>
            </w:r>
            <w:r>
              <w:rPr>
                <w:color w:val="2D2D2D"/>
                <w:shd w:val="clear" w:color="auto" w:fill="FFFFFF"/>
              </w:rPr>
              <w:t>0</w:t>
            </w: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Цель 1</w:t>
            </w:r>
          </w:p>
        </w:tc>
        <w:tc>
          <w:tcPr>
            <w:tcW w:w="11912" w:type="dxa"/>
            <w:gridSpan w:val="9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1.1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Задача 1.1</w:t>
            </w:r>
          </w:p>
        </w:tc>
        <w:tc>
          <w:tcPr>
            <w:tcW w:w="11912" w:type="dxa"/>
            <w:gridSpan w:val="9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 w:val="restart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1.1.1</w:t>
            </w:r>
          </w:p>
        </w:tc>
        <w:tc>
          <w:tcPr>
            <w:tcW w:w="1715" w:type="dxa"/>
            <w:vMerge w:val="restart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 w:rsidRPr="00792B53">
              <w:t>Основное м</w:t>
            </w:r>
            <w:r w:rsidRPr="00792B53">
              <w:t>е</w:t>
            </w:r>
            <w:r w:rsidRPr="00792B53">
              <w:t>роприятие 1.1.1</w:t>
            </w: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1-й год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gridSpan w:val="2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2-й год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gridSpan w:val="2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...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gridSpan w:val="2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N-й год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gridSpan w:val="2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gridSpan w:val="2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1.1...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</w:pPr>
            <w:r w:rsidRPr="00792B53">
              <w:t>………</w:t>
            </w: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gridSpan w:val="2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1.2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</w:pPr>
            <w:r w:rsidRPr="00792B53">
              <w:t>Задача 1.2</w:t>
            </w:r>
          </w:p>
        </w:tc>
        <w:tc>
          <w:tcPr>
            <w:tcW w:w="11912" w:type="dxa"/>
            <w:gridSpan w:val="9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….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</w:pPr>
            <w:r w:rsidRPr="00792B53">
              <w:t>…………</w:t>
            </w: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2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</w:pPr>
            <w:r w:rsidRPr="00792B53">
              <w:t>Цель 2</w:t>
            </w:r>
          </w:p>
        </w:tc>
        <w:tc>
          <w:tcPr>
            <w:tcW w:w="11912" w:type="dxa"/>
            <w:gridSpan w:val="9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2.1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</w:pPr>
            <w:r w:rsidRPr="00792B53">
              <w:t>Задача 2.1</w:t>
            </w:r>
          </w:p>
        </w:tc>
        <w:tc>
          <w:tcPr>
            <w:tcW w:w="11912" w:type="dxa"/>
            <w:gridSpan w:val="9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</w:tbl>
    <w:p w:rsidR="006E2CC2" w:rsidRDefault="006E2CC2"/>
    <w:p w:rsidR="006E2CC2" w:rsidRDefault="006E2CC2"/>
    <w:p w:rsidR="006E2CC2" w:rsidRPr="006E2CC2" w:rsidRDefault="006E2CC2" w:rsidP="006E2C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15"/>
        <w:gridCol w:w="1386"/>
        <w:gridCol w:w="766"/>
        <w:gridCol w:w="1581"/>
        <w:gridCol w:w="1031"/>
        <w:gridCol w:w="1180"/>
        <w:gridCol w:w="1762"/>
        <w:gridCol w:w="2178"/>
        <w:gridCol w:w="2028"/>
      </w:tblGrid>
      <w:tr w:rsidR="006E2CC2" w:rsidTr="0037289E">
        <w:tc>
          <w:tcPr>
            <w:tcW w:w="696" w:type="dxa"/>
            <w:vMerge w:val="restart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2.1.1</w:t>
            </w:r>
          </w:p>
        </w:tc>
        <w:tc>
          <w:tcPr>
            <w:tcW w:w="1715" w:type="dxa"/>
            <w:vMerge w:val="restart"/>
          </w:tcPr>
          <w:p w:rsidR="006E2CC2" w:rsidRPr="00792B53" w:rsidRDefault="006E2CC2" w:rsidP="0037289E">
            <w:pPr>
              <w:jc w:val="center"/>
            </w:pPr>
            <w:r w:rsidRPr="00792B53">
              <w:t>Основное м</w:t>
            </w:r>
            <w:r w:rsidRPr="00792B53">
              <w:t>е</w:t>
            </w:r>
            <w:r w:rsidRPr="00792B53">
              <w:t>роприятие 2.1.1</w:t>
            </w: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1-й год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2-й год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...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N-й год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2.1..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</w:pPr>
            <w:r w:rsidRPr="00792B53">
              <w:t>………</w:t>
            </w: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2.2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</w:pPr>
            <w:r w:rsidRPr="00792B53">
              <w:t>Задача  2.2</w:t>
            </w:r>
          </w:p>
        </w:tc>
        <w:tc>
          <w:tcPr>
            <w:tcW w:w="11912" w:type="dxa"/>
            <w:gridSpan w:val="8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…..</w:t>
            </w:r>
          </w:p>
        </w:tc>
        <w:tc>
          <w:tcPr>
            <w:tcW w:w="1715" w:type="dxa"/>
          </w:tcPr>
          <w:p w:rsidR="006E2CC2" w:rsidRPr="00792B53" w:rsidRDefault="006E2CC2" w:rsidP="0037289E">
            <w:pPr>
              <w:jc w:val="center"/>
            </w:pPr>
            <w:r w:rsidRPr="00792B53">
              <w:t>……….</w:t>
            </w: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 w:val="restart"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 w:val="restart"/>
          </w:tcPr>
          <w:p w:rsidR="006E2CC2" w:rsidRPr="00792B53" w:rsidRDefault="006E2CC2" w:rsidP="0037289E">
            <w:pPr>
              <w:jc w:val="center"/>
            </w:pPr>
          </w:p>
          <w:p w:rsidR="006E2CC2" w:rsidRPr="00792B53" w:rsidRDefault="006E2CC2" w:rsidP="0037289E">
            <w:pPr>
              <w:jc w:val="center"/>
            </w:pPr>
            <w:r w:rsidRPr="00792B53">
              <w:t>ИТОГО</w:t>
            </w: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1-й год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 w:val="restart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 w:rsidRPr="00792B53">
              <w:rPr>
                <w:b/>
                <w:color w:val="2D2D2D"/>
                <w:shd w:val="clear" w:color="auto" w:fill="FFFFFF"/>
              </w:rPr>
              <w:t>Х</w:t>
            </w:r>
          </w:p>
        </w:tc>
        <w:tc>
          <w:tcPr>
            <w:tcW w:w="2028" w:type="dxa"/>
            <w:vMerge w:val="restart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2-й год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...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N-й год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6E2CC2" w:rsidTr="0037289E">
        <w:tc>
          <w:tcPr>
            <w:tcW w:w="696" w:type="dxa"/>
            <w:vMerge/>
          </w:tcPr>
          <w:p w:rsidR="006E2CC2" w:rsidRPr="00792B53" w:rsidRDefault="006E2CC2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6E2CC2" w:rsidRPr="00792B53" w:rsidRDefault="006E2CC2" w:rsidP="0037289E">
            <w:pPr>
              <w:jc w:val="center"/>
            </w:pPr>
          </w:p>
        </w:tc>
        <w:tc>
          <w:tcPr>
            <w:tcW w:w="1386" w:type="dxa"/>
          </w:tcPr>
          <w:p w:rsidR="006E2CC2" w:rsidRPr="00792B53" w:rsidRDefault="006E2CC2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6E2CC2" w:rsidRPr="00792B53" w:rsidRDefault="006E2CC2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6E2CC2" w:rsidRPr="00792B53" w:rsidRDefault="006E2CC2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</w:tbl>
    <w:p w:rsidR="006E2CC2" w:rsidRDefault="006E2CC2" w:rsidP="006E2CC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6E2CC2" w:rsidRDefault="006E2CC2" w:rsidP="006E2CC2"/>
    <w:p w:rsidR="006E2CC2" w:rsidRPr="00560385" w:rsidRDefault="006E2CC2" w:rsidP="006E2CC2">
      <w:pPr>
        <w:ind w:left="-284" w:firstLine="710"/>
        <w:jc w:val="both"/>
        <w:rPr>
          <w:sz w:val="28"/>
          <w:szCs w:val="28"/>
        </w:rPr>
      </w:pPr>
    </w:p>
    <w:p w:rsidR="006E2CC2" w:rsidRDefault="006E2CC2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  <w:sectPr w:rsidR="001B2867" w:rsidSect="0037289E">
          <w:headerReference w:type="default" r:id="rId18"/>
          <w:pgSz w:w="16838" w:h="11906" w:orient="landscape"/>
          <w:pgMar w:top="851" w:right="678" w:bottom="284" w:left="1134" w:header="708" w:footer="708" w:gutter="0"/>
          <w:cols w:space="708"/>
          <w:titlePg/>
          <w:docGrid w:linePitch="360"/>
        </w:sectPr>
      </w:pPr>
    </w:p>
    <w:p w:rsidR="001B2867" w:rsidRPr="000D2FC2" w:rsidRDefault="001B2867" w:rsidP="001B2867">
      <w:pPr>
        <w:ind w:left="4963"/>
        <w:rPr>
          <w:sz w:val="28"/>
          <w:szCs w:val="28"/>
        </w:rPr>
      </w:pPr>
      <w:r w:rsidRPr="000D2FC2">
        <w:rPr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>.1</w:t>
      </w:r>
    </w:p>
    <w:p w:rsidR="001B2867" w:rsidRDefault="001B2867" w:rsidP="001B2867">
      <w:pPr>
        <w:ind w:left="4963"/>
        <w:rPr>
          <w:sz w:val="28"/>
          <w:szCs w:val="28"/>
        </w:rPr>
      </w:pPr>
      <w:r w:rsidRPr="000D2FC2">
        <w:rPr>
          <w:sz w:val="28"/>
          <w:szCs w:val="28"/>
        </w:rPr>
        <w:t xml:space="preserve">к Порядку принятия решения о разработке, </w:t>
      </w:r>
    </w:p>
    <w:p w:rsidR="001B2867" w:rsidRDefault="001B2867" w:rsidP="001B2867">
      <w:pPr>
        <w:ind w:left="4963"/>
        <w:rPr>
          <w:sz w:val="28"/>
          <w:szCs w:val="28"/>
        </w:rPr>
      </w:pPr>
      <w:r w:rsidRPr="000D2FC2">
        <w:rPr>
          <w:sz w:val="28"/>
          <w:szCs w:val="28"/>
        </w:rPr>
        <w:t xml:space="preserve">формирования, реализации и оценки </w:t>
      </w:r>
    </w:p>
    <w:p w:rsidR="001B2867" w:rsidRDefault="001B2867" w:rsidP="001B2867">
      <w:pPr>
        <w:ind w:left="4963"/>
        <w:rPr>
          <w:sz w:val="28"/>
          <w:szCs w:val="28"/>
        </w:rPr>
      </w:pPr>
      <w:r w:rsidRPr="000D2FC2">
        <w:rPr>
          <w:sz w:val="28"/>
          <w:szCs w:val="28"/>
        </w:rPr>
        <w:t xml:space="preserve">эффективности муниципальных программ </w:t>
      </w:r>
    </w:p>
    <w:p w:rsidR="001B2867" w:rsidRPr="000D2FC2" w:rsidRDefault="001B2867" w:rsidP="001B2867">
      <w:pPr>
        <w:ind w:left="4963"/>
        <w:rPr>
          <w:sz w:val="28"/>
          <w:szCs w:val="28"/>
        </w:rPr>
      </w:pPr>
      <w:r w:rsidRPr="000D2FC2">
        <w:rPr>
          <w:sz w:val="28"/>
          <w:szCs w:val="28"/>
        </w:rPr>
        <w:t xml:space="preserve">муниципального образования </w:t>
      </w:r>
    </w:p>
    <w:p w:rsidR="001B2867" w:rsidRDefault="001B2867" w:rsidP="001B2867">
      <w:pPr>
        <w:ind w:left="496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0D2FC2">
        <w:rPr>
          <w:sz w:val="28"/>
          <w:szCs w:val="28"/>
        </w:rPr>
        <w:t xml:space="preserve"> район</w:t>
      </w:r>
    </w:p>
    <w:p w:rsidR="001B2867" w:rsidRDefault="001B2867" w:rsidP="001B2867">
      <w:pPr>
        <w:rPr>
          <w:b/>
          <w:sz w:val="28"/>
          <w:szCs w:val="28"/>
        </w:rPr>
      </w:pPr>
    </w:p>
    <w:p w:rsidR="001B2867" w:rsidRDefault="001B2867" w:rsidP="001B2867">
      <w:pPr>
        <w:rPr>
          <w:b/>
          <w:sz w:val="28"/>
          <w:szCs w:val="28"/>
        </w:rPr>
      </w:pPr>
    </w:p>
    <w:p w:rsidR="001B2867" w:rsidRDefault="001B2867" w:rsidP="001B2867">
      <w:pPr>
        <w:jc w:val="center"/>
        <w:rPr>
          <w:b/>
          <w:sz w:val="28"/>
          <w:szCs w:val="28"/>
        </w:rPr>
      </w:pPr>
      <w:r w:rsidRPr="00FC65E6">
        <w:rPr>
          <w:b/>
          <w:sz w:val="28"/>
          <w:szCs w:val="28"/>
        </w:rPr>
        <w:t xml:space="preserve">Обоснование </w:t>
      </w:r>
      <w:r w:rsidRPr="00FC65E6">
        <w:rPr>
          <w:b/>
          <w:sz w:val="28"/>
          <w:szCs w:val="28"/>
        </w:rPr>
        <w:br/>
        <w:t xml:space="preserve">ресурсного обеспечения </w:t>
      </w:r>
      <w:r>
        <w:rPr>
          <w:b/>
          <w:sz w:val="28"/>
          <w:szCs w:val="28"/>
        </w:rPr>
        <w:t>муниципальной</w:t>
      </w:r>
      <w:r w:rsidRPr="00FC65E6">
        <w:rPr>
          <w:b/>
          <w:sz w:val="28"/>
          <w:szCs w:val="28"/>
        </w:rPr>
        <w:t xml:space="preserve"> программы</w:t>
      </w:r>
    </w:p>
    <w:p w:rsidR="001B2867" w:rsidRDefault="001B2867" w:rsidP="001B2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268"/>
        <w:gridCol w:w="1756"/>
        <w:gridCol w:w="1399"/>
        <w:gridCol w:w="1452"/>
        <w:gridCol w:w="1884"/>
      </w:tblGrid>
      <w:tr w:rsidR="001B2867" w:rsidRPr="001B2867" w:rsidTr="001B2867">
        <w:tc>
          <w:tcPr>
            <w:tcW w:w="1945" w:type="dxa"/>
            <w:vMerge w:val="restart"/>
          </w:tcPr>
          <w:p w:rsidR="001B2867" w:rsidRPr="001B2867" w:rsidRDefault="001B2867" w:rsidP="001B2867">
            <w:pPr>
              <w:keepLines/>
              <w:ind w:left="33"/>
              <w:jc w:val="center"/>
              <w:rPr>
                <w:rFonts w:eastAsia="MS Mincho" w:cs="Franklin Gothic Book"/>
                <w:b/>
              </w:rPr>
            </w:pPr>
            <w:r w:rsidRPr="001B2867">
              <w:rPr>
                <w:rFonts w:eastAsia="MS Mincho" w:cs="Franklin Gothic Book"/>
              </w:rPr>
              <w:t>Годы реализ</w:t>
            </w:r>
            <w:r w:rsidRPr="001B2867">
              <w:rPr>
                <w:rFonts w:eastAsia="MS Mincho" w:cs="Franklin Gothic Book"/>
              </w:rPr>
              <w:t>а</w:t>
            </w:r>
            <w:r w:rsidRPr="001B2867">
              <w:rPr>
                <w:rFonts w:eastAsia="MS Mincho" w:cs="Franklin Gothic Book"/>
              </w:rPr>
              <w:t>ции</w:t>
            </w:r>
          </w:p>
        </w:tc>
        <w:tc>
          <w:tcPr>
            <w:tcW w:w="7759" w:type="dxa"/>
            <w:gridSpan w:val="5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 w:rsidRPr="001B2867">
              <w:rPr>
                <w:rFonts w:eastAsia="MS Mincho" w:cs="Franklin Gothic Book"/>
              </w:rPr>
              <w:t>Объем финансирования, тыс. рублей</w:t>
            </w:r>
          </w:p>
        </w:tc>
      </w:tr>
      <w:tr w:rsidR="001B2867" w:rsidRPr="001B2867" w:rsidTr="001B2867">
        <w:tc>
          <w:tcPr>
            <w:tcW w:w="1945" w:type="dxa"/>
            <w:vMerge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b/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 w:rsidRPr="001B2867">
              <w:rPr>
                <w:rFonts w:eastAsia="MS Mincho" w:cs="Franklin Gothic Book"/>
              </w:rPr>
              <w:t>всего</w:t>
            </w:r>
          </w:p>
        </w:tc>
        <w:tc>
          <w:tcPr>
            <w:tcW w:w="6491" w:type="dxa"/>
            <w:gridSpan w:val="4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 w:rsidRPr="001B2867">
              <w:rPr>
                <w:rFonts w:eastAsia="MS Mincho" w:cs="Franklin Gothic Book"/>
              </w:rPr>
              <w:t>в разрезе источников финансирования</w:t>
            </w:r>
          </w:p>
        </w:tc>
      </w:tr>
      <w:tr w:rsidR="001B2867" w:rsidRPr="001B2867" w:rsidTr="001B2867">
        <w:tc>
          <w:tcPr>
            <w:tcW w:w="1945" w:type="dxa"/>
            <w:vMerge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pStyle w:val="af0"/>
              <w:keepLines/>
              <w:spacing w:after="160" w:line="240" w:lineRule="exact"/>
              <w:jc w:val="center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федеральный бюджет</w:t>
            </w:r>
          </w:p>
        </w:tc>
        <w:tc>
          <w:tcPr>
            <w:tcW w:w="1399" w:type="dxa"/>
          </w:tcPr>
          <w:p w:rsidR="001B2867" w:rsidRPr="001B2867" w:rsidRDefault="001B2867" w:rsidP="001B2867">
            <w:pPr>
              <w:pStyle w:val="af0"/>
              <w:keepLines/>
              <w:spacing w:after="160" w:line="240" w:lineRule="exact"/>
              <w:jc w:val="center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краевой бюджет</w:t>
            </w:r>
          </w:p>
        </w:tc>
        <w:tc>
          <w:tcPr>
            <w:tcW w:w="1452" w:type="dxa"/>
          </w:tcPr>
          <w:p w:rsidR="001B2867" w:rsidRPr="001B2867" w:rsidRDefault="001B2867" w:rsidP="001B2867">
            <w:pPr>
              <w:pStyle w:val="af0"/>
              <w:keepLines/>
              <w:spacing w:after="160" w:line="240" w:lineRule="exact"/>
              <w:jc w:val="center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 xml:space="preserve">Бюджет МО </w:t>
            </w:r>
            <w:proofErr w:type="spellStart"/>
            <w:r w:rsidRPr="001B2867">
              <w:rPr>
                <w:rFonts w:ascii="Times New Roman" w:hAnsi="Times New Roman" w:cs="Franklin Gothic Book"/>
              </w:rPr>
              <w:t>Усть-Лабинский</w:t>
            </w:r>
            <w:proofErr w:type="spellEnd"/>
            <w:r w:rsidRPr="001B2867">
              <w:rPr>
                <w:rFonts w:ascii="Times New Roman" w:hAnsi="Times New Roman" w:cs="Franklin Gothic Book"/>
              </w:rPr>
              <w:t xml:space="preserve"> район</w:t>
            </w:r>
          </w:p>
        </w:tc>
        <w:tc>
          <w:tcPr>
            <w:tcW w:w="1884" w:type="dxa"/>
          </w:tcPr>
          <w:p w:rsidR="001B2867" w:rsidRPr="001B2867" w:rsidRDefault="001B2867" w:rsidP="001B2867">
            <w:pPr>
              <w:pStyle w:val="af0"/>
              <w:keepLines/>
              <w:spacing w:after="160" w:line="240" w:lineRule="exact"/>
              <w:jc w:val="center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внебюджетные источники</w:t>
            </w: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6</w:t>
            </w:r>
          </w:p>
        </w:tc>
      </w:tr>
      <w:tr w:rsidR="001B2867" w:rsidRPr="001B2867" w:rsidTr="001B2867">
        <w:trPr>
          <w:trHeight w:val="321"/>
        </w:trPr>
        <w:tc>
          <w:tcPr>
            <w:tcW w:w="9704" w:type="dxa"/>
            <w:gridSpan w:val="6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Основные мероприятия</w:t>
            </w: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1-й год реализ</w:t>
            </w:r>
            <w:r w:rsidRPr="001B2867">
              <w:rPr>
                <w:rFonts w:ascii="Times New Roman" w:hAnsi="Times New Roman" w:cs="Franklin Gothic Book"/>
              </w:rPr>
              <w:t>а</w:t>
            </w:r>
            <w:r w:rsidRPr="001B2867">
              <w:rPr>
                <w:rFonts w:ascii="Times New Roman" w:hAnsi="Times New Roman" w:cs="Franklin Gothic Book"/>
              </w:rPr>
              <w:t>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2-й год реализ</w:t>
            </w:r>
            <w:r w:rsidRPr="001B2867">
              <w:rPr>
                <w:rFonts w:ascii="Times New Roman" w:hAnsi="Times New Roman" w:cs="Franklin Gothic Book"/>
              </w:rPr>
              <w:t>а</w:t>
            </w:r>
            <w:r w:rsidRPr="001B2867">
              <w:rPr>
                <w:rFonts w:ascii="Times New Roman" w:hAnsi="Times New Roman" w:cs="Franklin Gothic Book"/>
              </w:rPr>
              <w:t>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.........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N-й год реал</w:t>
            </w:r>
            <w:r w:rsidRPr="001B2867">
              <w:rPr>
                <w:rFonts w:ascii="Times New Roman" w:hAnsi="Times New Roman" w:cs="Franklin Gothic Book"/>
              </w:rPr>
              <w:t>и</w:t>
            </w:r>
            <w:r w:rsidRPr="001B2867">
              <w:rPr>
                <w:rFonts w:ascii="Times New Roman" w:hAnsi="Times New Roman" w:cs="Franklin Gothic Book"/>
              </w:rPr>
              <w:t>зации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keepLines/>
              <w:spacing w:after="160" w:line="240" w:lineRule="exact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Всего по о</w:t>
            </w:r>
            <w:r w:rsidRPr="001B2867">
              <w:rPr>
                <w:rFonts w:eastAsia="MS Mincho" w:cs="Franklin Gothic Book"/>
                <w:sz w:val="28"/>
                <w:szCs w:val="28"/>
              </w:rPr>
              <w:t>с</w:t>
            </w:r>
            <w:r w:rsidRPr="001B2867">
              <w:rPr>
                <w:rFonts w:eastAsia="MS Mincho" w:cs="Franklin Gothic Book"/>
                <w:sz w:val="28"/>
                <w:szCs w:val="28"/>
              </w:rPr>
              <w:t>новным м</w:t>
            </w:r>
            <w:r w:rsidRPr="001B2867">
              <w:rPr>
                <w:rFonts w:eastAsia="MS Mincho" w:cs="Franklin Gothic Book"/>
                <w:sz w:val="28"/>
                <w:szCs w:val="28"/>
              </w:rPr>
              <w:t>е</w:t>
            </w:r>
            <w:r w:rsidRPr="001B2867">
              <w:rPr>
                <w:rFonts w:eastAsia="MS Mincho" w:cs="Franklin Gothic Book"/>
                <w:sz w:val="28"/>
                <w:szCs w:val="28"/>
              </w:rPr>
              <w:t>роприятиям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401"/>
        </w:trPr>
        <w:tc>
          <w:tcPr>
            <w:tcW w:w="9704" w:type="dxa"/>
            <w:gridSpan w:val="6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Подпрограмма N 1 "___________________________________________"</w:t>
            </w: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1-й год реализ</w:t>
            </w:r>
            <w:r w:rsidRPr="001B2867">
              <w:rPr>
                <w:rFonts w:ascii="Times New Roman" w:hAnsi="Times New Roman" w:cs="Franklin Gothic Book"/>
              </w:rPr>
              <w:t>а</w:t>
            </w:r>
            <w:r w:rsidRPr="001B2867">
              <w:rPr>
                <w:rFonts w:ascii="Times New Roman" w:hAnsi="Times New Roman" w:cs="Franklin Gothic Book"/>
              </w:rPr>
              <w:t>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2-й год реализ</w:t>
            </w:r>
            <w:r w:rsidRPr="001B2867">
              <w:rPr>
                <w:rFonts w:ascii="Times New Roman" w:hAnsi="Times New Roman" w:cs="Franklin Gothic Book"/>
              </w:rPr>
              <w:t>а</w:t>
            </w:r>
            <w:r w:rsidRPr="001B2867">
              <w:rPr>
                <w:rFonts w:ascii="Times New Roman" w:hAnsi="Times New Roman" w:cs="Franklin Gothic Book"/>
              </w:rPr>
              <w:t>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.........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N-й год реал</w:t>
            </w:r>
            <w:r w:rsidRPr="001B2867">
              <w:rPr>
                <w:rFonts w:ascii="Times New Roman" w:hAnsi="Times New Roman" w:cs="Franklin Gothic Book"/>
              </w:rPr>
              <w:t>и</w:t>
            </w:r>
            <w:r w:rsidRPr="001B2867">
              <w:rPr>
                <w:rFonts w:ascii="Times New Roman" w:hAnsi="Times New Roman" w:cs="Franklin Gothic Book"/>
              </w:rPr>
              <w:t>зации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Всего по по</w:t>
            </w:r>
            <w:r w:rsidRPr="001B2867">
              <w:rPr>
                <w:rFonts w:ascii="Times New Roman" w:hAnsi="Times New Roman" w:cs="Franklin Gothic Book"/>
              </w:rPr>
              <w:t>д</w:t>
            </w:r>
            <w:r w:rsidRPr="001B2867">
              <w:rPr>
                <w:rFonts w:ascii="Times New Roman" w:hAnsi="Times New Roman" w:cs="Franklin Gothic Book"/>
              </w:rPr>
              <w:t>программе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9704" w:type="dxa"/>
            <w:gridSpan w:val="6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Подпрограмма N 2 "___________________________________________"</w:t>
            </w: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1-й год реализ</w:t>
            </w:r>
            <w:r w:rsidRPr="001B2867">
              <w:rPr>
                <w:rFonts w:ascii="Times New Roman" w:hAnsi="Times New Roman" w:cs="Franklin Gothic Book"/>
              </w:rPr>
              <w:t>а</w:t>
            </w:r>
            <w:r w:rsidRPr="001B2867">
              <w:rPr>
                <w:rFonts w:ascii="Times New Roman" w:hAnsi="Times New Roman" w:cs="Franklin Gothic Book"/>
              </w:rPr>
              <w:t>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</w:tbl>
    <w:p w:rsidR="001B2867" w:rsidRDefault="001B2867">
      <w:pPr>
        <w:rPr>
          <w:sz w:val="28"/>
          <w:szCs w:val="28"/>
        </w:rPr>
      </w:pPr>
    </w:p>
    <w:p w:rsidR="001B2867" w:rsidRPr="001B2867" w:rsidRDefault="001B2867" w:rsidP="001B28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268"/>
        <w:gridCol w:w="1756"/>
        <w:gridCol w:w="1399"/>
        <w:gridCol w:w="1452"/>
        <w:gridCol w:w="1884"/>
      </w:tblGrid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2-й год реализ</w:t>
            </w:r>
            <w:r w:rsidRPr="001B2867">
              <w:rPr>
                <w:rFonts w:ascii="Times New Roman" w:hAnsi="Times New Roman" w:cs="Franklin Gothic Book"/>
              </w:rPr>
              <w:t>а</w:t>
            </w:r>
            <w:r w:rsidRPr="001B2867">
              <w:rPr>
                <w:rFonts w:ascii="Times New Roman" w:hAnsi="Times New Roman" w:cs="Franklin Gothic Book"/>
              </w:rPr>
              <w:t>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.........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N-й год реал</w:t>
            </w:r>
            <w:r w:rsidRPr="001B2867">
              <w:rPr>
                <w:rFonts w:ascii="Times New Roman" w:hAnsi="Times New Roman" w:cs="Franklin Gothic Book"/>
              </w:rPr>
              <w:t>и</w:t>
            </w:r>
            <w:r w:rsidRPr="001B2867">
              <w:rPr>
                <w:rFonts w:ascii="Times New Roman" w:hAnsi="Times New Roman" w:cs="Franklin Gothic Book"/>
              </w:rPr>
              <w:t>зации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Всего по по</w:t>
            </w:r>
            <w:r w:rsidRPr="001B2867">
              <w:rPr>
                <w:rFonts w:ascii="Times New Roman" w:hAnsi="Times New Roman" w:cs="Franklin Gothic Book"/>
              </w:rPr>
              <w:t>д</w:t>
            </w:r>
            <w:r w:rsidRPr="001B2867">
              <w:rPr>
                <w:rFonts w:ascii="Times New Roman" w:hAnsi="Times New Roman" w:cs="Franklin Gothic Book"/>
              </w:rPr>
              <w:t>программе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9704" w:type="dxa"/>
            <w:gridSpan w:val="6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  <w:r w:rsidRPr="001B2867">
              <w:rPr>
                <w:rFonts w:eastAsia="MS Mincho" w:cs="Franklin Gothic Book"/>
              </w:rPr>
              <w:t>Подпрограмма N </w:t>
            </w:r>
            <w:proofErr w:type="spellStart"/>
            <w:r w:rsidRPr="001B2867">
              <w:rPr>
                <w:rFonts w:eastAsia="MS Mincho" w:cs="Franklin Gothic Book"/>
              </w:rPr>
              <w:t>N</w:t>
            </w:r>
            <w:proofErr w:type="spellEnd"/>
            <w:r w:rsidRPr="001B2867">
              <w:rPr>
                <w:rFonts w:eastAsia="MS Mincho" w:cs="Franklin Gothic Book"/>
              </w:rPr>
              <w:t xml:space="preserve"> "___________________________________________"</w:t>
            </w: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1-й год реализ</w:t>
            </w:r>
            <w:r w:rsidRPr="001B2867">
              <w:rPr>
                <w:rFonts w:ascii="Times New Roman" w:hAnsi="Times New Roman" w:cs="Franklin Gothic Book"/>
              </w:rPr>
              <w:t>а</w:t>
            </w:r>
            <w:r w:rsidRPr="001B2867">
              <w:rPr>
                <w:rFonts w:ascii="Times New Roman" w:hAnsi="Times New Roman" w:cs="Franklin Gothic Book"/>
              </w:rPr>
              <w:t>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2-й год реализ</w:t>
            </w:r>
            <w:r w:rsidRPr="001B2867">
              <w:rPr>
                <w:rFonts w:ascii="Times New Roman" w:hAnsi="Times New Roman" w:cs="Franklin Gothic Book"/>
              </w:rPr>
              <w:t>а</w:t>
            </w:r>
            <w:r w:rsidRPr="001B2867">
              <w:rPr>
                <w:rFonts w:ascii="Times New Roman" w:hAnsi="Times New Roman" w:cs="Franklin Gothic Book"/>
              </w:rPr>
              <w:t>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.........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N-й год реал</w:t>
            </w:r>
            <w:r w:rsidRPr="001B2867">
              <w:rPr>
                <w:rFonts w:ascii="Times New Roman" w:hAnsi="Times New Roman" w:cs="Franklin Gothic Book"/>
              </w:rPr>
              <w:t>и</w:t>
            </w:r>
            <w:r w:rsidRPr="001B2867">
              <w:rPr>
                <w:rFonts w:ascii="Times New Roman" w:hAnsi="Times New Roman" w:cs="Franklin Gothic Book"/>
              </w:rPr>
              <w:t>зации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Всего по по</w:t>
            </w:r>
            <w:r w:rsidRPr="001B2867">
              <w:rPr>
                <w:rFonts w:ascii="Times New Roman" w:hAnsi="Times New Roman" w:cs="Franklin Gothic Book"/>
              </w:rPr>
              <w:t>д</w:t>
            </w:r>
            <w:r w:rsidRPr="001B2867">
              <w:rPr>
                <w:rFonts w:ascii="Times New Roman" w:hAnsi="Times New Roman" w:cs="Franklin Gothic Book"/>
              </w:rPr>
              <w:t>программе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9704" w:type="dxa"/>
            <w:gridSpan w:val="6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  <w:r w:rsidRPr="001B2867">
              <w:rPr>
                <w:rFonts w:eastAsia="MS Mincho" w:cs="Franklin Gothic Book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1-й год реализ</w:t>
            </w:r>
            <w:r w:rsidRPr="001B2867">
              <w:rPr>
                <w:rFonts w:ascii="Times New Roman" w:hAnsi="Times New Roman" w:cs="Franklin Gothic Book"/>
              </w:rPr>
              <w:t>а</w:t>
            </w:r>
            <w:r w:rsidRPr="001B2867">
              <w:rPr>
                <w:rFonts w:ascii="Times New Roman" w:hAnsi="Times New Roman" w:cs="Franklin Gothic Book"/>
              </w:rPr>
              <w:t>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2-й год реализ</w:t>
            </w:r>
            <w:r w:rsidRPr="001B2867">
              <w:rPr>
                <w:rFonts w:ascii="Times New Roman" w:hAnsi="Times New Roman" w:cs="Franklin Gothic Book"/>
              </w:rPr>
              <w:t>а</w:t>
            </w:r>
            <w:r w:rsidRPr="001B2867">
              <w:rPr>
                <w:rFonts w:ascii="Times New Roman" w:hAnsi="Times New Roman" w:cs="Franklin Gothic Book"/>
              </w:rPr>
              <w:t>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.........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N-й год реал</w:t>
            </w:r>
            <w:r w:rsidRPr="001B2867">
              <w:rPr>
                <w:rFonts w:ascii="Times New Roman" w:hAnsi="Times New Roman" w:cs="Franklin Gothic Book"/>
              </w:rPr>
              <w:t>и</w:t>
            </w:r>
            <w:r w:rsidRPr="001B2867">
              <w:rPr>
                <w:rFonts w:ascii="Times New Roman" w:hAnsi="Times New Roman" w:cs="Franklin Gothic Book"/>
              </w:rPr>
              <w:t>зации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  <w:tr w:rsidR="001B2867" w:rsidRPr="001B2867" w:rsidTr="001B2867">
        <w:trPr>
          <w:trHeight w:val="313"/>
        </w:trPr>
        <w:tc>
          <w:tcPr>
            <w:tcW w:w="1945" w:type="dxa"/>
          </w:tcPr>
          <w:p w:rsidR="001B2867" w:rsidRPr="001B2867" w:rsidRDefault="001B2867" w:rsidP="001B2867">
            <w:pPr>
              <w:pStyle w:val="af1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 w:rsidRPr="001B2867">
              <w:rPr>
                <w:rFonts w:ascii="Times New Roman" w:hAnsi="Times New Roman" w:cs="Franklin Gothic Book"/>
              </w:rPr>
              <w:t>Всего по мун</w:t>
            </w:r>
            <w:r w:rsidRPr="001B2867">
              <w:rPr>
                <w:rFonts w:ascii="Times New Roman" w:hAnsi="Times New Roman" w:cs="Franklin Gothic Book"/>
              </w:rPr>
              <w:t>и</w:t>
            </w:r>
            <w:r w:rsidRPr="001B2867">
              <w:rPr>
                <w:rFonts w:ascii="Times New Roman" w:hAnsi="Times New Roman" w:cs="Franklin Gothic Book"/>
              </w:rPr>
              <w:t>ципальной пр</w:t>
            </w:r>
            <w:r w:rsidRPr="001B2867">
              <w:rPr>
                <w:rFonts w:ascii="Times New Roman" w:hAnsi="Times New Roman" w:cs="Franklin Gothic Book"/>
              </w:rPr>
              <w:t>о</w:t>
            </w:r>
            <w:r w:rsidRPr="001B2867">
              <w:rPr>
                <w:rFonts w:ascii="Times New Roman" w:hAnsi="Times New Roman" w:cs="Franklin Gothic Book"/>
              </w:rPr>
              <w:t>грамме</w:t>
            </w:r>
          </w:p>
        </w:tc>
        <w:tc>
          <w:tcPr>
            <w:tcW w:w="1268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452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  <w:tc>
          <w:tcPr>
            <w:tcW w:w="1884" w:type="dxa"/>
          </w:tcPr>
          <w:p w:rsidR="001B2867" w:rsidRPr="001B2867" w:rsidRDefault="001B2867" w:rsidP="001B2867">
            <w:pPr>
              <w:keepLines/>
              <w:spacing w:after="160"/>
              <w:jc w:val="center"/>
              <w:rPr>
                <w:rFonts w:eastAsia="MS Mincho" w:cs="Franklin Gothic Book"/>
                <w:sz w:val="28"/>
                <w:szCs w:val="28"/>
              </w:rPr>
            </w:pPr>
          </w:p>
        </w:tc>
      </w:tr>
    </w:tbl>
    <w:p w:rsidR="001B2867" w:rsidRDefault="001B2867" w:rsidP="001B2867">
      <w:pPr>
        <w:jc w:val="center"/>
        <w:rPr>
          <w:b/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  <w:sectPr w:rsidR="001B2867" w:rsidSect="001B2867">
          <w:pgSz w:w="11906" w:h="16838"/>
          <w:pgMar w:top="680" w:right="284" w:bottom="1134" w:left="851" w:header="709" w:footer="709" w:gutter="0"/>
          <w:cols w:space="708"/>
          <w:titlePg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1B2867" w:rsidRPr="0056096F" w:rsidTr="0037289E">
        <w:tc>
          <w:tcPr>
            <w:tcW w:w="9782" w:type="dxa"/>
          </w:tcPr>
          <w:p w:rsidR="001B2867" w:rsidRPr="0056096F" w:rsidRDefault="001B2867" w:rsidP="0037289E"/>
        </w:tc>
        <w:tc>
          <w:tcPr>
            <w:tcW w:w="5670" w:type="dxa"/>
          </w:tcPr>
          <w:p w:rsidR="001B2867" w:rsidRPr="0056096F" w:rsidRDefault="001B2867" w:rsidP="0037289E">
            <w:pPr>
              <w:rPr>
                <w:sz w:val="28"/>
                <w:szCs w:val="28"/>
              </w:rPr>
            </w:pPr>
            <w:r w:rsidRPr="0056096F">
              <w:rPr>
                <w:sz w:val="28"/>
                <w:szCs w:val="28"/>
              </w:rPr>
              <w:t>ПРИЛОЖЕНИЕ № 4</w:t>
            </w:r>
          </w:p>
          <w:p w:rsidR="001B2867" w:rsidRDefault="001B2867" w:rsidP="0037289E">
            <w:pPr>
              <w:ind w:left="33"/>
              <w:rPr>
                <w:sz w:val="28"/>
                <w:szCs w:val="28"/>
              </w:rPr>
            </w:pPr>
            <w:r w:rsidRPr="0056096F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</w:t>
            </w:r>
          </w:p>
          <w:p w:rsidR="001B2867" w:rsidRPr="0056096F" w:rsidRDefault="001B2867" w:rsidP="0037289E">
            <w:pPr>
              <w:ind w:left="33"/>
              <w:rPr>
                <w:sz w:val="28"/>
                <w:szCs w:val="28"/>
              </w:rPr>
            </w:pPr>
            <w:r w:rsidRPr="0056096F">
              <w:rPr>
                <w:sz w:val="28"/>
                <w:szCs w:val="28"/>
              </w:rPr>
              <w:t xml:space="preserve">эффективности муниципальных программ муниципального образования </w:t>
            </w:r>
          </w:p>
          <w:p w:rsidR="001B2867" w:rsidRPr="0056096F" w:rsidRDefault="001B2867" w:rsidP="0037289E">
            <w:pPr>
              <w:ind w:left="33"/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096F">
              <w:rPr>
                <w:sz w:val="28"/>
                <w:szCs w:val="28"/>
              </w:rPr>
              <w:t>район</w:t>
            </w:r>
          </w:p>
        </w:tc>
      </w:tr>
    </w:tbl>
    <w:p w:rsidR="001B2867" w:rsidRDefault="001B2867" w:rsidP="001B2867">
      <w:pPr>
        <w:jc w:val="center"/>
        <w:rPr>
          <w:b/>
          <w:sz w:val="28"/>
          <w:szCs w:val="28"/>
        </w:rPr>
      </w:pPr>
    </w:p>
    <w:p w:rsidR="001B2867" w:rsidRPr="004B68F0" w:rsidRDefault="001B2867" w:rsidP="001B28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8F0">
        <w:rPr>
          <w:b/>
          <w:sz w:val="28"/>
          <w:szCs w:val="28"/>
        </w:rPr>
        <w:t>ПРОГНОЗ</w:t>
      </w:r>
    </w:p>
    <w:p w:rsidR="001B2867" w:rsidRPr="004B68F0" w:rsidRDefault="001B2867" w:rsidP="001B28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1B2867" w:rsidRPr="004B68F0" w:rsidRDefault="001B2867" w:rsidP="001B2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4B68F0">
        <w:rPr>
          <w:sz w:val="28"/>
          <w:szCs w:val="28"/>
        </w:rPr>
        <w:t xml:space="preserve"> </w:t>
      </w:r>
    </w:p>
    <w:p w:rsidR="001B2867" w:rsidRPr="004B68F0" w:rsidRDefault="001B2867" w:rsidP="001B28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8F0">
        <w:rPr>
          <w:b/>
          <w:sz w:val="28"/>
          <w:szCs w:val="28"/>
        </w:rPr>
        <w:t xml:space="preserve">на очередной финансовый год </w:t>
      </w:r>
      <w:r>
        <w:rPr>
          <w:b/>
          <w:sz w:val="28"/>
          <w:szCs w:val="28"/>
        </w:rPr>
        <w:t>и плановый период</w:t>
      </w:r>
      <w:r w:rsidRPr="004B68F0">
        <w:rPr>
          <w:b/>
          <w:sz w:val="28"/>
          <w:szCs w:val="28"/>
        </w:rPr>
        <w:t xml:space="preserve"> </w:t>
      </w:r>
    </w:p>
    <w:p w:rsidR="001B2867" w:rsidRPr="004B68F0" w:rsidRDefault="001B2867" w:rsidP="001B2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68F0">
        <w:rPr>
          <w:sz w:val="28"/>
          <w:szCs w:val="28"/>
        </w:rPr>
        <w:t>«_______________________________________________________________________________________»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276"/>
        <w:gridCol w:w="1276"/>
        <w:gridCol w:w="1276"/>
        <w:gridCol w:w="1275"/>
        <w:gridCol w:w="1276"/>
        <w:gridCol w:w="1276"/>
        <w:gridCol w:w="1275"/>
      </w:tblGrid>
      <w:tr w:rsidR="001B2867" w:rsidRPr="0056096F" w:rsidTr="0037289E">
        <w:trPr>
          <w:trHeight w:val="723"/>
        </w:trPr>
        <w:tc>
          <w:tcPr>
            <w:tcW w:w="5670" w:type="dxa"/>
            <w:vMerge w:val="restart"/>
            <w:vAlign w:val="center"/>
          </w:tcPr>
          <w:p w:rsidR="001B2867" w:rsidRPr="0056096F" w:rsidRDefault="001B2867" w:rsidP="0037289E">
            <w:pPr>
              <w:spacing w:before="240" w:line="204" w:lineRule="auto"/>
              <w:jc w:val="center"/>
            </w:pPr>
            <w:r w:rsidRPr="0056096F">
              <w:t>Наименование услуги (работы),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 xml:space="preserve">показателя объема (качества) услуги (работы), 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rPr>
                <w:i/>
              </w:rPr>
              <w:t>подпрограммы</w:t>
            </w:r>
            <w:r w:rsidRPr="0056096F">
              <w:t xml:space="preserve"> (</w:t>
            </w:r>
            <w:r w:rsidRPr="0056096F">
              <w:rPr>
                <w:i/>
              </w:rPr>
              <w:t>основного мероприятия)</w:t>
            </w:r>
            <w:r w:rsidRPr="0056096F">
              <w:t xml:space="preserve">,                         </w:t>
            </w:r>
            <w:r w:rsidRPr="0056096F">
              <w:rPr>
                <w:i/>
              </w:rPr>
              <w:t>ведомственной целевой программы</w:t>
            </w:r>
            <w:r w:rsidRPr="0056096F">
              <w:t xml:space="preserve"> </w:t>
            </w:r>
          </w:p>
        </w:tc>
        <w:tc>
          <w:tcPr>
            <w:tcW w:w="5103" w:type="dxa"/>
            <w:gridSpan w:val="4"/>
            <w:vAlign w:val="center"/>
          </w:tcPr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Значение показателя объема (качества) услуги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(работы)</w:t>
            </w:r>
          </w:p>
        </w:tc>
        <w:tc>
          <w:tcPr>
            <w:tcW w:w="3827" w:type="dxa"/>
            <w:gridSpan w:val="3"/>
            <w:vAlign w:val="center"/>
          </w:tcPr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 xml:space="preserve">Расходы  </w:t>
            </w:r>
            <w:r>
              <w:t xml:space="preserve">местного </w:t>
            </w:r>
            <w:r w:rsidRPr="0056096F">
              <w:t xml:space="preserve">бюджета 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на оказание муниципальной усл</w:t>
            </w:r>
            <w:r w:rsidRPr="0056096F">
              <w:t>у</w:t>
            </w:r>
            <w:r w:rsidRPr="0056096F">
              <w:t xml:space="preserve">ги (работы), тыс. рублей </w:t>
            </w:r>
            <w:r w:rsidRPr="0056096F">
              <w:rPr>
                <w:i/>
              </w:rPr>
              <w:t>(с точн</w:t>
            </w:r>
            <w:r w:rsidRPr="0056096F">
              <w:rPr>
                <w:i/>
              </w:rPr>
              <w:t>о</w:t>
            </w:r>
            <w:r w:rsidRPr="0056096F">
              <w:rPr>
                <w:i/>
              </w:rPr>
              <w:t>стью до одного знака после зап</w:t>
            </w:r>
            <w:r w:rsidRPr="0056096F">
              <w:rPr>
                <w:i/>
              </w:rPr>
              <w:t>я</w:t>
            </w:r>
            <w:r w:rsidRPr="0056096F">
              <w:rPr>
                <w:i/>
              </w:rPr>
              <w:t>той)</w:t>
            </w:r>
          </w:p>
        </w:tc>
      </w:tr>
      <w:tr w:rsidR="001B2867" w:rsidRPr="0056096F" w:rsidTr="0037289E">
        <w:trPr>
          <w:trHeight w:val="386"/>
        </w:trPr>
        <w:tc>
          <w:tcPr>
            <w:tcW w:w="5670" w:type="dxa"/>
            <w:vMerge/>
            <w:vAlign w:val="center"/>
          </w:tcPr>
          <w:p w:rsidR="001B2867" w:rsidRPr="0056096F" w:rsidRDefault="001B2867" w:rsidP="0037289E">
            <w:pPr>
              <w:spacing w:line="204" w:lineRule="auto"/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единица измер</w:t>
            </w:r>
            <w:r w:rsidRPr="0056096F">
              <w:t>е</w:t>
            </w:r>
            <w:r w:rsidRPr="0056096F">
              <w:t>ния</w:t>
            </w: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очере</w:t>
            </w:r>
            <w:r w:rsidRPr="0056096F">
              <w:t>д</w:t>
            </w:r>
            <w:r w:rsidRPr="0056096F">
              <w:t>ной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 xml:space="preserve">год </w:t>
            </w: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1-й год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планового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периода</w:t>
            </w: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2-й год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планового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периода</w:t>
            </w: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очере</w:t>
            </w:r>
            <w:r w:rsidRPr="0056096F">
              <w:t>д</w:t>
            </w:r>
            <w:r w:rsidRPr="0056096F">
              <w:t>ной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 xml:space="preserve"> год </w:t>
            </w: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 xml:space="preserve">1-й год 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 xml:space="preserve">планового 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периода</w:t>
            </w: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 xml:space="preserve">2-й год 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планового</w:t>
            </w:r>
          </w:p>
          <w:p w:rsidR="001B2867" w:rsidRPr="0056096F" w:rsidRDefault="001B2867" w:rsidP="0037289E">
            <w:pPr>
              <w:spacing w:line="204" w:lineRule="auto"/>
              <w:jc w:val="center"/>
            </w:pPr>
            <w:r w:rsidRPr="0056096F">
              <w:t>периода</w:t>
            </w:r>
          </w:p>
        </w:tc>
      </w:tr>
      <w:tr w:rsidR="001B2867" w:rsidRPr="0056096F" w:rsidTr="0037289E">
        <w:trPr>
          <w:trHeight w:val="297"/>
        </w:trPr>
        <w:tc>
          <w:tcPr>
            <w:tcW w:w="5670" w:type="dxa"/>
          </w:tcPr>
          <w:p w:rsidR="001B2867" w:rsidRPr="0056096F" w:rsidRDefault="001B2867" w:rsidP="0037289E">
            <w:r w:rsidRPr="0056096F"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</w:tr>
      <w:tr w:rsidR="001B2867" w:rsidRPr="0056096F" w:rsidTr="0037289E">
        <w:trPr>
          <w:trHeight w:val="320"/>
        </w:trPr>
        <w:tc>
          <w:tcPr>
            <w:tcW w:w="5670" w:type="dxa"/>
          </w:tcPr>
          <w:p w:rsidR="001B2867" w:rsidRPr="0056096F" w:rsidRDefault="001B2867" w:rsidP="0037289E">
            <w:r w:rsidRPr="0056096F"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</w:tr>
      <w:tr w:rsidR="001B2867" w:rsidRPr="0056096F" w:rsidTr="0037289E">
        <w:trPr>
          <w:trHeight w:val="281"/>
        </w:trPr>
        <w:tc>
          <w:tcPr>
            <w:tcW w:w="5670" w:type="dxa"/>
          </w:tcPr>
          <w:p w:rsidR="001B2867" w:rsidRPr="0056096F" w:rsidRDefault="001B2867" w:rsidP="0037289E">
            <w:r w:rsidRPr="0056096F">
              <w:rPr>
                <w:i/>
              </w:rPr>
              <w:t>Подпрограмма</w:t>
            </w:r>
            <w:r w:rsidRPr="0056096F">
              <w:t xml:space="preserve">  «______________» </w:t>
            </w:r>
          </w:p>
          <w:p w:rsidR="001B2867" w:rsidRPr="0056096F" w:rsidRDefault="001B2867" w:rsidP="0037289E">
            <w:r w:rsidRPr="0056096F">
              <w:rPr>
                <w:i/>
              </w:rPr>
              <w:t>(основное мероприятие)</w:t>
            </w: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</w:tr>
      <w:tr w:rsidR="001B2867" w:rsidRPr="0056096F" w:rsidTr="0037289E">
        <w:trPr>
          <w:trHeight w:val="323"/>
        </w:trPr>
        <w:tc>
          <w:tcPr>
            <w:tcW w:w="5670" w:type="dxa"/>
          </w:tcPr>
          <w:p w:rsidR="001B2867" w:rsidRPr="0056096F" w:rsidRDefault="001B2867" w:rsidP="0037289E">
            <w:r w:rsidRPr="0056096F"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</w:tr>
      <w:tr w:rsidR="001B2867" w:rsidRPr="0056096F" w:rsidTr="0037289E">
        <w:trPr>
          <w:trHeight w:val="220"/>
        </w:trPr>
        <w:tc>
          <w:tcPr>
            <w:tcW w:w="5670" w:type="dxa"/>
          </w:tcPr>
          <w:p w:rsidR="001B2867" w:rsidRPr="0056096F" w:rsidRDefault="001B2867" w:rsidP="0037289E">
            <w:r w:rsidRPr="0056096F">
              <w:t>………………….</w:t>
            </w: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</w:tr>
      <w:tr w:rsidR="001B2867" w:rsidRPr="0056096F" w:rsidTr="0037289E">
        <w:trPr>
          <w:trHeight w:val="297"/>
        </w:trPr>
        <w:tc>
          <w:tcPr>
            <w:tcW w:w="5670" w:type="dxa"/>
          </w:tcPr>
          <w:p w:rsidR="001B2867" w:rsidRPr="0056096F" w:rsidRDefault="001B2867" w:rsidP="0037289E">
            <w:r w:rsidRPr="0056096F"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</w:tr>
      <w:tr w:rsidR="001B2867" w:rsidRPr="0056096F" w:rsidTr="0037289E">
        <w:trPr>
          <w:trHeight w:val="300"/>
        </w:trPr>
        <w:tc>
          <w:tcPr>
            <w:tcW w:w="5670" w:type="dxa"/>
          </w:tcPr>
          <w:p w:rsidR="001B2867" w:rsidRPr="0056096F" w:rsidRDefault="001B2867" w:rsidP="0037289E">
            <w:r w:rsidRPr="0056096F"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</w:tr>
      <w:tr w:rsidR="001B2867" w:rsidRPr="0056096F" w:rsidTr="0037289E">
        <w:trPr>
          <w:trHeight w:val="274"/>
        </w:trPr>
        <w:tc>
          <w:tcPr>
            <w:tcW w:w="5670" w:type="dxa"/>
          </w:tcPr>
          <w:p w:rsidR="001B2867" w:rsidRPr="0056096F" w:rsidRDefault="001B2867" w:rsidP="0037289E">
            <w:r w:rsidRPr="0056096F">
              <w:rPr>
                <w:i/>
              </w:rPr>
              <w:t>Ведомственная целевая программа</w:t>
            </w:r>
            <w:r w:rsidRPr="0056096F">
              <w:t xml:space="preserve"> «_________» </w:t>
            </w: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</w:tr>
      <w:tr w:rsidR="001B2867" w:rsidRPr="0056096F" w:rsidTr="0037289E">
        <w:trPr>
          <w:trHeight w:val="310"/>
        </w:trPr>
        <w:tc>
          <w:tcPr>
            <w:tcW w:w="5670" w:type="dxa"/>
          </w:tcPr>
          <w:p w:rsidR="001B2867" w:rsidRPr="0056096F" w:rsidRDefault="001B2867" w:rsidP="0037289E">
            <w:r w:rsidRPr="0056096F"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</w:tr>
      <w:tr w:rsidR="001B2867" w:rsidRPr="0056096F" w:rsidTr="0037289E">
        <w:trPr>
          <w:trHeight w:val="316"/>
        </w:trPr>
        <w:tc>
          <w:tcPr>
            <w:tcW w:w="5670" w:type="dxa"/>
          </w:tcPr>
          <w:p w:rsidR="001B2867" w:rsidRPr="0056096F" w:rsidRDefault="001B2867" w:rsidP="0037289E">
            <w:r w:rsidRPr="0056096F">
              <w:t>………………….</w:t>
            </w: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B2867" w:rsidRPr="0056096F" w:rsidRDefault="001B2867" w:rsidP="0037289E">
            <w:pPr>
              <w:jc w:val="center"/>
            </w:pPr>
          </w:p>
        </w:tc>
      </w:tr>
    </w:tbl>
    <w:p w:rsidR="001B2867" w:rsidRDefault="001B2867" w:rsidP="001B2867">
      <w:pPr>
        <w:ind w:left="-284" w:firstLine="710"/>
        <w:jc w:val="both"/>
        <w:rPr>
          <w:sz w:val="28"/>
          <w:szCs w:val="28"/>
        </w:rPr>
      </w:pPr>
      <w:bookmarkStart w:id="39" w:name="Par29"/>
      <w:bookmarkStart w:id="40" w:name="Par30"/>
      <w:bookmarkEnd w:id="39"/>
      <w:bookmarkEnd w:id="40"/>
      <w:r>
        <w:rPr>
          <w:sz w:val="28"/>
          <w:szCs w:val="28"/>
        </w:rPr>
        <w:t xml:space="preserve"> </w:t>
      </w: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  <w:sectPr w:rsidR="001B2867" w:rsidSect="001B2867">
          <w:pgSz w:w="16838" w:h="11906" w:orient="landscape"/>
          <w:pgMar w:top="851" w:right="680" w:bottom="284" w:left="1134" w:header="709" w:footer="709" w:gutter="0"/>
          <w:cols w:space="708"/>
          <w:titlePg/>
          <w:docGrid w:linePitch="360"/>
        </w:sect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B2867" w:rsidRPr="00A865F9" w:rsidTr="0037289E">
        <w:tc>
          <w:tcPr>
            <w:tcW w:w="4928" w:type="dxa"/>
          </w:tcPr>
          <w:p w:rsidR="001B2867" w:rsidRPr="00A865F9" w:rsidRDefault="001B2867" w:rsidP="0037289E"/>
        </w:tc>
        <w:tc>
          <w:tcPr>
            <w:tcW w:w="4819" w:type="dxa"/>
          </w:tcPr>
          <w:p w:rsidR="001B2867" w:rsidRPr="00A865F9" w:rsidRDefault="001B2867" w:rsidP="0037289E">
            <w:pPr>
              <w:ind w:right="-284"/>
              <w:rPr>
                <w:sz w:val="28"/>
                <w:szCs w:val="28"/>
              </w:rPr>
            </w:pPr>
            <w:r w:rsidRPr="00A865F9">
              <w:rPr>
                <w:sz w:val="28"/>
                <w:szCs w:val="28"/>
              </w:rPr>
              <w:t>ПРИЛОЖЕНИЕ № 5</w:t>
            </w:r>
          </w:p>
          <w:p w:rsidR="0037289E" w:rsidRDefault="001B2867" w:rsidP="0037289E">
            <w:pPr>
              <w:rPr>
                <w:sz w:val="28"/>
                <w:szCs w:val="28"/>
              </w:rPr>
            </w:pPr>
            <w:r w:rsidRPr="00A865F9">
              <w:rPr>
                <w:sz w:val="28"/>
                <w:szCs w:val="28"/>
              </w:rPr>
              <w:t xml:space="preserve">к Порядку принятия решения </w:t>
            </w:r>
          </w:p>
          <w:p w:rsidR="0037289E" w:rsidRDefault="001B2867" w:rsidP="0037289E">
            <w:pPr>
              <w:rPr>
                <w:sz w:val="28"/>
                <w:szCs w:val="28"/>
              </w:rPr>
            </w:pPr>
            <w:r w:rsidRPr="00A865F9">
              <w:rPr>
                <w:sz w:val="28"/>
                <w:szCs w:val="28"/>
              </w:rPr>
              <w:t xml:space="preserve">о разработке, формирования, </w:t>
            </w:r>
          </w:p>
          <w:p w:rsidR="0037289E" w:rsidRDefault="001B2867" w:rsidP="0037289E">
            <w:pPr>
              <w:rPr>
                <w:sz w:val="28"/>
                <w:szCs w:val="28"/>
              </w:rPr>
            </w:pPr>
            <w:r w:rsidRPr="00A865F9">
              <w:rPr>
                <w:sz w:val="28"/>
                <w:szCs w:val="28"/>
              </w:rPr>
              <w:t xml:space="preserve">реализации и оценки эффективности муниципальных программ </w:t>
            </w:r>
          </w:p>
          <w:p w:rsidR="001B2867" w:rsidRDefault="001B2867" w:rsidP="0037289E">
            <w:pPr>
              <w:rPr>
                <w:sz w:val="28"/>
                <w:szCs w:val="28"/>
              </w:rPr>
            </w:pPr>
            <w:r w:rsidRPr="00A865F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B2867" w:rsidRPr="00A865F9" w:rsidRDefault="001B2867" w:rsidP="00372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865F9">
              <w:rPr>
                <w:sz w:val="28"/>
                <w:szCs w:val="28"/>
              </w:rPr>
              <w:t xml:space="preserve"> район</w:t>
            </w:r>
          </w:p>
        </w:tc>
      </w:tr>
    </w:tbl>
    <w:p w:rsidR="001B2867" w:rsidRDefault="001B2867" w:rsidP="001B2867">
      <w:pPr>
        <w:rPr>
          <w:sz w:val="28"/>
          <w:szCs w:val="28"/>
        </w:rPr>
      </w:pPr>
    </w:p>
    <w:p w:rsidR="0037289E" w:rsidRDefault="0037289E" w:rsidP="001B2867">
      <w:pPr>
        <w:rPr>
          <w:sz w:val="28"/>
          <w:szCs w:val="28"/>
        </w:rPr>
      </w:pPr>
    </w:p>
    <w:p w:rsidR="001B2867" w:rsidRPr="00AD5309" w:rsidRDefault="001B2867" w:rsidP="0037289E">
      <w:pPr>
        <w:pStyle w:val="1"/>
        <w:jc w:val="center"/>
      </w:pPr>
      <w:r w:rsidRPr="00AD5309">
        <w:t>ТИПОВАЯ МЕТОДИКА</w:t>
      </w:r>
      <w:r w:rsidRPr="00AD5309">
        <w:br/>
      </w:r>
      <w:r>
        <w:t>оценки эффективности реализации муниципаль</w:t>
      </w:r>
      <w:r w:rsidRPr="00AD5309">
        <w:t>ной программы</w:t>
      </w:r>
    </w:p>
    <w:p w:rsidR="001B2867" w:rsidRPr="00F95115" w:rsidRDefault="001B2867" w:rsidP="001B2867">
      <w:pPr>
        <w:ind w:firstLine="709"/>
        <w:jc w:val="center"/>
        <w:rPr>
          <w:sz w:val="28"/>
          <w:szCs w:val="28"/>
        </w:rPr>
      </w:pPr>
    </w:p>
    <w:p w:rsidR="001B2867" w:rsidRPr="007853A3" w:rsidRDefault="001B2867" w:rsidP="001B2867">
      <w:pPr>
        <w:pStyle w:val="aa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1" w:name="sub_1011"/>
      <w:r w:rsidRPr="007853A3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1B2867" w:rsidRPr="007853A3" w:rsidRDefault="001B2867" w:rsidP="001B28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3A3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7853A3">
        <w:rPr>
          <w:rFonts w:ascii="Times New Roman" w:hAnsi="Times New Roman"/>
          <w:sz w:val="28"/>
          <w:szCs w:val="28"/>
        </w:rPr>
        <w:t>й програ</w:t>
      </w:r>
      <w:r w:rsidRPr="007853A3">
        <w:rPr>
          <w:rFonts w:ascii="Times New Roman" w:hAnsi="Times New Roman"/>
          <w:sz w:val="28"/>
          <w:szCs w:val="28"/>
        </w:rPr>
        <w:t>м</w:t>
      </w:r>
      <w:r w:rsidRPr="007853A3">
        <w:rPr>
          <w:rFonts w:ascii="Times New Roman" w:hAnsi="Times New Roman"/>
          <w:sz w:val="28"/>
          <w:szCs w:val="28"/>
        </w:rPr>
        <w:t>мы представляются ее координатором в составе ежегодного доклада о ходе р</w:t>
      </w:r>
      <w:r w:rsidRPr="007853A3">
        <w:rPr>
          <w:rFonts w:ascii="Times New Roman" w:hAnsi="Times New Roman"/>
          <w:sz w:val="28"/>
          <w:szCs w:val="28"/>
        </w:rPr>
        <w:t>е</w:t>
      </w:r>
      <w:r w:rsidRPr="007853A3">
        <w:rPr>
          <w:rFonts w:ascii="Times New Roman" w:hAnsi="Times New Roman"/>
          <w:sz w:val="28"/>
          <w:szCs w:val="28"/>
        </w:rPr>
        <w:t xml:space="preserve">ализации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853A3">
        <w:rPr>
          <w:rFonts w:ascii="Times New Roman" w:hAnsi="Times New Roman"/>
          <w:sz w:val="28"/>
          <w:szCs w:val="28"/>
        </w:rPr>
        <w:t>ой программы и оценке эффективности ее реализации.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42" w:name="sub_1012"/>
      <w:bookmarkEnd w:id="41"/>
      <w:r w:rsidRPr="00AD5309">
        <w:rPr>
          <w:sz w:val="28"/>
          <w:szCs w:val="28"/>
        </w:rPr>
        <w:t xml:space="preserve">1.2. Оценка эффективности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 ос</w:t>
      </w:r>
      <w:r w:rsidRPr="00AD5309">
        <w:rPr>
          <w:sz w:val="28"/>
          <w:szCs w:val="28"/>
        </w:rPr>
        <w:t>у</w:t>
      </w:r>
      <w:r w:rsidRPr="00AD5309">
        <w:rPr>
          <w:sz w:val="28"/>
          <w:szCs w:val="28"/>
        </w:rPr>
        <w:t>ществляется в два этапа.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43" w:name="sub_10121"/>
      <w:bookmarkEnd w:id="42"/>
      <w:r w:rsidRPr="00AD5309">
        <w:rPr>
          <w:sz w:val="28"/>
          <w:szCs w:val="28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приятий, в</w:t>
      </w:r>
      <w:r>
        <w:rPr>
          <w:sz w:val="28"/>
          <w:szCs w:val="28"/>
        </w:rPr>
        <w:t>ходящи</w:t>
      </w:r>
      <w:r w:rsidRPr="00AD5309">
        <w:rPr>
          <w:sz w:val="28"/>
          <w:szCs w:val="28"/>
        </w:rPr>
        <w:t xml:space="preserve">х в </w:t>
      </w:r>
      <w:r>
        <w:rPr>
          <w:sz w:val="28"/>
          <w:szCs w:val="28"/>
        </w:rPr>
        <w:t>состав муниципальной</w:t>
      </w:r>
      <w:r w:rsidRPr="00AD530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D5309">
        <w:rPr>
          <w:sz w:val="28"/>
          <w:szCs w:val="28"/>
        </w:rPr>
        <w:t>, и включает:</w:t>
      </w:r>
    </w:p>
    <w:bookmarkEnd w:id="43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средственных результатов их реализации;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оценку степени соответствия запланированному уровню расходов;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оценку эффективности использования </w:t>
      </w:r>
      <w:r>
        <w:rPr>
          <w:sz w:val="28"/>
          <w:szCs w:val="28"/>
        </w:rPr>
        <w:t xml:space="preserve">финансовых </w:t>
      </w:r>
      <w:r w:rsidRPr="00AD5309">
        <w:rPr>
          <w:sz w:val="28"/>
          <w:szCs w:val="28"/>
        </w:rPr>
        <w:t>средств;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оценку степени достижения целей и решения задач подпрограмм, ведо</w:t>
      </w:r>
      <w:r w:rsidRPr="00AD5309">
        <w:rPr>
          <w:sz w:val="28"/>
          <w:szCs w:val="28"/>
        </w:rPr>
        <w:t>м</w:t>
      </w:r>
      <w:r w:rsidRPr="00AD5309">
        <w:rPr>
          <w:sz w:val="28"/>
          <w:szCs w:val="28"/>
        </w:rPr>
        <w:t xml:space="preserve">ственных целевых программ, основных мероприятий, входящих в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 w:rsidRPr="00AD5309">
        <w:rPr>
          <w:sz w:val="28"/>
          <w:szCs w:val="28"/>
        </w:rPr>
        <w:t>ную программу (далее - оценка степени реализации подпрограммы (ведо</w:t>
      </w:r>
      <w:r w:rsidRPr="00AD5309">
        <w:rPr>
          <w:sz w:val="28"/>
          <w:szCs w:val="28"/>
        </w:rPr>
        <w:t>м</w:t>
      </w:r>
      <w:r w:rsidRPr="00AD5309">
        <w:rPr>
          <w:sz w:val="28"/>
          <w:szCs w:val="28"/>
        </w:rPr>
        <w:t>ственной целевой программы, основного мероприятия);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44" w:name="sub_10122"/>
      <w:r w:rsidRPr="00AD5309">
        <w:rPr>
          <w:sz w:val="28"/>
          <w:szCs w:val="28"/>
        </w:rPr>
        <w:t xml:space="preserve">1.2.2. На втором этапе осуществляется оценка эффективности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 в целом, включая оценку степени достижения ц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 xml:space="preserve">лей и решения задач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программы.</w:t>
      </w:r>
    </w:p>
    <w:bookmarkEnd w:id="44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pStyle w:val="1"/>
        <w:ind w:firstLine="709"/>
      </w:pPr>
      <w:bookmarkStart w:id="45" w:name="sub_102"/>
      <w:r w:rsidRPr="00AD5309">
        <w:t>2. Оценка степени реализации мероприятий подпрограмм (ведомстве</w:t>
      </w:r>
      <w:r w:rsidRPr="00AD5309">
        <w:t>н</w:t>
      </w:r>
      <w:r w:rsidRPr="00AD5309">
        <w:t>ных целевых программ, основных мероприятий) и достижения ожидаемых непосредственных результатов их реализации</w:t>
      </w:r>
    </w:p>
    <w:bookmarkEnd w:id="45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2.1. Степень реализации мероприятий оценивается для каждой подпр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B74F31">
        <w:rPr>
          <w:sz w:val="28"/>
          <w:szCs w:val="28"/>
        </w:rPr>
        <w:t>СР</w:t>
      </w:r>
      <w:r w:rsidRPr="008E3E43">
        <w:rPr>
          <w:szCs w:val="28"/>
        </w:rPr>
        <w:t>м</w:t>
      </w:r>
      <w:proofErr w:type="spellEnd"/>
      <w:r w:rsidRPr="00AD5309">
        <w:rPr>
          <w:sz w:val="28"/>
          <w:szCs w:val="28"/>
        </w:rPr>
        <w:t xml:space="preserve"> = </w:t>
      </w:r>
      <w:proofErr w:type="spellStart"/>
      <w:r w:rsidRPr="00B74F31">
        <w:rPr>
          <w:sz w:val="28"/>
          <w:szCs w:val="28"/>
        </w:rPr>
        <w:t>М</w:t>
      </w:r>
      <w:r w:rsidRPr="00B74F31">
        <w:rPr>
          <w:szCs w:val="28"/>
        </w:rPr>
        <w:t>в</w:t>
      </w:r>
      <w:proofErr w:type="spellEnd"/>
      <w:r w:rsidRPr="00AD5309">
        <w:rPr>
          <w:sz w:val="28"/>
          <w:szCs w:val="28"/>
        </w:rPr>
        <w:t xml:space="preserve"> / М, где:</w:t>
      </w:r>
      <w:r>
        <w:rPr>
          <w:sz w:val="28"/>
          <w:szCs w:val="28"/>
        </w:rPr>
        <w:t xml:space="preserve">                                           (1)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СР</w:t>
      </w:r>
      <w:r w:rsidRPr="00B74F31">
        <w:rPr>
          <w:szCs w:val="28"/>
        </w:rPr>
        <w:t>м</w:t>
      </w:r>
      <w:proofErr w:type="spellEnd"/>
      <w:r w:rsidRPr="00AD5309">
        <w:rPr>
          <w:sz w:val="28"/>
          <w:szCs w:val="28"/>
        </w:rPr>
        <w:t xml:space="preserve"> - степень реализации мероприятий;</w:t>
      </w:r>
    </w:p>
    <w:p w:rsidR="0037289E" w:rsidRDefault="001B2867" w:rsidP="0037289E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М</w:t>
      </w:r>
      <w:r w:rsidRPr="00B74F31">
        <w:rPr>
          <w:szCs w:val="28"/>
        </w:rPr>
        <w:t>в</w:t>
      </w:r>
      <w:proofErr w:type="spellEnd"/>
      <w:r w:rsidRPr="00B74F31">
        <w:rPr>
          <w:szCs w:val="28"/>
        </w:rPr>
        <w:t xml:space="preserve"> </w:t>
      </w:r>
      <w:r w:rsidRPr="00AD5309">
        <w:rPr>
          <w:sz w:val="28"/>
          <w:szCs w:val="28"/>
        </w:rPr>
        <w:t>- количество мероприятий, выполненных в полном объеме, из числа</w:t>
      </w:r>
    </w:p>
    <w:p w:rsidR="0037289E" w:rsidRDefault="0037289E" w:rsidP="003728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B2867" w:rsidRPr="00AD5309" w:rsidRDefault="001B2867" w:rsidP="0037289E">
      <w:pPr>
        <w:jc w:val="both"/>
        <w:rPr>
          <w:sz w:val="28"/>
          <w:szCs w:val="28"/>
        </w:rPr>
      </w:pPr>
      <w:r w:rsidRPr="00AD5309">
        <w:rPr>
          <w:sz w:val="28"/>
          <w:szCs w:val="28"/>
        </w:rPr>
        <w:t>мероприятий, запланированных к реализации в отчетном году;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М - общее количество мероприятий, запланированных к реализации в о</w:t>
      </w:r>
      <w:r w:rsidRPr="00AD5309">
        <w:rPr>
          <w:sz w:val="28"/>
          <w:szCs w:val="28"/>
        </w:rPr>
        <w:t>т</w:t>
      </w:r>
      <w:r w:rsidRPr="00AD5309">
        <w:rPr>
          <w:sz w:val="28"/>
          <w:szCs w:val="28"/>
        </w:rPr>
        <w:t>четном году.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46" w:name="sub_1022"/>
      <w:r w:rsidRPr="00AD5309">
        <w:rPr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47" w:name="sub_10221"/>
      <w:bookmarkEnd w:id="46"/>
      <w:r w:rsidRPr="00AD5309">
        <w:rPr>
          <w:sz w:val="28"/>
          <w:szCs w:val="28"/>
        </w:rPr>
        <w:t>2.2.1. Мероприятие, результаты которого оцениваются на основании чи</w:t>
      </w:r>
      <w:r w:rsidRPr="00AD5309">
        <w:rPr>
          <w:sz w:val="28"/>
          <w:szCs w:val="28"/>
        </w:rPr>
        <w:t>с</w:t>
      </w:r>
      <w:r w:rsidRPr="00AD5309">
        <w:rPr>
          <w:sz w:val="28"/>
          <w:szCs w:val="28"/>
        </w:rPr>
        <w:t>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47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ставление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AD5309">
        <w:rPr>
          <w:sz w:val="28"/>
          <w:szCs w:val="28"/>
        </w:rPr>
        <w:t>ю</w:t>
      </w:r>
      <w:r w:rsidRPr="00AD5309">
        <w:rPr>
          <w:sz w:val="28"/>
          <w:szCs w:val="28"/>
        </w:rPr>
        <w:t>щем отчетному. В случае ухудшения значения показателя результата по сра</w:t>
      </w:r>
      <w:r w:rsidRPr="00AD5309">
        <w:rPr>
          <w:sz w:val="28"/>
          <w:szCs w:val="28"/>
        </w:rPr>
        <w:t>в</w:t>
      </w:r>
      <w:r w:rsidRPr="00AD5309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AD5309">
        <w:rPr>
          <w:sz w:val="28"/>
          <w:szCs w:val="28"/>
        </w:rPr>
        <w:t>я</w:t>
      </w:r>
      <w:r w:rsidRPr="00AD5309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AD5309">
        <w:rPr>
          <w:sz w:val="28"/>
          <w:szCs w:val="28"/>
        </w:rPr>
        <w:t>я</w:t>
      </w:r>
      <w:r w:rsidRPr="00AD5309"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</w:t>
      </w:r>
      <w:r w:rsidRPr="00AD5309">
        <w:rPr>
          <w:sz w:val="28"/>
          <w:szCs w:val="28"/>
        </w:rPr>
        <w:t>и</w:t>
      </w:r>
      <w:r w:rsidRPr="00AD5309">
        <w:rPr>
          <w:sz w:val="28"/>
          <w:szCs w:val="28"/>
        </w:rPr>
        <w:t>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48" w:name="sub_10222"/>
      <w:r w:rsidRPr="00AD5309">
        <w:rPr>
          <w:sz w:val="28"/>
          <w:szCs w:val="28"/>
        </w:rPr>
        <w:t>2.2.2. Мероприят</w:t>
      </w:r>
      <w:r>
        <w:rPr>
          <w:sz w:val="28"/>
          <w:szCs w:val="28"/>
        </w:rPr>
        <w:t>ие, предусматривающее оказание муниципаль</w:t>
      </w:r>
      <w:r w:rsidRPr="00AD5309">
        <w:rPr>
          <w:sz w:val="28"/>
          <w:szCs w:val="28"/>
        </w:rPr>
        <w:t xml:space="preserve">ных услуг (выполнение работ) на основании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ных заданий, финансовое обе</w:t>
      </w:r>
      <w:r w:rsidRPr="00AD5309">
        <w:rPr>
          <w:sz w:val="28"/>
          <w:szCs w:val="28"/>
        </w:rPr>
        <w:t>с</w:t>
      </w:r>
      <w:r w:rsidRPr="00AD5309">
        <w:rPr>
          <w:sz w:val="28"/>
          <w:szCs w:val="28"/>
        </w:rPr>
        <w:t>печение которых осуществляется за счет средств бюджета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AD5309">
        <w:rPr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 xml:space="preserve">ных заданий по объему (качеству)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ных услуг (работ) в соответствии с:</w:t>
      </w:r>
    </w:p>
    <w:bookmarkEnd w:id="48"/>
    <w:p w:rsidR="001B2867" w:rsidRPr="008C04C0" w:rsidRDefault="001B2867" w:rsidP="001B2867">
      <w:pPr>
        <w:ind w:firstLine="709"/>
        <w:jc w:val="both"/>
        <w:rPr>
          <w:sz w:val="28"/>
          <w:szCs w:val="28"/>
        </w:rPr>
      </w:pPr>
      <w:r w:rsidRPr="008C04C0">
        <w:rPr>
          <w:sz w:val="28"/>
          <w:szCs w:val="28"/>
        </w:rPr>
        <w:t>соглашением о порядке и условиях предоставления субсидии на фина</w:t>
      </w:r>
      <w:r w:rsidRPr="008C04C0">
        <w:rPr>
          <w:sz w:val="28"/>
          <w:szCs w:val="28"/>
        </w:rPr>
        <w:t>н</w:t>
      </w:r>
      <w:r w:rsidRPr="008C04C0">
        <w:rPr>
          <w:sz w:val="28"/>
          <w:szCs w:val="28"/>
        </w:rPr>
        <w:t>совое обеспечение выполнения муниципального задания, заключаемого мун</w:t>
      </w:r>
      <w:r w:rsidRPr="008C04C0">
        <w:rPr>
          <w:sz w:val="28"/>
          <w:szCs w:val="28"/>
        </w:rPr>
        <w:t>и</w:t>
      </w:r>
      <w:r w:rsidRPr="008C04C0">
        <w:rPr>
          <w:sz w:val="28"/>
          <w:szCs w:val="28"/>
        </w:rPr>
        <w:t>ципальным бюджетным или муниципальным автономным учреждением мун</w:t>
      </w:r>
      <w:r w:rsidRPr="008C04C0">
        <w:rPr>
          <w:sz w:val="28"/>
          <w:szCs w:val="28"/>
        </w:rPr>
        <w:t>и</w:t>
      </w:r>
      <w:r w:rsidRPr="008C04C0"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 w:rsidRPr="008C04C0">
        <w:rPr>
          <w:sz w:val="28"/>
          <w:szCs w:val="28"/>
        </w:rPr>
        <w:t xml:space="preserve"> район;</w:t>
      </w:r>
    </w:p>
    <w:p w:rsidR="001B2867" w:rsidRDefault="001B2867" w:rsidP="001B2867">
      <w:pPr>
        <w:ind w:firstLine="709"/>
        <w:jc w:val="both"/>
        <w:rPr>
          <w:sz w:val="28"/>
          <w:szCs w:val="28"/>
        </w:rPr>
      </w:pPr>
      <w:r w:rsidRPr="008C04C0">
        <w:rPr>
          <w:sz w:val="28"/>
          <w:szCs w:val="28"/>
        </w:rPr>
        <w:t xml:space="preserve">показателями бюджетной сметы муниципального казенного учреждения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 w:rsidRPr="008C04C0">
        <w:rPr>
          <w:sz w:val="28"/>
          <w:szCs w:val="28"/>
        </w:rPr>
        <w:t xml:space="preserve"> район.</w:t>
      </w:r>
    </w:p>
    <w:p w:rsidR="0037289E" w:rsidRPr="00AD5309" w:rsidRDefault="0037289E" w:rsidP="0037289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49" w:name="sub_10223"/>
      <w:r w:rsidRPr="00AD5309">
        <w:rPr>
          <w:sz w:val="28"/>
          <w:szCs w:val="28"/>
        </w:rPr>
        <w:lastRenderedPageBreak/>
        <w:t xml:space="preserve">2.2.3. По иным мероприятиям результаты реализации могут оцениваться </w:t>
      </w:r>
      <w:r>
        <w:rPr>
          <w:sz w:val="28"/>
          <w:szCs w:val="28"/>
        </w:rPr>
        <w:t xml:space="preserve">как </w:t>
      </w:r>
      <w:r w:rsidRPr="00AD5309">
        <w:rPr>
          <w:sz w:val="28"/>
          <w:szCs w:val="28"/>
        </w:rPr>
        <w:t xml:space="preserve">достижение </w:t>
      </w:r>
      <w:r>
        <w:rPr>
          <w:sz w:val="28"/>
          <w:szCs w:val="28"/>
        </w:rPr>
        <w:t xml:space="preserve">или не достижение </w:t>
      </w:r>
      <w:r w:rsidRPr="00AD5309">
        <w:rPr>
          <w:sz w:val="28"/>
          <w:szCs w:val="28"/>
        </w:rPr>
        <w:t>качественного результата.</w:t>
      </w:r>
    </w:p>
    <w:bookmarkEnd w:id="49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Default="001B2867" w:rsidP="001B2867">
      <w:pPr>
        <w:pStyle w:val="1"/>
        <w:ind w:firstLine="709"/>
      </w:pPr>
      <w:bookmarkStart w:id="50" w:name="sub_103"/>
      <w:r w:rsidRPr="00AD5309">
        <w:t xml:space="preserve">3. Оценка степени соответствия запланированному </w:t>
      </w:r>
    </w:p>
    <w:p w:rsidR="001B2867" w:rsidRPr="00AD5309" w:rsidRDefault="001B2867" w:rsidP="001B2867">
      <w:pPr>
        <w:pStyle w:val="1"/>
        <w:ind w:firstLine="709"/>
      </w:pPr>
      <w:r w:rsidRPr="00AD5309">
        <w:t>уровню расходов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51" w:name="sub_1031"/>
      <w:bookmarkEnd w:id="50"/>
      <w:r w:rsidRPr="00AD5309">
        <w:rPr>
          <w:sz w:val="28"/>
          <w:szCs w:val="28"/>
        </w:rPr>
        <w:t>3.1. Степень соответствия запланированному уровню расходов оценив</w:t>
      </w:r>
      <w:r w:rsidRPr="00AD5309">
        <w:rPr>
          <w:sz w:val="28"/>
          <w:szCs w:val="28"/>
        </w:rPr>
        <w:t>а</w:t>
      </w:r>
      <w:r w:rsidRPr="00AD5309">
        <w:rPr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</w:t>
      </w:r>
      <w:r w:rsidRPr="00AD5309">
        <w:rPr>
          <w:sz w:val="28"/>
          <w:szCs w:val="28"/>
        </w:rPr>
        <w:t>с</w:t>
      </w:r>
      <w:r w:rsidRPr="00AD5309">
        <w:rPr>
          <w:sz w:val="28"/>
          <w:szCs w:val="28"/>
        </w:rPr>
        <w:t>ходов на их реализацию к плановым значениям по следующей формуле:</w:t>
      </w:r>
    </w:p>
    <w:bookmarkEnd w:id="51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 w:rsidRPr="00AD5309">
        <w:rPr>
          <w:sz w:val="28"/>
          <w:szCs w:val="28"/>
        </w:rPr>
        <w:t>СС</w:t>
      </w:r>
      <w:r w:rsidRPr="008E3E43">
        <w:rPr>
          <w:szCs w:val="28"/>
        </w:rPr>
        <w:t>уз</w:t>
      </w:r>
      <w:proofErr w:type="spellEnd"/>
      <w:r w:rsidRPr="00AD5309">
        <w:rPr>
          <w:sz w:val="28"/>
          <w:szCs w:val="28"/>
        </w:rPr>
        <w:t xml:space="preserve"> = </w:t>
      </w:r>
      <w:proofErr w:type="spellStart"/>
      <w:r w:rsidRPr="00AD5309">
        <w:rPr>
          <w:sz w:val="28"/>
          <w:szCs w:val="28"/>
        </w:rPr>
        <w:t>З</w:t>
      </w:r>
      <w:r w:rsidRPr="008E3E43">
        <w:rPr>
          <w:szCs w:val="28"/>
        </w:rPr>
        <w:t>ф</w:t>
      </w:r>
      <w:proofErr w:type="spellEnd"/>
      <w:r w:rsidRPr="00AD5309">
        <w:rPr>
          <w:sz w:val="28"/>
          <w:szCs w:val="28"/>
        </w:rPr>
        <w:t xml:space="preserve"> / </w:t>
      </w:r>
      <w:proofErr w:type="spellStart"/>
      <w:r w:rsidRPr="00AD5309">
        <w:rPr>
          <w:sz w:val="28"/>
          <w:szCs w:val="28"/>
        </w:rPr>
        <w:t>З</w:t>
      </w:r>
      <w:r w:rsidRPr="008E3E43">
        <w:rPr>
          <w:szCs w:val="28"/>
        </w:rPr>
        <w:t>п</w:t>
      </w:r>
      <w:proofErr w:type="spellEnd"/>
      <w:r w:rsidRPr="00AD5309">
        <w:rPr>
          <w:sz w:val="28"/>
          <w:szCs w:val="28"/>
        </w:rPr>
        <w:t>, где:</w:t>
      </w:r>
      <w:r>
        <w:rPr>
          <w:sz w:val="28"/>
          <w:szCs w:val="28"/>
        </w:rPr>
        <w:t xml:space="preserve">                                       (2)    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СС</w:t>
      </w:r>
      <w:r w:rsidRPr="008E3E43">
        <w:rPr>
          <w:szCs w:val="28"/>
        </w:rPr>
        <w:t>уз</w:t>
      </w:r>
      <w:proofErr w:type="spellEnd"/>
      <w:r w:rsidRPr="00AD5309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З</w:t>
      </w:r>
      <w:r w:rsidRPr="008E3E43">
        <w:rPr>
          <w:szCs w:val="28"/>
        </w:rPr>
        <w:t>ф</w:t>
      </w:r>
      <w:proofErr w:type="spellEnd"/>
      <w:r w:rsidRPr="00AD5309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З</w:t>
      </w:r>
      <w:r w:rsidRPr="008E3E43">
        <w:rPr>
          <w:szCs w:val="28"/>
        </w:rPr>
        <w:t>п</w:t>
      </w:r>
      <w:proofErr w:type="spellEnd"/>
      <w:r w:rsidRPr="008E3E43">
        <w:rPr>
          <w:szCs w:val="28"/>
        </w:rPr>
        <w:t xml:space="preserve"> </w:t>
      </w:r>
      <w:r w:rsidRPr="00AD5309">
        <w:rPr>
          <w:sz w:val="28"/>
          <w:szCs w:val="28"/>
        </w:rPr>
        <w:t xml:space="preserve">- объемы </w:t>
      </w:r>
      <w:r>
        <w:rPr>
          <w:sz w:val="28"/>
          <w:szCs w:val="28"/>
        </w:rPr>
        <w:t>финансовых средств</w:t>
      </w:r>
      <w:r w:rsidRPr="00AD5309">
        <w:rPr>
          <w:sz w:val="28"/>
          <w:szCs w:val="28"/>
        </w:rPr>
        <w:t>, предусмотренные на реализацию соо</w:t>
      </w:r>
      <w:r w:rsidRPr="00AD5309">
        <w:rPr>
          <w:sz w:val="28"/>
          <w:szCs w:val="28"/>
        </w:rPr>
        <w:t>т</w:t>
      </w:r>
      <w:r w:rsidRPr="00AD5309">
        <w:rPr>
          <w:sz w:val="28"/>
          <w:szCs w:val="28"/>
        </w:rPr>
        <w:t>ветствующей подпрограммы (ведомственной целевой программы, основного мероприятия) на отчетный год в соответствии с действующей на момент пров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 xml:space="preserve">дения оценки эффективности реализации редакцией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</w:t>
      </w:r>
      <w:r w:rsidRPr="00AD5309">
        <w:rPr>
          <w:sz w:val="28"/>
          <w:szCs w:val="28"/>
        </w:rPr>
        <w:t>м</w:t>
      </w:r>
      <w:r w:rsidRPr="00AD5309">
        <w:rPr>
          <w:sz w:val="28"/>
          <w:szCs w:val="28"/>
        </w:rPr>
        <w:t>мы.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52" w:name="sub_1032"/>
      <w:r w:rsidRPr="00AD5309">
        <w:rPr>
          <w:sz w:val="28"/>
          <w:szCs w:val="28"/>
        </w:rPr>
        <w:t>3.2</w:t>
      </w:r>
      <w:r w:rsidRPr="00486A7C">
        <w:rPr>
          <w:sz w:val="28"/>
          <w:szCs w:val="28"/>
        </w:rPr>
        <w:t>. С учетом специфики конкретной муниципальной программы в мет</w:t>
      </w:r>
      <w:r w:rsidRPr="00486A7C">
        <w:rPr>
          <w:sz w:val="28"/>
          <w:szCs w:val="28"/>
        </w:rPr>
        <w:t>о</w:t>
      </w:r>
      <w:r w:rsidRPr="00486A7C">
        <w:rPr>
          <w:sz w:val="28"/>
          <w:szCs w:val="28"/>
        </w:rPr>
        <w:t>дике оценки эффективности реализации муниципальной программы пред</w:t>
      </w:r>
      <w:r w:rsidRPr="00486A7C">
        <w:rPr>
          <w:sz w:val="28"/>
          <w:szCs w:val="28"/>
        </w:rPr>
        <w:t>у</w:t>
      </w:r>
      <w:r w:rsidRPr="00486A7C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либо бюджетные расходы, либо расходы из всех источников</w:t>
      </w:r>
      <w:r>
        <w:rPr>
          <w:sz w:val="28"/>
          <w:szCs w:val="28"/>
        </w:rPr>
        <w:t xml:space="preserve"> (при наличии внебюджетных средств)</w:t>
      </w:r>
      <w:r w:rsidRPr="00486A7C">
        <w:rPr>
          <w:sz w:val="28"/>
          <w:szCs w:val="28"/>
        </w:rPr>
        <w:t>.</w:t>
      </w:r>
    </w:p>
    <w:bookmarkEnd w:id="52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Default="001B2867" w:rsidP="001B2867">
      <w:pPr>
        <w:pStyle w:val="1"/>
        <w:ind w:firstLine="709"/>
      </w:pPr>
      <w:bookmarkStart w:id="53" w:name="sub_104"/>
      <w:r w:rsidRPr="00AD5309">
        <w:t>4. Оценка эффективности использования</w:t>
      </w:r>
    </w:p>
    <w:p w:rsidR="001B2867" w:rsidRPr="00AD5309" w:rsidRDefault="001B2867" w:rsidP="001B2867">
      <w:pPr>
        <w:pStyle w:val="1"/>
        <w:ind w:firstLine="709"/>
      </w:pPr>
      <w:r>
        <w:t xml:space="preserve">финансовых </w:t>
      </w:r>
      <w:r w:rsidRPr="00AD5309">
        <w:t xml:space="preserve">средств </w:t>
      </w:r>
    </w:p>
    <w:bookmarkEnd w:id="53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D5309">
        <w:rPr>
          <w:sz w:val="28"/>
          <w:szCs w:val="28"/>
        </w:rPr>
        <w:t xml:space="preserve">Эффективность использования </w:t>
      </w:r>
      <w:r>
        <w:rPr>
          <w:sz w:val="28"/>
          <w:szCs w:val="28"/>
        </w:rPr>
        <w:t>финансов</w:t>
      </w:r>
      <w:r w:rsidRPr="00AD5309">
        <w:rPr>
          <w:sz w:val="28"/>
          <w:szCs w:val="28"/>
        </w:rPr>
        <w:t>ых средств рассчитывается для каждой подпрограммы (ведомственной целевой программы, основного м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>роприятия) как отношение степени реализации мероприятий к степени соотве</w:t>
      </w:r>
      <w:r w:rsidRPr="00AD5309">
        <w:rPr>
          <w:sz w:val="28"/>
          <w:szCs w:val="28"/>
        </w:rPr>
        <w:t>т</w:t>
      </w:r>
      <w:r w:rsidRPr="00AD5309">
        <w:rPr>
          <w:sz w:val="28"/>
          <w:szCs w:val="28"/>
        </w:rPr>
        <w:t>ствия запланированному уровню расходов по следующей формуле: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Pr="00AD5309">
        <w:rPr>
          <w:sz w:val="28"/>
          <w:szCs w:val="28"/>
        </w:rPr>
        <w:t>Э</w:t>
      </w:r>
      <w:r w:rsidRPr="00356D52">
        <w:rPr>
          <w:szCs w:val="28"/>
        </w:rPr>
        <w:t>ис</w:t>
      </w:r>
      <w:proofErr w:type="spellEnd"/>
      <w:r w:rsidRPr="00AD5309">
        <w:rPr>
          <w:sz w:val="28"/>
          <w:szCs w:val="28"/>
        </w:rPr>
        <w:t xml:space="preserve"> = </w:t>
      </w:r>
      <w:proofErr w:type="spellStart"/>
      <w:r w:rsidRPr="00AD5309">
        <w:rPr>
          <w:sz w:val="28"/>
          <w:szCs w:val="28"/>
        </w:rPr>
        <w:t>СР</w:t>
      </w:r>
      <w:r w:rsidRPr="00356D52">
        <w:rPr>
          <w:szCs w:val="28"/>
        </w:rPr>
        <w:t>м</w:t>
      </w:r>
      <w:proofErr w:type="spellEnd"/>
      <w:r w:rsidRPr="00AD5309">
        <w:rPr>
          <w:sz w:val="28"/>
          <w:szCs w:val="28"/>
        </w:rPr>
        <w:t xml:space="preserve"> / </w:t>
      </w:r>
      <w:proofErr w:type="spellStart"/>
      <w:r w:rsidRPr="00AD5309">
        <w:rPr>
          <w:sz w:val="28"/>
          <w:szCs w:val="28"/>
        </w:rPr>
        <w:t>СС</w:t>
      </w:r>
      <w:r w:rsidRPr="00356D52">
        <w:rPr>
          <w:szCs w:val="28"/>
        </w:rPr>
        <w:t>уз</w:t>
      </w:r>
      <w:proofErr w:type="spellEnd"/>
      <w:r w:rsidRPr="00AD5309">
        <w:rPr>
          <w:sz w:val="28"/>
          <w:szCs w:val="28"/>
        </w:rPr>
        <w:t>, где:</w:t>
      </w:r>
      <w:r>
        <w:rPr>
          <w:sz w:val="28"/>
          <w:szCs w:val="28"/>
        </w:rPr>
        <w:t xml:space="preserve">                                     (3)  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Э</w:t>
      </w:r>
      <w:r w:rsidRPr="00356D52">
        <w:rPr>
          <w:szCs w:val="28"/>
        </w:rPr>
        <w:t>ис</w:t>
      </w:r>
      <w:proofErr w:type="spellEnd"/>
      <w:r w:rsidRPr="00AD5309">
        <w:rPr>
          <w:sz w:val="28"/>
          <w:szCs w:val="28"/>
        </w:rPr>
        <w:t xml:space="preserve"> - эффективность использования </w:t>
      </w:r>
      <w:r>
        <w:rPr>
          <w:sz w:val="28"/>
          <w:szCs w:val="28"/>
        </w:rPr>
        <w:t xml:space="preserve">финансовых </w:t>
      </w:r>
      <w:r w:rsidRPr="00AD5309">
        <w:rPr>
          <w:sz w:val="28"/>
          <w:szCs w:val="28"/>
        </w:rPr>
        <w:t>средств;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СР</w:t>
      </w:r>
      <w:r w:rsidRPr="00356D52">
        <w:rPr>
          <w:szCs w:val="28"/>
        </w:rPr>
        <w:t>м</w:t>
      </w:r>
      <w:proofErr w:type="spellEnd"/>
      <w:r w:rsidRPr="00AD5309">
        <w:rPr>
          <w:sz w:val="28"/>
          <w:szCs w:val="28"/>
        </w:rPr>
        <w:t xml:space="preserve"> - степень реализации мероприятий</w:t>
      </w:r>
      <w:r>
        <w:rPr>
          <w:sz w:val="28"/>
          <w:szCs w:val="28"/>
        </w:rPr>
        <w:t xml:space="preserve"> (1)</w:t>
      </w:r>
      <w:r w:rsidRPr="00AD5309">
        <w:rPr>
          <w:sz w:val="28"/>
          <w:szCs w:val="28"/>
        </w:rPr>
        <w:t>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СС</w:t>
      </w:r>
      <w:r w:rsidRPr="00356D52">
        <w:rPr>
          <w:szCs w:val="28"/>
        </w:rPr>
        <w:t>уз</w:t>
      </w:r>
      <w:proofErr w:type="spellEnd"/>
      <w:r w:rsidRPr="00AD5309">
        <w:rPr>
          <w:sz w:val="28"/>
          <w:szCs w:val="28"/>
        </w:rPr>
        <w:t xml:space="preserve"> - степень соответствия запланированному уровню расходов</w:t>
      </w:r>
      <w:r>
        <w:rPr>
          <w:sz w:val="28"/>
          <w:szCs w:val="28"/>
        </w:rPr>
        <w:t xml:space="preserve"> (2)</w:t>
      </w:r>
      <w:r w:rsidRPr="00AD5309">
        <w:rPr>
          <w:sz w:val="28"/>
          <w:szCs w:val="28"/>
        </w:rPr>
        <w:t>.</w:t>
      </w:r>
    </w:p>
    <w:p w:rsidR="001B2867" w:rsidRDefault="001B2867" w:rsidP="0037289E">
      <w:pPr>
        <w:widowControl w:val="0"/>
        <w:ind w:firstLine="709"/>
        <w:jc w:val="both"/>
        <w:rPr>
          <w:sz w:val="28"/>
          <w:szCs w:val="28"/>
        </w:rPr>
      </w:pPr>
    </w:p>
    <w:p w:rsidR="001B2867" w:rsidRDefault="001B2867" w:rsidP="0037289E">
      <w:pPr>
        <w:pStyle w:val="1"/>
        <w:keepNext w:val="0"/>
        <w:widowControl w:val="0"/>
        <w:ind w:firstLine="709"/>
      </w:pPr>
    </w:p>
    <w:p w:rsidR="001B2867" w:rsidRDefault="001B2867" w:rsidP="0037289E">
      <w:pPr>
        <w:pStyle w:val="1"/>
        <w:keepNext w:val="0"/>
        <w:widowControl w:val="0"/>
        <w:ind w:firstLine="709"/>
      </w:pPr>
      <w:r w:rsidRPr="00AD5309">
        <w:t>5. О</w:t>
      </w:r>
      <w:r w:rsidRPr="000E69E3">
        <w:t>ценка</w:t>
      </w:r>
      <w:r w:rsidRPr="00AD5309">
        <w:t xml:space="preserve"> степени достижения целей и решения задач </w:t>
      </w:r>
    </w:p>
    <w:p w:rsidR="001B2867" w:rsidRDefault="001B2867" w:rsidP="0037289E">
      <w:pPr>
        <w:pStyle w:val="1"/>
        <w:keepNext w:val="0"/>
        <w:widowControl w:val="0"/>
        <w:ind w:firstLine="709"/>
      </w:pPr>
      <w:r w:rsidRPr="00AD5309">
        <w:t xml:space="preserve">подпрограммы (ведомственной целевой программы, </w:t>
      </w:r>
    </w:p>
    <w:p w:rsidR="001B2867" w:rsidRPr="00AD5309" w:rsidRDefault="001B2867" w:rsidP="0037289E">
      <w:pPr>
        <w:pStyle w:val="1"/>
        <w:keepNext w:val="0"/>
        <w:widowControl w:val="0"/>
        <w:ind w:firstLine="709"/>
      </w:pPr>
      <w:r w:rsidRPr="00AD5309">
        <w:t>основного мероприятия)</w:t>
      </w:r>
    </w:p>
    <w:p w:rsidR="0037289E" w:rsidRDefault="001B2867" w:rsidP="0037289E">
      <w:pPr>
        <w:widowControl w:val="0"/>
        <w:ind w:firstLine="709"/>
        <w:jc w:val="both"/>
        <w:rPr>
          <w:sz w:val="28"/>
          <w:szCs w:val="28"/>
        </w:rPr>
      </w:pPr>
      <w:bookmarkStart w:id="54" w:name="sub_1051"/>
      <w:r w:rsidRPr="00AD5309">
        <w:rPr>
          <w:sz w:val="28"/>
          <w:szCs w:val="28"/>
        </w:rPr>
        <w:t xml:space="preserve">5.1. Для оценки степени достижения целей и решения задач (далее </w:t>
      </w:r>
      <w:r w:rsidR="0037289E">
        <w:rPr>
          <w:sz w:val="28"/>
          <w:szCs w:val="28"/>
        </w:rPr>
        <w:t>–</w:t>
      </w:r>
      <w:r w:rsidRPr="00AD5309">
        <w:rPr>
          <w:sz w:val="28"/>
          <w:szCs w:val="28"/>
        </w:rPr>
        <w:t xml:space="preserve"> </w:t>
      </w:r>
      <w:proofErr w:type="spellStart"/>
      <w:r w:rsidRPr="00AD5309">
        <w:rPr>
          <w:sz w:val="28"/>
          <w:szCs w:val="28"/>
        </w:rPr>
        <w:t>сте</w:t>
      </w:r>
      <w:proofErr w:type="spellEnd"/>
      <w:r w:rsidR="0037289E">
        <w:rPr>
          <w:sz w:val="28"/>
          <w:szCs w:val="28"/>
        </w:rPr>
        <w:t>-</w:t>
      </w:r>
    </w:p>
    <w:p w:rsidR="0037289E" w:rsidRDefault="0037289E" w:rsidP="0037289E">
      <w:pPr>
        <w:widowControl w:val="0"/>
        <w:jc w:val="center"/>
        <w:rPr>
          <w:sz w:val="28"/>
          <w:szCs w:val="28"/>
        </w:rPr>
      </w:pPr>
    </w:p>
    <w:p w:rsidR="0037289E" w:rsidRDefault="0037289E" w:rsidP="003728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B2867" w:rsidRPr="00AD5309" w:rsidRDefault="001B2867" w:rsidP="0037289E">
      <w:pPr>
        <w:widowControl w:val="0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пень реализации) подпрограммы, ведомственной целевой программы, основн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го мероприятия определяется степень достижения плановых значений каждого целевого показателя, характеризующего цели и задачи подпрограммы, ведо</w:t>
      </w:r>
      <w:r w:rsidRPr="00AD5309">
        <w:rPr>
          <w:sz w:val="28"/>
          <w:szCs w:val="28"/>
        </w:rPr>
        <w:t>м</w:t>
      </w:r>
      <w:r w:rsidRPr="00AD5309">
        <w:rPr>
          <w:sz w:val="28"/>
          <w:szCs w:val="28"/>
        </w:rPr>
        <w:t>ственной целевой программы, основного мероприятия.</w:t>
      </w:r>
    </w:p>
    <w:p w:rsidR="001B2867" w:rsidRPr="00AD5309" w:rsidRDefault="001B2867" w:rsidP="0037289E">
      <w:pPr>
        <w:widowControl w:val="0"/>
        <w:ind w:firstLine="709"/>
        <w:jc w:val="both"/>
        <w:rPr>
          <w:sz w:val="28"/>
          <w:szCs w:val="28"/>
        </w:rPr>
      </w:pPr>
      <w:bookmarkStart w:id="55" w:name="sub_1052"/>
      <w:bookmarkEnd w:id="54"/>
      <w:r w:rsidRPr="00AD5309">
        <w:rPr>
          <w:sz w:val="28"/>
          <w:szCs w:val="28"/>
        </w:rPr>
        <w:t>5.2. Степень достижения планового значения целевого показателя рассч</w:t>
      </w:r>
      <w:r w:rsidRPr="00AD5309">
        <w:rPr>
          <w:sz w:val="28"/>
          <w:szCs w:val="28"/>
        </w:rPr>
        <w:t>и</w:t>
      </w:r>
      <w:r w:rsidRPr="00AD5309">
        <w:rPr>
          <w:sz w:val="28"/>
          <w:szCs w:val="28"/>
        </w:rPr>
        <w:t>тывается по следующим формулам:</w:t>
      </w:r>
    </w:p>
    <w:bookmarkEnd w:id="55"/>
    <w:p w:rsidR="001B2867" w:rsidRPr="00AD5309" w:rsidRDefault="001B2867" w:rsidP="0037289E">
      <w:pPr>
        <w:widowControl w:val="0"/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для целевых показателей, желаемой тенденцией развития которых явл</w:t>
      </w:r>
      <w:r w:rsidRPr="00AD5309">
        <w:rPr>
          <w:sz w:val="28"/>
          <w:szCs w:val="28"/>
        </w:rPr>
        <w:t>я</w:t>
      </w:r>
      <w:r w:rsidRPr="00AD5309">
        <w:rPr>
          <w:sz w:val="28"/>
          <w:szCs w:val="28"/>
        </w:rPr>
        <w:t>ется увеличение значений:</w:t>
      </w:r>
    </w:p>
    <w:p w:rsidR="001B2867" w:rsidRPr="00AD5309" w:rsidRDefault="001B2867" w:rsidP="0037289E">
      <w:pPr>
        <w:widowControl w:val="0"/>
        <w:ind w:firstLine="709"/>
        <w:jc w:val="both"/>
        <w:rPr>
          <w:sz w:val="28"/>
          <w:szCs w:val="28"/>
        </w:rPr>
      </w:pPr>
    </w:p>
    <w:p w:rsidR="001B2867" w:rsidRPr="00AD5309" w:rsidRDefault="001B2867" w:rsidP="0037289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 w:rsidRPr="00AD5309">
        <w:rPr>
          <w:sz w:val="28"/>
          <w:szCs w:val="28"/>
        </w:rPr>
        <w:t>СД</w:t>
      </w:r>
      <w:r w:rsidRPr="000E69E3">
        <w:rPr>
          <w:szCs w:val="28"/>
        </w:rPr>
        <w:t>п</w:t>
      </w:r>
      <w:proofErr w:type="spellEnd"/>
      <w:r w:rsidRPr="000E69E3">
        <w:rPr>
          <w:szCs w:val="28"/>
        </w:rPr>
        <w:t>/</w:t>
      </w:r>
      <w:proofErr w:type="spellStart"/>
      <w:r w:rsidRPr="000E69E3">
        <w:rPr>
          <w:szCs w:val="28"/>
        </w:rPr>
        <w:t>ппз</w:t>
      </w:r>
      <w:proofErr w:type="spellEnd"/>
      <w:r w:rsidRPr="000E69E3">
        <w:rPr>
          <w:szCs w:val="28"/>
        </w:rPr>
        <w:t xml:space="preserve"> </w:t>
      </w:r>
      <w:r w:rsidRPr="00AD5309">
        <w:rPr>
          <w:sz w:val="28"/>
          <w:szCs w:val="28"/>
        </w:rPr>
        <w:t xml:space="preserve">= </w:t>
      </w:r>
      <w:proofErr w:type="spellStart"/>
      <w:r w:rsidRPr="00AD5309">
        <w:rPr>
          <w:sz w:val="28"/>
          <w:szCs w:val="28"/>
        </w:rPr>
        <w:t>ЗП</w:t>
      </w:r>
      <w:r w:rsidRPr="000E69E3">
        <w:rPr>
          <w:szCs w:val="28"/>
        </w:rPr>
        <w:t>п</w:t>
      </w:r>
      <w:proofErr w:type="spellEnd"/>
      <w:r w:rsidRPr="000E69E3">
        <w:rPr>
          <w:szCs w:val="28"/>
        </w:rPr>
        <w:t>/</w:t>
      </w:r>
      <w:proofErr w:type="spellStart"/>
      <w:r w:rsidRPr="000E69E3">
        <w:rPr>
          <w:szCs w:val="28"/>
        </w:rPr>
        <w:t>пф</w:t>
      </w:r>
      <w:proofErr w:type="spellEnd"/>
      <w:r w:rsidRPr="000E69E3">
        <w:rPr>
          <w:szCs w:val="28"/>
        </w:rPr>
        <w:t xml:space="preserve"> </w:t>
      </w:r>
      <w:r w:rsidRPr="00AD5309">
        <w:rPr>
          <w:sz w:val="28"/>
          <w:szCs w:val="28"/>
        </w:rPr>
        <w:t xml:space="preserve">/ </w:t>
      </w:r>
      <w:proofErr w:type="spellStart"/>
      <w:r w:rsidRPr="00AD5309">
        <w:rPr>
          <w:sz w:val="28"/>
          <w:szCs w:val="28"/>
        </w:rPr>
        <w:t>ЗП</w:t>
      </w:r>
      <w:r w:rsidRPr="000E69E3">
        <w:rPr>
          <w:szCs w:val="28"/>
        </w:rPr>
        <w:t>п</w:t>
      </w:r>
      <w:proofErr w:type="spellEnd"/>
      <w:r w:rsidRPr="000E69E3">
        <w:rPr>
          <w:szCs w:val="28"/>
        </w:rPr>
        <w:t>/</w:t>
      </w:r>
      <w:proofErr w:type="spellStart"/>
      <w:r w:rsidRPr="000E69E3">
        <w:rPr>
          <w:szCs w:val="28"/>
        </w:rPr>
        <w:t>пп</w:t>
      </w:r>
      <w:proofErr w:type="spellEnd"/>
      <w:r w:rsidRPr="00AD5309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(4)</w:t>
      </w:r>
    </w:p>
    <w:p w:rsidR="001B2867" w:rsidRPr="00AD5309" w:rsidRDefault="001B2867" w:rsidP="0037289E">
      <w:pPr>
        <w:widowControl w:val="0"/>
        <w:ind w:firstLine="709"/>
        <w:jc w:val="both"/>
        <w:rPr>
          <w:sz w:val="28"/>
          <w:szCs w:val="28"/>
        </w:rPr>
      </w:pPr>
    </w:p>
    <w:p w:rsidR="001B2867" w:rsidRPr="00AD5309" w:rsidRDefault="001B2867" w:rsidP="0037289E">
      <w:pPr>
        <w:widowControl w:val="0"/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для целевых показателей, желаемой тенденцией развития которых явл</w:t>
      </w:r>
      <w:r w:rsidRPr="00AD5309">
        <w:rPr>
          <w:sz w:val="28"/>
          <w:szCs w:val="28"/>
        </w:rPr>
        <w:t>я</w:t>
      </w:r>
      <w:r w:rsidRPr="00AD5309">
        <w:rPr>
          <w:sz w:val="28"/>
          <w:szCs w:val="28"/>
        </w:rPr>
        <w:t>ется снижение значений:</w:t>
      </w:r>
    </w:p>
    <w:p w:rsidR="001B2867" w:rsidRPr="00AD5309" w:rsidRDefault="001B2867" w:rsidP="0037289E">
      <w:pPr>
        <w:widowControl w:val="0"/>
        <w:ind w:firstLine="709"/>
        <w:jc w:val="both"/>
        <w:rPr>
          <w:sz w:val="28"/>
          <w:szCs w:val="28"/>
        </w:rPr>
      </w:pPr>
    </w:p>
    <w:p w:rsidR="001B2867" w:rsidRPr="00AD5309" w:rsidRDefault="001B2867" w:rsidP="0037289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 w:rsidRPr="00AD5309">
        <w:rPr>
          <w:sz w:val="28"/>
          <w:szCs w:val="28"/>
        </w:rPr>
        <w:t>СД</w:t>
      </w:r>
      <w:r w:rsidRPr="005A3164">
        <w:rPr>
          <w:szCs w:val="28"/>
        </w:rPr>
        <w:t>п</w:t>
      </w:r>
      <w:proofErr w:type="spellEnd"/>
      <w:r w:rsidRPr="005A3164">
        <w:rPr>
          <w:szCs w:val="28"/>
        </w:rPr>
        <w:t>/</w:t>
      </w:r>
      <w:proofErr w:type="spellStart"/>
      <w:r w:rsidRPr="005A3164">
        <w:rPr>
          <w:szCs w:val="28"/>
        </w:rPr>
        <w:t>ппз</w:t>
      </w:r>
      <w:proofErr w:type="spellEnd"/>
      <w:r w:rsidRPr="005A3164">
        <w:rPr>
          <w:szCs w:val="28"/>
        </w:rPr>
        <w:t xml:space="preserve"> </w:t>
      </w:r>
      <w:r w:rsidRPr="00AD5309">
        <w:rPr>
          <w:sz w:val="28"/>
          <w:szCs w:val="28"/>
        </w:rPr>
        <w:t xml:space="preserve">= </w:t>
      </w:r>
      <w:proofErr w:type="spellStart"/>
      <w:r w:rsidRPr="00AD5309">
        <w:rPr>
          <w:sz w:val="28"/>
          <w:szCs w:val="28"/>
        </w:rPr>
        <w:t>ЗП</w:t>
      </w:r>
      <w:r w:rsidRPr="005A3164">
        <w:rPr>
          <w:szCs w:val="28"/>
        </w:rPr>
        <w:t>п</w:t>
      </w:r>
      <w:proofErr w:type="spellEnd"/>
      <w:r w:rsidRPr="005A3164">
        <w:rPr>
          <w:szCs w:val="28"/>
        </w:rPr>
        <w:t>/</w:t>
      </w:r>
      <w:proofErr w:type="spellStart"/>
      <w:r w:rsidRPr="005A3164">
        <w:rPr>
          <w:szCs w:val="28"/>
        </w:rPr>
        <w:t>пп</w:t>
      </w:r>
      <w:proofErr w:type="spellEnd"/>
      <w:r w:rsidRPr="005A3164">
        <w:rPr>
          <w:szCs w:val="28"/>
        </w:rPr>
        <w:t xml:space="preserve"> </w:t>
      </w:r>
      <w:r w:rsidRPr="00AD5309">
        <w:rPr>
          <w:sz w:val="28"/>
          <w:szCs w:val="28"/>
        </w:rPr>
        <w:t xml:space="preserve">/ </w:t>
      </w:r>
      <w:proofErr w:type="spellStart"/>
      <w:r w:rsidRPr="00AD5309">
        <w:rPr>
          <w:sz w:val="28"/>
          <w:szCs w:val="28"/>
        </w:rPr>
        <w:t>ЗП</w:t>
      </w:r>
      <w:r w:rsidRPr="005A3164">
        <w:rPr>
          <w:szCs w:val="28"/>
        </w:rPr>
        <w:t>п</w:t>
      </w:r>
      <w:proofErr w:type="spellEnd"/>
      <w:r w:rsidRPr="005A3164">
        <w:rPr>
          <w:szCs w:val="28"/>
        </w:rPr>
        <w:t>/</w:t>
      </w:r>
      <w:proofErr w:type="spellStart"/>
      <w:r w:rsidRPr="005A3164">
        <w:rPr>
          <w:szCs w:val="28"/>
        </w:rPr>
        <w:t>пф</w:t>
      </w:r>
      <w:proofErr w:type="spellEnd"/>
      <w:r w:rsidRPr="00AD5309">
        <w:rPr>
          <w:sz w:val="28"/>
          <w:szCs w:val="28"/>
        </w:rPr>
        <w:t>, где:</w:t>
      </w:r>
      <w:r>
        <w:rPr>
          <w:sz w:val="28"/>
          <w:szCs w:val="28"/>
        </w:rPr>
        <w:t xml:space="preserve">                              (4-1)</w:t>
      </w:r>
    </w:p>
    <w:p w:rsidR="001B2867" w:rsidRPr="00AD5309" w:rsidRDefault="001B2867" w:rsidP="0037289E">
      <w:pPr>
        <w:widowControl w:val="0"/>
        <w:ind w:firstLine="709"/>
        <w:jc w:val="both"/>
        <w:rPr>
          <w:sz w:val="28"/>
          <w:szCs w:val="28"/>
        </w:rPr>
      </w:pPr>
    </w:p>
    <w:p w:rsidR="001B2867" w:rsidRPr="00AD5309" w:rsidRDefault="001B2867" w:rsidP="0037289E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СД</w:t>
      </w:r>
      <w:r w:rsidRPr="005A3164">
        <w:rPr>
          <w:szCs w:val="28"/>
        </w:rPr>
        <w:t>п</w:t>
      </w:r>
      <w:proofErr w:type="spellEnd"/>
      <w:r w:rsidRPr="005A3164">
        <w:rPr>
          <w:szCs w:val="28"/>
        </w:rPr>
        <w:t>/</w:t>
      </w:r>
      <w:proofErr w:type="spellStart"/>
      <w:r w:rsidRPr="005A3164">
        <w:rPr>
          <w:szCs w:val="28"/>
        </w:rPr>
        <w:t>ппз</w:t>
      </w:r>
      <w:proofErr w:type="spellEnd"/>
      <w:r w:rsidRPr="005A3164">
        <w:rPr>
          <w:szCs w:val="28"/>
        </w:rPr>
        <w:t xml:space="preserve"> </w:t>
      </w:r>
      <w:r w:rsidRPr="00AD5309">
        <w:rPr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ЗП</w:t>
      </w:r>
      <w:r w:rsidRPr="005A3164">
        <w:rPr>
          <w:szCs w:val="28"/>
        </w:rPr>
        <w:t>п</w:t>
      </w:r>
      <w:proofErr w:type="spellEnd"/>
      <w:r w:rsidRPr="005A3164">
        <w:rPr>
          <w:szCs w:val="28"/>
        </w:rPr>
        <w:t>/</w:t>
      </w:r>
      <w:proofErr w:type="spellStart"/>
      <w:r w:rsidRPr="005A3164">
        <w:rPr>
          <w:szCs w:val="28"/>
        </w:rPr>
        <w:t>пф</w:t>
      </w:r>
      <w:proofErr w:type="spellEnd"/>
      <w:r w:rsidRPr="005A3164">
        <w:rPr>
          <w:szCs w:val="28"/>
        </w:rPr>
        <w:t xml:space="preserve"> </w:t>
      </w:r>
      <w:r w:rsidRPr="00AD5309">
        <w:rPr>
          <w:sz w:val="28"/>
          <w:szCs w:val="28"/>
        </w:rPr>
        <w:t>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ЗП</w:t>
      </w:r>
      <w:r w:rsidRPr="005A3164">
        <w:rPr>
          <w:szCs w:val="28"/>
        </w:rPr>
        <w:t>п</w:t>
      </w:r>
      <w:proofErr w:type="spellEnd"/>
      <w:r w:rsidRPr="005A3164">
        <w:rPr>
          <w:szCs w:val="28"/>
        </w:rPr>
        <w:t>/</w:t>
      </w:r>
      <w:proofErr w:type="spellStart"/>
      <w:r w:rsidRPr="005A3164">
        <w:rPr>
          <w:szCs w:val="28"/>
        </w:rPr>
        <w:t>пп</w:t>
      </w:r>
      <w:proofErr w:type="spellEnd"/>
      <w:r w:rsidRPr="005A3164">
        <w:rPr>
          <w:szCs w:val="28"/>
        </w:rPr>
        <w:t xml:space="preserve"> </w:t>
      </w:r>
      <w:r w:rsidRPr="00AD5309">
        <w:rPr>
          <w:sz w:val="28"/>
          <w:szCs w:val="28"/>
        </w:rPr>
        <w:t>- плановое значение целевого показателя подпрограммы (ведо</w:t>
      </w:r>
      <w:r w:rsidRPr="00AD5309">
        <w:rPr>
          <w:sz w:val="28"/>
          <w:szCs w:val="28"/>
        </w:rPr>
        <w:t>м</w:t>
      </w:r>
      <w:r w:rsidRPr="00AD5309">
        <w:rPr>
          <w:sz w:val="28"/>
          <w:szCs w:val="28"/>
        </w:rPr>
        <w:t>ственной целевой программы, основного мероприятия).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56" w:name="sub_1053"/>
      <w:r w:rsidRPr="00AD5309">
        <w:rPr>
          <w:sz w:val="28"/>
          <w:szCs w:val="28"/>
        </w:rPr>
        <w:t>5.3. Степень реализации подпрограммы (ведомственной целевой пр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граммы, основного мероприятия) рассчитывается по формуле:</w:t>
      </w:r>
    </w:p>
    <w:bookmarkEnd w:id="56"/>
    <w:p w:rsidR="001B2867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5A3164" w:rsidRDefault="0037289E" w:rsidP="001B2867">
      <w:pPr>
        <w:ind w:firstLine="709"/>
        <w:jc w:val="center"/>
        <w:rPr>
          <w:szCs w:val="28"/>
        </w:rPr>
      </w:pPr>
      <w:r>
        <w:rPr>
          <w:sz w:val="28"/>
          <w:szCs w:val="28"/>
        </w:rPr>
        <w:t xml:space="preserve">            </w:t>
      </w:r>
      <w:r w:rsidR="001B2867">
        <w:rPr>
          <w:sz w:val="28"/>
          <w:szCs w:val="28"/>
        </w:rPr>
        <w:t xml:space="preserve">    </w:t>
      </w:r>
      <w:proofErr w:type="spellStart"/>
      <w:r w:rsidR="001B2867">
        <w:rPr>
          <w:sz w:val="28"/>
          <w:szCs w:val="28"/>
        </w:rPr>
        <w:t>СР</w:t>
      </w:r>
      <w:r w:rsidR="001B2867" w:rsidRPr="005A3164">
        <w:rPr>
          <w:szCs w:val="28"/>
        </w:rPr>
        <w:t>п</w:t>
      </w:r>
      <w:proofErr w:type="spellEnd"/>
      <w:r w:rsidR="001B2867" w:rsidRPr="005A3164">
        <w:rPr>
          <w:szCs w:val="28"/>
        </w:rPr>
        <w:t>/п</w:t>
      </w:r>
      <w:r w:rsidR="001B2867">
        <w:rPr>
          <w:szCs w:val="28"/>
        </w:rPr>
        <w:t xml:space="preserve"> = (</w:t>
      </w:r>
      <w:proofErr w:type="spellStart"/>
      <w:r w:rsidR="001B2867" w:rsidRPr="005A3164">
        <w:rPr>
          <w:sz w:val="28"/>
          <w:szCs w:val="28"/>
        </w:rPr>
        <w:t>СД</w:t>
      </w:r>
      <w:r w:rsidR="001B2867">
        <w:rPr>
          <w:szCs w:val="28"/>
        </w:rPr>
        <w:t>п</w:t>
      </w:r>
      <w:proofErr w:type="spellEnd"/>
      <w:r w:rsidR="001B2867">
        <w:rPr>
          <w:szCs w:val="28"/>
        </w:rPr>
        <w:t>/ппз</w:t>
      </w:r>
      <w:r w:rsidR="001B2867" w:rsidRPr="005A3164">
        <w:rPr>
          <w:szCs w:val="28"/>
        </w:rPr>
        <w:t>1</w:t>
      </w:r>
      <w:r w:rsidR="001B2867">
        <w:rPr>
          <w:szCs w:val="28"/>
        </w:rPr>
        <w:t xml:space="preserve"> + </w:t>
      </w:r>
      <w:proofErr w:type="spellStart"/>
      <w:r w:rsidR="001B2867" w:rsidRPr="005A3164">
        <w:rPr>
          <w:sz w:val="28"/>
          <w:szCs w:val="28"/>
        </w:rPr>
        <w:t>СД</w:t>
      </w:r>
      <w:r w:rsidR="001B2867">
        <w:rPr>
          <w:szCs w:val="28"/>
        </w:rPr>
        <w:t>п</w:t>
      </w:r>
      <w:proofErr w:type="spellEnd"/>
      <w:r w:rsidR="001B2867">
        <w:rPr>
          <w:szCs w:val="28"/>
        </w:rPr>
        <w:t xml:space="preserve">/ппз2 + …+ </w:t>
      </w:r>
      <w:proofErr w:type="spellStart"/>
      <w:r w:rsidR="001B2867" w:rsidRPr="005A3164">
        <w:rPr>
          <w:sz w:val="28"/>
          <w:szCs w:val="28"/>
        </w:rPr>
        <w:t>СД</w:t>
      </w:r>
      <w:r w:rsidR="001B2867">
        <w:rPr>
          <w:szCs w:val="28"/>
        </w:rPr>
        <w:t>п</w:t>
      </w:r>
      <w:proofErr w:type="spellEnd"/>
      <w:r w:rsidR="001B2867">
        <w:rPr>
          <w:szCs w:val="28"/>
        </w:rPr>
        <w:t>/</w:t>
      </w:r>
      <w:proofErr w:type="spellStart"/>
      <w:r w:rsidR="001B2867">
        <w:rPr>
          <w:szCs w:val="28"/>
        </w:rPr>
        <w:t>ппз</w:t>
      </w:r>
      <w:proofErr w:type="spellEnd"/>
      <w:r w:rsidR="001B2867">
        <w:rPr>
          <w:szCs w:val="28"/>
          <w:lang w:val="en-US"/>
        </w:rPr>
        <w:t>n</w:t>
      </w:r>
      <w:r w:rsidR="001B2867" w:rsidRPr="005A3164">
        <w:rPr>
          <w:szCs w:val="28"/>
        </w:rPr>
        <w:t>)</w:t>
      </w:r>
      <w:r w:rsidR="001B2867">
        <w:rPr>
          <w:szCs w:val="28"/>
        </w:rPr>
        <w:t xml:space="preserve"> </w:t>
      </w:r>
      <w:r w:rsidR="001B2867" w:rsidRPr="005A3164">
        <w:rPr>
          <w:sz w:val="28"/>
          <w:szCs w:val="28"/>
        </w:rPr>
        <w:t>/</w:t>
      </w:r>
      <w:r w:rsidR="001B2867">
        <w:rPr>
          <w:sz w:val="28"/>
          <w:szCs w:val="28"/>
        </w:rPr>
        <w:t xml:space="preserve"> </w:t>
      </w:r>
      <w:r w:rsidR="001B2867">
        <w:rPr>
          <w:sz w:val="28"/>
          <w:szCs w:val="28"/>
          <w:lang w:val="en-US"/>
        </w:rPr>
        <w:t>n</w:t>
      </w:r>
      <w:r w:rsidR="001B2867">
        <w:rPr>
          <w:sz w:val="28"/>
          <w:szCs w:val="28"/>
        </w:rPr>
        <w:t>, где:                  (5)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СР</w:t>
      </w:r>
      <w:r w:rsidRPr="00CF0A47">
        <w:rPr>
          <w:szCs w:val="28"/>
        </w:rPr>
        <w:t>п</w:t>
      </w:r>
      <w:proofErr w:type="spellEnd"/>
      <w:r w:rsidRPr="00CF0A47">
        <w:rPr>
          <w:szCs w:val="28"/>
        </w:rPr>
        <w:t xml:space="preserve">/п </w:t>
      </w:r>
      <w:r w:rsidRPr="00AD5309">
        <w:rPr>
          <w:sz w:val="28"/>
          <w:szCs w:val="28"/>
        </w:rPr>
        <w:t>- степень реализации подпрограммы (ведомственной целевой пр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граммы, основного мероприятия);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СД</w:t>
      </w:r>
      <w:r w:rsidRPr="00CF0A47">
        <w:rPr>
          <w:szCs w:val="28"/>
        </w:rPr>
        <w:t>п</w:t>
      </w:r>
      <w:proofErr w:type="spellEnd"/>
      <w:r w:rsidRPr="00CF0A47">
        <w:rPr>
          <w:szCs w:val="28"/>
        </w:rPr>
        <w:t>/</w:t>
      </w:r>
      <w:proofErr w:type="spellStart"/>
      <w:r w:rsidRPr="00CF0A47">
        <w:rPr>
          <w:szCs w:val="28"/>
        </w:rPr>
        <w:t>ппз</w:t>
      </w:r>
      <w:proofErr w:type="spellEnd"/>
      <w:r w:rsidRPr="00CF0A47">
        <w:rPr>
          <w:szCs w:val="28"/>
        </w:rPr>
        <w:t xml:space="preserve"> </w:t>
      </w:r>
      <w:r w:rsidRPr="00AD5309">
        <w:rPr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</w:t>
      </w:r>
      <w:r>
        <w:rPr>
          <w:sz w:val="28"/>
          <w:szCs w:val="28"/>
        </w:rPr>
        <w:t xml:space="preserve"> ((4), (4-1)</w:t>
      </w:r>
      <w:r w:rsidRPr="00AD5309">
        <w:rPr>
          <w:sz w:val="28"/>
          <w:szCs w:val="28"/>
        </w:rPr>
        <w:t>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AD5309">
        <w:rPr>
          <w:sz w:val="28"/>
          <w:szCs w:val="28"/>
        </w:rPr>
        <w:t xml:space="preserve"> - </w:t>
      </w:r>
      <w:r>
        <w:rPr>
          <w:sz w:val="28"/>
          <w:szCs w:val="28"/>
        </w:rPr>
        <w:t>количеств</w:t>
      </w:r>
      <w:r w:rsidRPr="00AD5309">
        <w:rPr>
          <w:sz w:val="28"/>
          <w:szCs w:val="28"/>
        </w:rPr>
        <w:t>о целевых показателей подпрограммы (ведомственной цел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>вой программы, основного мероприятия).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данной формулы в</w:t>
      </w:r>
      <w:r w:rsidRPr="00AD5309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>,</w:t>
      </w:r>
      <w:r w:rsidRPr="00AD5309">
        <w:rPr>
          <w:sz w:val="28"/>
          <w:szCs w:val="28"/>
        </w:rPr>
        <w:t xml:space="preserve"> если </w:t>
      </w:r>
      <w:proofErr w:type="spellStart"/>
      <w:r w:rsidRPr="00AD5309">
        <w:rPr>
          <w:sz w:val="28"/>
          <w:szCs w:val="28"/>
        </w:rPr>
        <w:t>СД</w:t>
      </w:r>
      <w:r w:rsidRPr="005B702C">
        <w:rPr>
          <w:szCs w:val="28"/>
        </w:rPr>
        <w:t>п</w:t>
      </w:r>
      <w:proofErr w:type="spellEnd"/>
      <w:r w:rsidRPr="005B702C">
        <w:rPr>
          <w:szCs w:val="28"/>
        </w:rPr>
        <w:t>/</w:t>
      </w:r>
      <w:proofErr w:type="spellStart"/>
      <w:r w:rsidRPr="005B702C">
        <w:rPr>
          <w:szCs w:val="28"/>
        </w:rPr>
        <w:t>ппз</w:t>
      </w:r>
      <w:proofErr w:type="spellEnd"/>
      <w:r w:rsidRPr="005B702C">
        <w:rPr>
          <w:szCs w:val="28"/>
        </w:rPr>
        <w:t xml:space="preserve"> </w:t>
      </w:r>
      <w:r w:rsidRPr="00AD5309">
        <w:rPr>
          <w:sz w:val="28"/>
          <w:szCs w:val="28"/>
        </w:rPr>
        <w:t xml:space="preserve">&gt;1, </w:t>
      </w:r>
      <w:r>
        <w:rPr>
          <w:sz w:val="28"/>
          <w:szCs w:val="28"/>
        </w:rPr>
        <w:t xml:space="preserve">его </w:t>
      </w:r>
      <w:r w:rsidRPr="00AD5309">
        <w:rPr>
          <w:sz w:val="28"/>
          <w:szCs w:val="28"/>
        </w:rPr>
        <w:t>зн</w:t>
      </w:r>
      <w:r w:rsidRPr="00AD5309">
        <w:rPr>
          <w:sz w:val="28"/>
          <w:szCs w:val="28"/>
        </w:rPr>
        <w:t>а</w:t>
      </w:r>
      <w:r w:rsidRPr="00AD5309">
        <w:rPr>
          <w:sz w:val="28"/>
          <w:szCs w:val="28"/>
        </w:rPr>
        <w:t>чение принимается равным 1.</w:t>
      </w:r>
    </w:p>
    <w:p w:rsidR="001B2867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</w:t>
      </w:r>
      <w:r w:rsidRPr="00AD5309">
        <w:rPr>
          <w:sz w:val="28"/>
          <w:szCs w:val="28"/>
        </w:rPr>
        <w:t>м</w:t>
      </w:r>
      <w:r w:rsidRPr="00AD5309">
        <w:rPr>
          <w:sz w:val="28"/>
          <w:szCs w:val="28"/>
        </w:rPr>
        <w:t>мы могут определяться коэффициенты значимости отдельных целевых показ</w:t>
      </w:r>
      <w:r w:rsidRPr="00AD5309">
        <w:rPr>
          <w:sz w:val="28"/>
          <w:szCs w:val="28"/>
        </w:rPr>
        <w:t>а</w:t>
      </w:r>
      <w:r w:rsidRPr="00AD5309">
        <w:rPr>
          <w:sz w:val="28"/>
          <w:szCs w:val="28"/>
        </w:rPr>
        <w:t>телей. При использовании коэффициентов значимости приведенная выше фо</w:t>
      </w:r>
      <w:r w:rsidRPr="00AD5309">
        <w:rPr>
          <w:sz w:val="28"/>
          <w:szCs w:val="28"/>
        </w:rPr>
        <w:t>р</w:t>
      </w:r>
      <w:r w:rsidRPr="00AD5309">
        <w:rPr>
          <w:sz w:val="28"/>
          <w:szCs w:val="28"/>
        </w:rPr>
        <w:t>мула преобразуется в следующую:</w:t>
      </w:r>
    </w:p>
    <w:p w:rsidR="0037289E" w:rsidRDefault="0037289E" w:rsidP="003728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1B2867" w:rsidRDefault="001B2867" w:rsidP="001B2867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СР</w:t>
      </w:r>
      <w:r w:rsidRPr="005A3164">
        <w:rPr>
          <w:szCs w:val="28"/>
        </w:rPr>
        <w:t>п</w:t>
      </w:r>
      <w:proofErr w:type="spellEnd"/>
      <w:r w:rsidRPr="005A3164">
        <w:rPr>
          <w:szCs w:val="28"/>
        </w:rPr>
        <w:t>/п</w:t>
      </w:r>
      <w:r>
        <w:rPr>
          <w:szCs w:val="28"/>
        </w:rPr>
        <w:t xml:space="preserve"> = </w:t>
      </w:r>
      <w:proofErr w:type="spellStart"/>
      <w:r w:rsidRPr="005A3164">
        <w:rPr>
          <w:sz w:val="28"/>
          <w:szCs w:val="28"/>
        </w:rPr>
        <w:t>СД</w:t>
      </w:r>
      <w:r>
        <w:rPr>
          <w:szCs w:val="28"/>
        </w:rPr>
        <w:t>п</w:t>
      </w:r>
      <w:proofErr w:type="spellEnd"/>
      <w:r>
        <w:rPr>
          <w:szCs w:val="28"/>
        </w:rPr>
        <w:t>/ппз</w:t>
      </w:r>
      <w:r w:rsidRPr="005A3164">
        <w:rPr>
          <w:szCs w:val="28"/>
        </w:rPr>
        <w:t>1</w:t>
      </w:r>
      <w:r>
        <w:rPr>
          <w:szCs w:val="28"/>
        </w:rPr>
        <w:t>*</w:t>
      </w:r>
      <w:r w:rsidRPr="005B702C">
        <w:rPr>
          <w:sz w:val="28"/>
          <w:szCs w:val="28"/>
          <w:lang w:val="en-US"/>
        </w:rPr>
        <w:t>k</w:t>
      </w:r>
      <w:r w:rsidRPr="005B702C">
        <w:rPr>
          <w:sz w:val="20"/>
          <w:szCs w:val="28"/>
        </w:rPr>
        <w:t>1</w:t>
      </w:r>
      <w:r>
        <w:rPr>
          <w:szCs w:val="28"/>
        </w:rPr>
        <w:t xml:space="preserve"> + </w:t>
      </w:r>
      <w:proofErr w:type="spellStart"/>
      <w:r w:rsidRPr="005A3164">
        <w:rPr>
          <w:sz w:val="28"/>
          <w:szCs w:val="28"/>
        </w:rPr>
        <w:t>СД</w:t>
      </w:r>
      <w:r>
        <w:rPr>
          <w:szCs w:val="28"/>
        </w:rPr>
        <w:t>п</w:t>
      </w:r>
      <w:proofErr w:type="spellEnd"/>
      <w:r>
        <w:rPr>
          <w:szCs w:val="28"/>
        </w:rPr>
        <w:t>/ппз2</w:t>
      </w:r>
      <w:r w:rsidRPr="00E95408">
        <w:rPr>
          <w:szCs w:val="28"/>
        </w:rPr>
        <w:t>*</w:t>
      </w:r>
      <w:r w:rsidRPr="005B702C">
        <w:rPr>
          <w:sz w:val="28"/>
          <w:szCs w:val="28"/>
          <w:lang w:val="en-US"/>
        </w:rPr>
        <w:t>k</w:t>
      </w:r>
      <w:r w:rsidRPr="00E95408">
        <w:rPr>
          <w:sz w:val="20"/>
          <w:szCs w:val="28"/>
        </w:rPr>
        <w:t>2</w:t>
      </w:r>
      <w:r>
        <w:rPr>
          <w:szCs w:val="28"/>
        </w:rPr>
        <w:t xml:space="preserve"> + …+ </w:t>
      </w:r>
      <w:proofErr w:type="spellStart"/>
      <w:r w:rsidRPr="005A3164">
        <w:rPr>
          <w:sz w:val="28"/>
          <w:szCs w:val="28"/>
        </w:rPr>
        <w:t>СД</w:t>
      </w:r>
      <w:r>
        <w:rPr>
          <w:szCs w:val="28"/>
        </w:rPr>
        <w:t>п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ппз</w:t>
      </w:r>
      <w:proofErr w:type="spellEnd"/>
      <w:r>
        <w:rPr>
          <w:szCs w:val="28"/>
          <w:lang w:val="en-US"/>
        </w:rPr>
        <w:t>n</w:t>
      </w:r>
      <w:r w:rsidRPr="00E95408">
        <w:rPr>
          <w:szCs w:val="28"/>
        </w:rPr>
        <w:t>*</w:t>
      </w:r>
      <w:proofErr w:type="spellStart"/>
      <w:r w:rsidRPr="005B702C">
        <w:rPr>
          <w:sz w:val="28"/>
          <w:szCs w:val="28"/>
          <w:lang w:val="en-US"/>
        </w:rPr>
        <w:t>k</w:t>
      </w:r>
      <w:r>
        <w:rPr>
          <w:sz w:val="20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, где:     </w:t>
      </w:r>
      <w:r w:rsidRPr="00E95408">
        <w:rPr>
          <w:sz w:val="28"/>
          <w:szCs w:val="28"/>
        </w:rPr>
        <w:t xml:space="preserve">       (5-1)</w:t>
      </w:r>
    </w:p>
    <w:p w:rsidR="001B2867" w:rsidRPr="00AD5309" w:rsidRDefault="001B2867" w:rsidP="001B2867">
      <w:pPr>
        <w:ind w:firstLine="709"/>
        <w:jc w:val="center"/>
        <w:rPr>
          <w:sz w:val="28"/>
          <w:szCs w:val="28"/>
        </w:rPr>
      </w:pPr>
    </w:p>
    <w:p w:rsidR="001B2867" w:rsidRDefault="001B2867" w:rsidP="001B2867">
      <w:pPr>
        <w:ind w:firstLine="709"/>
        <w:jc w:val="both"/>
        <w:rPr>
          <w:sz w:val="28"/>
          <w:szCs w:val="28"/>
        </w:rPr>
      </w:pPr>
      <w:r w:rsidRPr="005B702C">
        <w:rPr>
          <w:sz w:val="28"/>
          <w:szCs w:val="28"/>
          <w:lang w:val="en-US"/>
        </w:rPr>
        <w:t>k</w:t>
      </w:r>
      <w:r w:rsidRPr="005B702C">
        <w:rPr>
          <w:sz w:val="20"/>
          <w:szCs w:val="28"/>
        </w:rPr>
        <w:t>1</w:t>
      </w:r>
      <w:r>
        <w:rPr>
          <w:sz w:val="20"/>
          <w:szCs w:val="28"/>
        </w:rPr>
        <w:t>,</w:t>
      </w:r>
      <w:r>
        <w:rPr>
          <w:szCs w:val="28"/>
        </w:rPr>
        <w:t xml:space="preserve"> </w:t>
      </w:r>
      <w:r w:rsidRPr="005B702C">
        <w:rPr>
          <w:sz w:val="28"/>
          <w:szCs w:val="28"/>
          <w:lang w:val="en-US"/>
        </w:rPr>
        <w:t>k</w:t>
      </w:r>
      <w:r w:rsidRPr="00E95408">
        <w:rPr>
          <w:sz w:val="20"/>
          <w:szCs w:val="28"/>
        </w:rPr>
        <w:t>2</w:t>
      </w:r>
      <w:r>
        <w:rPr>
          <w:sz w:val="20"/>
          <w:szCs w:val="28"/>
        </w:rPr>
        <w:t xml:space="preserve">, …, </w:t>
      </w:r>
      <w:proofErr w:type="spellStart"/>
      <w:r w:rsidRPr="00AD5309">
        <w:rPr>
          <w:sz w:val="28"/>
          <w:szCs w:val="28"/>
        </w:rPr>
        <w:t>k</w:t>
      </w:r>
      <w:r w:rsidRPr="00E95408">
        <w:rPr>
          <w:szCs w:val="28"/>
        </w:rPr>
        <w:t>i</w:t>
      </w:r>
      <w:proofErr w:type="spellEnd"/>
      <w:r w:rsidRPr="00AD53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5309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коэффициенты значимости целевых показателей (</w:t>
      </w:r>
      <w:r w:rsidRPr="00AD5309">
        <w:rPr>
          <w:sz w:val="28"/>
          <w:szCs w:val="28"/>
        </w:rPr>
        <w:t>удельный вес, отражающий значимость целевого показателя</w:t>
      </w:r>
      <w:r>
        <w:rPr>
          <w:sz w:val="28"/>
          <w:szCs w:val="28"/>
        </w:rPr>
        <w:t>). Сумма коэффициентов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чимости равна 1;</w:t>
      </w:r>
    </w:p>
    <w:p w:rsidR="001B2867" w:rsidRPr="00E95408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E95408">
        <w:rPr>
          <w:sz w:val="28"/>
          <w:szCs w:val="28"/>
        </w:rPr>
        <w:t xml:space="preserve"> </w:t>
      </w:r>
      <w:r>
        <w:rPr>
          <w:sz w:val="28"/>
          <w:szCs w:val="28"/>
        </w:rPr>
        <w:t>– количество коэффициентов значимости (равно количеству целевых показателей).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pStyle w:val="1"/>
        <w:ind w:firstLine="709"/>
      </w:pPr>
      <w:r w:rsidRPr="00AD5309">
        <w:t>6. Оценка эффективности реализации подпрограммы, (ведомственной ц</w:t>
      </w:r>
      <w:r w:rsidRPr="00AD5309">
        <w:t>е</w:t>
      </w:r>
      <w:r w:rsidRPr="00AD5309">
        <w:t>левой программы, основного мероприятия)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57" w:name="sub_1061"/>
      <w:r w:rsidRPr="00AD5309">
        <w:rPr>
          <w:sz w:val="28"/>
          <w:szCs w:val="28"/>
        </w:rPr>
        <w:t>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</w:t>
      </w:r>
      <w:r w:rsidRPr="00AD5309">
        <w:rPr>
          <w:sz w:val="28"/>
          <w:szCs w:val="28"/>
        </w:rPr>
        <w:t>м</w:t>
      </w:r>
      <w:r w:rsidRPr="00AD5309">
        <w:rPr>
          <w:sz w:val="28"/>
          <w:szCs w:val="28"/>
        </w:rPr>
        <w:t xml:space="preserve">мы, основного мероприятия) и оценки эффективности использования </w:t>
      </w:r>
      <w:r>
        <w:rPr>
          <w:sz w:val="28"/>
          <w:szCs w:val="28"/>
        </w:rPr>
        <w:t>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</w:t>
      </w:r>
      <w:r w:rsidRPr="00AD5309">
        <w:rPr>
          <w:sz w:val="28"/>
          <w:szCs w:val="28"/>
        </w:rPr>
        <w:t>средств по следующей формуле:</w:t>
      </w:r>
    </w:p>
    <w:bookmarkEnd w:id="57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 w:rsidRPr="00AD5309">
        <w:rPr>
          <w:sz w:val="28"/>
          <w:szCs w:val="28"/>
        </w:rPr>
        <w:t>ЭР</w:t>
      </w:r>
      <w:r w:rsidRPr="005F6557">
        <w:rPr>
          <w:szCs w:val="28"/>
        </w:rPr>
        <w:t>п</w:t>
      </w:r>
      <w:proofErr w:type="spellEnd"/>
      <w:r w:rsidRPr="005F6557">
        <w:rPr>
          <w:szCs w:val="28"/>
        </w:rPr>
        <w:t xml:space="preserve">/п </w:t>
      </w:r>
      <w:r w:rsidRPr="00AD5309">
        <w:rPr>
          <w:sz w:val="28"/>
          <w:szCs w:val="28"/>
        </w:rPr>
        <w:t xml:space="preserve">= </w:t>
      </w:r>
      <w:proofErr w:type="spellStart"/>
      <w:r w:rsidRPr="00AD5309">
        <w:rPr>
          <w:sz w:val="28"/>
          <w:szCs w:val="28"/>
        </w:rPr>
        <w:t>СР</w:t>
      </w:r>
      <w:r w:rsidRPr="005F6557">
        <w:rPr>
          <w:szCs w:val="28"/>
        </w:rPr>
        <w:t>п</w:t>
      </w:r>
      <w:proofErr w:type="spellEnd"/>
      <w:r w:rsidRPr="005F6557">
        <w:rPr>
          <w:szCs w:val="28"/>
        </w:rPr>
        <w:t xml:space="preserve">/п </w:t>
      </w:r>
      <w:r w:rsidRPr="00AD5309">
        <w:rPr>
          <w:sz w:val="28"/>
          <w:szCs w:val="28"/>
        </w:rPr>
        <w:t xml:space="preserve">* </w:t>
      </w:r>
      <w:proofErr w:type="spellStart"/>
      <w:r w:rsidRPr="00AD5309">
        <w:rPr>
          <w:sz w:val="28"/>
          <w:szCs w:val="28"/>
        </w:rPr>
        <w:t>Э</w:t>
      </w:r>
      <w:r w:rsidRPr="005F6557">
        <w:rPr>
          <w:szCs w:val="28"/>
        </w:rPr>
        <w:t>ис</w:t>
      </w:r>
      <w:proofErr w:type="spellEnd"/>
      <w:r w:rsidRPr="00AD5309">
        <w:rPr>
          <w:sz w:val="28"/>
          <w:szCs w:val="28"/>
        </w:rPr>
        <w:t>, где:</w:t>
      </w:r>
      <w:r>
        <w:rPr>
          <w:sz w:val="28"/>
          <w:szCs w:val="28"/>
        </w:rPr>
        <w:t xml:space="preserve">                                    (6)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ЭР</w:t>
      </w:r>
      <w:r w:rsidRPr="00DF00F5">
        <w:rPr>
          <w:szCs w:val="28"/>
        </w:rPr>
        <w:t>п</w:t>
      </w:r>
      <w:proofErr w:type="spellEnd"/>
      <w:r w:rsidRPr="00DF00F5">
        <w:rPr>
          <w:szCs w:val="28"/>
        </w:rPr>
        <w:t xml:space="preserve">/п </w:t>
      </w:r>
      <w:r w:rsidRPr="00AD5309">
        <w:rPr>
          <w:sz w:val="28"/>
          <w:szCs w:val="28"/>
        </w:rPr>
        <w:t>- эффективность реализации подпрограммы (ведомственной цел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>вой программы, основного мероприятия);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СР</w:t>
      </w:r>
      <w:r w:rsidRPr="00DF00F5">
        <w:rPr>
          <w:szCs w:val="28"/>
        </w:rPr>
        <w:t>п</w:t>
      </w:r>
      <w:proofErr w:type="spellEnd"/>
      <w:r w:rsidRPr="00DF00F5">
        <w:rPr>
          <w:szCs w:val="28"/>
        </w:rPr>
        <w:t xml:space="preserve">/п </w:t>
      </w:r>
      <w:r w:rsidRPr="00AD5309">
        <w:rPr>
          <w:sz w:val="28"/>
          <w:szCs w:val="28"/>
        </w:rPr>
        <w:t>- степень реализации подпрограммы (ведомственной целевой пр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граммы, основного мероприятия)</w:t>
      </w:r>
      <w:r>
        <w:rPr>
          <w:sz w:val="28"/>
          <w:szCs w:val="28"/>
        </w:rPr>
        <w:t xml:space="preserve"> ((5) или (5-1))</w:t>
      </w:r>
      <w:r w:rsidRPr="00AD5309">
        <w:rPr>
          <w:sz w:val="28"/>
          <w:szCs w:val="28"/>
        </w:rPr>
        <w:t>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Э</w:t>
      </w:r>
      <w:r w:rsidRPr="00DF00F5">
        <w:rPr>
          <w:szCs w:val="28"/>
        </w:rPr>
        <w:t>ис</w:t>
      </w:r>
      <w:proofErr w:type="spellEnd"/>
      <w:r w:rsidRPr="00AD5309">
        <w:rPr>
          <w:sz w:val="28"/>
          <w:szCs w:val="28"/>
        </w:rPr>
        <w:t xml:space="preserve"> - эффективность использования </w:t>
      </w:r>
      <w:r>
        <w:rPr>
          <w:sz w:val="28"/>
          <w:szCs w:val="28"/>
        </w:rPr>
        <w:t xml:space="preserve">финансовых </w:t>
      </w:r>
      <w:r w:rsidRPr="00AD5309">
        <w:rPr>
          <w:sz w:val="28"/>
          <w:szCs w:val="28"/>
        </w:rPr>
        <w:t>средств (</w:t>
      </w:r>
      <w:r>
        <w:rPr>
          <w:sz w:val="28"/>
          <w:szCs w:val="28"/>
        </w:rPr>
        <w:t>3</w:t>
      </w:r>
      <w:r w:rsidRPr="00AD5309">
        <w:rPr>
          <w:sz w:val="28"/>
          <w:szCs w:val="28"/>
        </w:rPr>
        <w:t>).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58" w:name="sub_1062"/>
      <w:r w:rsidRPr="00AD5309">
        <w:rPr>
          <w:sz w:val="28"/>
          <w:szCs w:val="28"/>
        </w:rPr>
        <w:t>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 xml:space="preserve">ние </w:t>
      </w:r>
      <w:proofErr w:type="spellStart"/>
      <w:r w:rsidRPr="00AD5309">
        <w:rPr>
          <w:sz w:val="28"/>
          <w:szCs w:val="28"/>
        </w:rPr>
        <w:t>ЭР</w:t>
      </w:r>
      <w:r w:rsidRPr="00DF00F5">
        <w:rPr>
          <w:szCs w:val="28"/>
        </w:rPr>
        <w:t>п</w:t>
      </w:r>
      <w:proofErr w:type="spellEnd"/>
      <w:r w:rsidRPr="00DF00F5">
        <w:rPr>
          <w:szCs w:val="28"/>
        </w:rPr>
        <w:t xml:space="preserve">/п </w:t>
      </w:r>
      <w:r w:rsidRPr="00AD5309">
        <w:rPr>
          <w:sz w:val="28"/>
          <w:szCs w:val="28"/>
        </w:rPr>
        <w:t>составляет не менее 0,9</w:t>
      </w:r>
      <w:r>
        <w:rPr>
          <w:sz w:val="28"/>
          <w:szCs w:val="28"/>
        </w:rPr>
        <w:t>0</w:t>
      </w:r>
      <w:r w:rsidRPr="00AD5309">
        <w:rPr>
          <w:sz w:val="28"/>
          <w:szCs w:val="28"/>
        </w:rPr>
        <w:t>.</w:t>
      </w:r>
    </w:p>
    <w:bookmarkEnd w:id="58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Эффективность реализации подпрограммы (ведомственной целевой пр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AD5309">
        <w:rPr>
          <w:sz w:val="28"/>
          <w:szCs w:val="28"/>
        </w:rPr>
        <w:t>ЭР</w:t>
      </w:r>
      <w:r w:rsidRPr="00DF00F5">
        <w:rPr>
          <w:szCs w:val="28"/>
        </w:rPr>
        <w:t>п</w:t>
      </w:r>
      <w:proofErr w:type="spellEnd"/>
      <w:r w:rsidRPr="00DF00F5">
        <w:rPr>
          <w:szCs w:val="28"/>
        </w:rPr>
        <w:t xml:space="preserve">/п </w:t>
      </w:r>
      <w:r w:rsidRPr="00AD5309">
        <w:rPr>
          <w:sz w:val="28"/>
          <w:szCs w:val="28"/>
        </w:rPr>
        <w:t>составляет не менее 0,8</w:t>
      </w:r>
      <w:r>
        <w:rPr>
          <w:sz w:val="28"/>
          <w:szCs w:val="28"/>
        </w:rPr>
        <w:t>0</w:t>
      </w:r>
      <w:r w:rsidRPr="00AD5309">
        <w:rPr>
          <w:sz w:val="28"/>
          <w:szCs w:val="28"/>
        </w:rPr>
        <w:t>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Эффективность реализации подпрограммы (ведомственной целевой пр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граммы, основного мероприятия) признается удовлетворительной в случае, е</w:t>
      </w:r>
      <w:r w:rsidRPr="00AD5309">
        <w:rPr>
          <w:sz w:val="28"/>
          <w:szCs w:val="28"/>
        </w:rPr>
        <w:t>с</w:t>
      </w:r>
      <w:r w:rsidRPr="00AD5309">
        <w:rPr>
          <w:sz w:val="28"/>
          <w:szCs w:val="28"/>
        </w:rPr>
        <w:t xml:space="preserve">ли значение </w:t>
      </w:r>
      <w:proofErr w:type="spellStart"/>
      <w:r w:rsidRPr="00AD5309">
        <w:rPr>
          <w:sz w:val="28"/>
          <w:szCs w:val="28"/>
        </w:rPr>
        <w:t>ЭР</w:t>
      </w:r>
      <w:r w:rsidRPr="00DF00F5">
        <w:rPr>
          <w:szCs w:val="28"/>
        </w:rPr>
        <w:t>п</w:t>
      </w:r>
      <w:proofErr w:type="spellEnd"/>
      <w:r w:rsidRPr="00DF00F5">
        <w:rPr>
          <w:szCs w:val="28"/>
        </w:rPr>
        <w:t xml:space="preserve">/п </w:t>
      </w:r>
      <w:r w:rsidRPr="00AD5309">
        <w:rPr>
          <w:sz w:val="28"/>
          <w:szCs w:val="28"/>
        </w:rPr>
        <w:t>составляет не менее 0,7</w:t>
      </w:r>
      <w:r>
        <w:rPr>
          <w:sz w:val="28"/>
          <w:szCs w:val="28"/>
        </w:rPr>
        <w:t>0</w:t>
      </w:r>
      <w:r w:rsidRPr="00AD5309">
        <w:rPr>
          <w:sz w:val="28"/>
          <w:szCs w:val="28"/>
        </w:rPr>
        <w:t>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В остальных случаях эффективность реализации подпрограммы (ведо</w:t>
      </w:r>
      <w:r w:rsidRPr="00AD5309">
        <w:rPr>
          <w:sz w:val="28"/>
          <w:szCs w:val="28"/>
        </w:rPr>
        <w:t>м</w:t>
      </w:r>
      <w:r w:rsidRPr="00AD5309">
        <w:rPr>
          <w:sz w:val="28"/>
          <w:szCs w:val="28"/>
        </w:rPr>
        <w:t>ственной целевой программы, основного мероприятия) признается неудовл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>творительной.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pStyle w:val="1"/>
        <w:ind w:firstLine="709"/>
      </w:pPr>
      <w:bookmarkStart w:id="59" w:name="sub_107"/>
      <w:r w:rsidRPr="00AD5309">
        <w:t xml:space="preserve">7. Оценка степени достижения целей и решения задач </w:t>
      </w:r>
      <w:r>
        <w:t>муниципаль</w:t>
      </w:r>
      <w:r w:rsidRPr="00AD5309">
        <w:t>ной программы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60" w:name="sub_1071"/>
      <w:bookmarkEnd w:id="59"/>
      <w:r w:rsidRPr="00AD5309">
        <w:rPr>
          <w:sz w:val="28"/>
          <w:szCs w:val="28"/>
        </w:rPr>
        <w:t>7.1. Для оценки степени достижения целей и решения задач (далее - ст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 xml:space="preserve">пень реализации)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 определяется степень достижения плановых значений каждого целевого показателя, характеризующего цели и з</w:t>
      </w:r>
      <w:r w:rsidRPr="00AD5309">
        <w:rPr>
          <w:sz w:val="28"/>
          <w:szCs w:val="28"/>
        </w:rPr>
        <w:t>а</w:t>
      </w:r>
      <w:r w:rsidRPr="00AD5309">
        <w:rPr>
          <w:sz w:val="28"/>
          <w:szCs w:val="28"/>
        </w:rPr>
        <w:t xml:space="preserve">дачи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программы.</w:t>
      </w:r>
    </w:p>
    <w:p w:rsidR="0037289E" w:rsidRDefault="001B2867" w:rsidP="001B2867">
      <w:pPr>
        <w:ind w:firstLine="709"/>
        <w:jc w:val="both"/>
        <w:rPr>
          <w:sz w:val="28"/>
          <w:szCs w:val="28"/>
        </w:rPr>
      </w:pPr>
      <w:bookmarkStart w:id="61" w:name="sub_1072"/>
      <w:bookmarkEnd w:id="60"/>
      <w:r w:rsidRPr="00AD5309">
        <w:rPr>
          <w:sz w:val="28"/>
          <w:szCs w:val="28"/>
        </w:rPr>
        <w:t>7.2. Степень достижения планового значения целевого показателя, хара</w:t>
      </w:r>
      <w:r w:rsidRPr="00AD5309">
        <w:rPr>
          <w:sz w:val="28"/>
          <w:szCs w:val="28"/>
        </w:rPr>
        <w:t>к</w:t>
      </w:r>
      <w:r w:rsidRPr="00AD5309">
        <w:rPr>
          <w:sz w:val="28"/>
          <w:szCs w:val="28"/>
        </w:rPr>
        <w:t xml:space="preserve">теризующего цели и задачи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 xml:space="preserve">ной программы, рассчитывается по </w:t>
      </w:r>
      <w:proofErr w:type="spellStart"/>
      <w:r w:rsidR="0037289E">
        <w:rPr>
          <w:sz w:val="28"/>
          <w:szCs w:val="28"/>
        </w:rPr>
        <w:t>сле</w:t>
      </w:r>
      <w:proofErr w:type="spellEnd"/>
      <w:r w:rsidR="0037289E">
        <w:rPr>
          <w:sz w:val="28"/>
          <w:szCs w:val="28"/>
        </w:rPr>
        <w:t>-</w:t>
      </w:r>
    </w:p>
    <w:p w:rsidR="0037289E" w:rsidRDefault="0037289E" w:rsidP="0037289E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1B2867" w:rsidRPr="00AD5309" w:rsidRDefault="001B2867" w:rsidP="0037289E">
      <w:pPr>
        <w:jc w:val="both"/>
        <w:rPr>
          <w:sz w:val="28"/>
          <w:szCs w:val="28"/>
        </w:rPr>
      </w:pPr>
      <w:r w:rsidRPr="00AD5309">
        <w:rPr>
          <w:sz w:val="28"/>
          <w:szCs w:val="28"/>
        </w:rPr>
        <w:lastRenderedPageBreak/>
        <w:t>дующим формулам:</w:t>
      </w:r>
    </w:p>
    <w:bookmarkEnd w:id="61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для целевых показателей, желаемой тенденцией развития которых явл</w:t>
      </w:r>
      <w:r w:rsidRPr="00AD5309">
        <w:rPr>
          <w:sz w:val="28"/>
          <w:szCs w:val="28"/>
        </w:rPr>
        <w:t>я</w:t>
      </w:r>
      <w:r w:rsidRPr="00AD5309">
        <w:rPr>
          <w:sz w:val="28"/>
          <w:szCs w:val="28"/>
        </w:rPr>
        <w:t>ется увеличение значений: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СД</w:t>
      </w:r>
      <w:r w:rsidRPr="00DC4D16">
        <w:rPr>
          <w:szCs w:val="28"/>
        </w:rPr>
        <w:t>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</w:t>
      </w:r>
      <w:r w:rsidRPr="00DC4D16">
        <w:rPr>
          <w:szCs w:val="28"/>
        </w:rPr>
        <w:t>мпф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r w:rsidRPr="00DC4D16">
        <w:rPr>
          <w:szCs w:val="28"/>
        </w:rPr>
        <w:t>мпп</w:t>
      </w:r>
      <w:proofErr w:type="spellEnd"/>
      <w:r w:rsidRPr="00AD5309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(7)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для целевых показателей, желаемой тенденцией развития которых явл</w:t>
      </w:r>
      <w:r w:rsidRPr="00AD5309">
        <w:rPr>
          <w:sz w:val="28"/>
          <w:szCs w:val="28"/>
        </w:rPr>
        <w:t>я</w:t>
      </w:r>
      <w:r w:rsidRPr="00AD5309">
        <w:rPr>
          <w:sz w:val="28"/>
          <w:szCs w:val="28"/>
        </w:rPr>
        <w:t>ется снижение значений: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СД</w:t>
      </w:r>
      <w:r w:rsidRPr="00DC4D16">
        <w:rPr>
          <w:szCs w:val="28"/>
        </w:rPr>
        <w:t>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</w:t>
      </w:r>
      <w:r w:rsidRPr="00DC4D16">
        <w:rPr>
          <w:szCs w:val="28"/>
        </w:rPr>
        <w:t>мпп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r w:rsidRPr="00DC4D16">
        <w:rPr>
          <w:szCs w:val="28"/>
        </w:rPr>
        <w:t>мпф</w:t>
      </w:r>
      <w:proofErr w:type="spellEnd"/>
      <w:r w:rsidRPr="00AD5309">
        <w:rPr>
          <w:sz w:val="28"/>
          <w:szCs w:val="28"/>
        </w:rPr>
        <w:t>, где:</w:t>
      </w:r>
      <w:r>
        <w:rPr>
          <w:sz w:val="28"/>
          <w:szCs w:val="28"/>
        </w:rPr>
        <w:t xml:space="preserve">                               (7-1)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СД</w:t>
      </w:r>
      <w:r w:rsidRPr="00DC4D16">
        <w:rPr>
          <w:szCs w:val="28"/>
        </w:rPr>
        <w:t>мппз</w:t>
      </w:r>
      <w:proofErr w:type="spellEnd"/>
      <w:r w:rsidRPr="00AD5309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ЗП</w:t>
      </w:r>
      <w:r w:rsidRPr="00DC4D16">
        <w:rPr>
          <w:szCs w:val="28"/>
        </w:rPr>
        <w:t>мпф</w:t>
      </w:r>
      <w:proofErr w:type="spellEnd"/>
      <w:r w:rsidRPr="00AD5309">
        <w:rPr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программы, фактически достигнутое на конец отчетного пер</w:t>
      </w:r>
      <w:r w:rsidRPr="00AD5309">
        <w:rPr>
          <w:sz w:val="28"/>
          <w:szCs w:val="28"/>
        </w:rPr>
        <w:t>и</w:t>
      </w:r>
      <w:r w:rsidRPr="00AD5309">
        <w:rPr>
          <w:sz w:val="28"/>
          <w:szCs w:val="28"/>
        </w:rPr>
        <w:t>ода;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ЗП</w:t>
      </w:r>
      <w:r w:rsidRPr="00DC4D16">
        <w:rPr>
          <w:szCs w:val="28"/>
        </w:rPr>
        <w:t>мпп</w:t>
      </w:r>
      <w:proofErr w:type="spellEnd"/>
      <w:r w:rsidRPr="00AD5309">
        <w:rPr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программы.</w:t>
      </w:r>
    </w:p>
    <w:p w:rsidR="001B2867" w:rsidRDefault="001B2867" w:rsidP="001B2867">
      <w:pPr>
        <w:ind w:firstLine="709"/>
        <w:jc w:val="both"/>
        <w:rPr>
          <w:sz w:val="28"/>
          <w:szCs w:val="28"/>
        </w:rPr>
      </w:pPr>
      <w:bookmarkStart w:id="62" w:name="sub_1073"/>
      <w:r w:rsidRPr="00AD5309">
        <w:rPr>
          <w:sz w:val="28"/>
          <w:szCs w:val="28"/>
        </w:rPr>
        <w:t xml:space="preserve">7.3. Степень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 рассчитывается по формуле:</w:t>
      </w:r>
    </w:p>
    <w:p w:rsidR="001B2867" w:rsidRPr="00647A99" w:rsidRDefault="001B2867" w:rsidP="001B28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СР</w:t>
      </w:r>
      <w:r w:rsidRPr="00647A99">
        <w:rPr>
          <w:szCs w:val="28"/>
        </w:rPr>
        <w:t>мп</w:t>
      </w:r>
      <w:proofErr w:type="spellEnd"/>
      <w:r>
        <w:rPr>
          <w:szCs w:val="28"/>
        </w:rPr>
        <w:t xml:space="preserve"> </w:t>
      </w:r>
      <w:r w:rsidRPr="00647A99">
        <w:rPr>
          <w:sz w:val="28"/>
          <w:szCs w:val="28"/>
        </w:rPr>
        <w:t>= (</w:t>
      </w:r>
      <w:r>
        <w:rPr>
          <w:sz w:val="28"/>
          <w:szCs w:val="28"/>
        </w:rPr>
        <w:t>СД</w:t>
      </w:r>
      <w:r w:rsidRPr="00DC4D16">
        <w:rPr>
          <w:szCs w:val="28"/>
        </w:rPr>
        <w:t>мппз</w:t>
      </w:r>
      <w:r w:rsidRPr="00647A99">
        <w:rPr>
          <w:szCs w:val="28"/>
        </w:rPr>
        <w:t>1</w:t>
      </w:r>
      <w:r>
        <w:rPr>
          <w:szCs w:val="28"/>
        </w:rPr>
        <w:t xml:space="preserve"> + </w:t>
      </w:r>
      <w:r>
        <w:rPr>
          <w:sz w:val="28"/>
          <w:szCs w:val="28"/>
        </w:rPr>
        <w:t>СД</w:t>
      </w:r>
      <w:r w:rsidRPr="00DC4D16">
        <w:rPr>
          <w:szCs w:val="28"/>
        </w:rPr>
        <w:t>мппз</w:t>
      </w:r>
      <w:r w:rsidRPr="00647A99">
        <w:rPr>
          <w:szCs w:val="28"/>
        </w:rPr>
        <w:t>2</w:t>
      </w:r>
      <w:r>
        <w:rPr>
          <w:szCs w:val="28"/>
        </w:rPr>
        <w:t xml:space="preserve"> + … + </w:t>
      </w:r>
      <w:proofErr w:type="spellStart"/>
      <w:r>
        <w:rPr>
          <w:sz w:val="28"/>
          <w:szCs w:val="28"/>
        </w:rPr>
        <w:t>СД</w:t>
      </w:r>
      <w:r w:rsidRPr="00DC4D16">
        <w:rPr>
          <w:szCs w:val="28"/>
        </w:rPr>
        <w:t>мппз</w:t>
      </w:r>
      <w:proofErr w:type="spellEnd"/>
      <w:r>
        <w:rPr>
          <w:szCs w:val="28"/>
          <w:lang w:val="en-US"/>
        </w:rPr>
        <w:t>m</w:t>
      </w:r>
      <w:r>
        <w:rPr>
          <w:szCs w:val="28"/>
        </w:rPr>
        <w:t xml:space="preserve">) </w:t>
      </w:r>
      <w:r w:rsidRPr="00647A99">
        <w:rPr>
          <w:sz w:val="28"/>
          <w:szCs w:val="28"/>
        </w:rPr>
        <w:t xml:space="preserve">/ </w:t>
      </w:r>
      <w:r w:rsidRPr="00647A99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где:              (8)</w:t>
      </w:r>
    </w:p>
    <w:bookmarkEnd w:id="62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647A99">
        <w:rPr>
          <w:szCs w:val="28"/>
        </w:rPr>
        <w:t>мп</w:t>
      </w:r>
      <w:proofErr w:type="spellEnd"/>
      <w:r w:rsidRPr="00AD5309">
        <w:rPr>
          <w:sz w:val="28"/>
          <w:szCs w:val="28"/>
        </w:rPr>
        <w:t xml:space="preserve"> - степень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 w:rsidRPr="00647A99">
        <w:rPr>
          <w:szCs w:val="28"/>
        </w:rPr>
        <w:t>мппз</w:t>
      </w:r>
      <w:proofErr w:type="spellEnd"/>
      <w:r w:rsidRPr="00AD5309">
        <w:rPr>
          <w:sz w:val="28"/>
          <w:szCs w:val="28"/>
        </w:rPr>
        <w:t xml:space="preserve"> - степень достижения планово</w:t>
      </w:r>
      <w:r>
        <w:rPr>
          <w:sz w:val="28"/>
          <w:szCs w:val="28"/>
        </w:rPr>
        <w:t>го значения целевого показателя</w:t>
      </w:r>
      <w:r w:rsidRPr="00AD5309">
        <w:rPr>
          <w:sz w:val="28"/>
          <w:szCs w:val="28"/>
        </w:rPr>
        <w:t xml:space="preserve">, характеризующего цели и задачи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((7), (7-1))</w:t>
      </w:r>
      <w:r w:rsidRPr="00AD5309">
        <w:rPr>
          <w:sz w:val="28"/>
          <w:szCs w:val="28"/>
        </w:rPr>
        <w:t>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47A99">
        <w:rPr>
          <w:sz w:val="28"/>
          <w:szCs w:val="28"/>
        </w:rPr>
        <w:t xml:space="preserve"> </w:t>
      </w:r>
      <w:r w:rsidRPr="00AD5309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</w:t>
      </w:r>
      <w:r w:rsidRPr="00AD5309">
        <w:rPr>
          <w:sz w:val="28"/>
          <w:szCs w:val="28"/>
        </w:rPr>
        <w:t xml:space="preserve">о целевых показателей, характеризующих цели и задачи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AD5309">
        <w:rPr>
          <w:sz w:val="28"/>
          <w:szCs w:val="28"/>
        </w:rPr>
        <w:t>СД</w:t>
      </w:r>
      <w:r w:rsidRPr="0071209B">
        <w:rPr>
          <w:szCs w:val="28"/>
        </w:rPr>
        <w:t>мппз</w:t>
      </w:r>
      <w:proofErr w:type="spellEnd"/>
      <w:r w:rsidRPr="00AD5309">
        <w:rPr>
          <w:sz w:val="28"/>
          <w:szCs w:val="28"/>
        </w:rPr>
        <w:t xml:space="preserve">&gt;1, </w:t>
      </w:r>
      <w:r>
        <w:rPr>
          <w:sz w:val="28"/>
          <w:szCs w:val="28"/>
        </w:rPr>
        <w:t xml:space="preserve">его </w:t>
      </w:r>
      <w:r w:rsidRPr="00AD5309">
        <w:rPr>
          <w:sz w:val="28"/>
          <w:szCs w:val="28"/>
        </w:rPr>
        <w:t>зн</w:t>
      </w:r>
      <w:r w:rsidRPr="00AD5309">
        <w:rPr>
          <w:sz w:val="28"/>
          <w:szCs w:val="28"/>
        </w:rPr>
        <w:t>а</w:t>
      </w:r>
      <w:r w:rsidRPr="00AD5309">
        <w:rPr>
          <w:sz w:val="28"/>
          <w:szCs w:val="28"/>
        </w:rPr>
        <w:t>чение принимается равным 1.</w:t>
      </w:r>
    </w:p>
    <w:p w:rsidR="001B2867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8C04C0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При оценке степени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 координат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 xml:space="preserve">ром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сти приведенная выше формула преобразуется в следующую:</w:t>
      </w:r>
    </w:p>
    <w:p w:rsidR="001B2867" w:rsidRPr="008C04C0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Default="001B2867" w:rsidP="001B2867">
      <w:pPr>
        <w:ind w:firstLine="709"/>
        <w:jc w:val="center"/>
        <w:rPr>
          <w:sz w:val="28"/>
          <w:szCs w:val="28"/>
        </w:rPr>
      </w:pPr>
      <w:r w:rsidRPr="008C04C0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СР</w:t>
      </w:r>
      <w:r w:rsidRPr="0071209B">
        <w:rPr>
          <w:szCs w:val="28"/>
        </w:rPr>
        <w:t>м</w:t>
      </w:r>
      <w:r w:rsidRPr="005A3164">
        <w:rPr>
          <w:szCs w:val="28"/>
        </w:rPr>
        <w:t>п</w:t>
      </w:r>
      <w:proofErr w:type="spellEnd"/>
      <w:r w:rsidRPr="008C04C0">
        <w:rPr>
          <w:szCs w:val="28"/>
        </w:rPr>
        <w:t xml:space="preserve"> = </w:t>
      </w:r>
      <w:r w:rsidRPr="005A3164">
        <w:rPr>
          <w:sz w:val="28"/>
          <w:szCs w:val="28"/>
        </w:rPr>
        <w:t>СД</w:t>
      </w:r>
      <w:r w:rsidRPr="000E0D51">
        <w:rPr>
          <w:szCs w:val="28"/>
        </w:rPr>
        <w:t>м</w:t>
      </w:r>
      <w:r>
        <w:rPr>
          <w:szCs w:val="28"/>
        </w:rPr>
        <w:t>ппз</w:t>
      </w:r>
      <w:r w:rsidRPr="008C04C0">
        <w:rPr>
          <w:szCs w:val="28"/>
        </w:rPr>
        <w:t>1*</w:t>
      </w:r>
      <w:r w:rsidRPr="005B702C">
        <w:rPr>
          <w:sz w:val="28"/>
          <w:szCs w:val="28"/>
          <w:lang w:val="en-US"/>
        </w:rPr>
        <w:t>k</w:t>
      </w:r>
      <w:r w:rsidRPr="008C04C0">
        <w:rPr>
          <w:sz w:val="20"/>
          <w:szCs w:val="28"/>
        </w:rPr>
        <w:t>1</w:t>
      </w:r>
      <w:r w:rsidRPr="008C04C0">
        <w:rPr>
          <w:szCs w:val="28"/>
        </w:rPr>
        <w:t xml:space="preserve"> + </w:t>
      </w:r>
      <w:r w:rsidRPr="005A3164">
        <w:rPr>
          <w:sz w:val="28"/>
          <w:szCs w:val="28"/>
        </w:rPr>
        <w:t>СД</w:t>
      </w:r>
      <w:r w:rsidRPr="000E0D51">
        <w:rPr>
          <w:szCs w:val="28"/>
        </w:rPr>
        <w:t>м</w:t>
      </w:r>
      <w:r>
        <w:rPr>
          <w:szCs w:val="28"/>
        </w:rPr>
        <w:t>ппз</w:t>
      </w:r>
      <w:r w:rsidRPr="008C04C0">
        <w:rPr>
          <w:szCs w:val="28"/>
        </w:rPr>
        <w:t>2*</w:t>
      </w:r>
      <w:r w:rsidRPr="005B702C">
        <w:rPr>
          <w:sz w:val="28"/>
          <w:szCs w:val="28"/>
          <w:lang w:val="en-US"/>
        </w:rPr>
        <w:t>k</w:t>
      </w:r>
      <w:r w:rsidRPr="008C04C0">
        <w:rPr>
          <w:sz w:val="20"/>
          <w:szCs w:val="28"/>
        </w:rPr>
        <w:t>2</w:t>
      </w:r>
      <w:r w:rsidRPr="008C04C0">
        <w:rPr>
          <w:szCs w:val="28"/>
        </w:rPr>
        <w:t xml:space="preserve"> + …+ </w:t>
      </w:r>
      <w:proofErr w:type="spellStart"/>
      <w:r w:rsidRPr="005A3164">
        <w:rPr>
          <w:sz w:val="28"/>
          <w:szCs w:val="28"/>
        </w:rPr>
        <w:t>СД</w:t>
      </w:r>
      <w:r w:rsidRPr="000E0D51">
        <w:rPr>
          <w:szCs w:val="28"/>
        </w:rPr>
        <w:t>м</w:t>
      </w:r>
      <w:r>
        <w:rPr>
          <w:szCs w:val="28"/>
        </w:rPr>
        <w:t>ппз</w:t>
      </w:r>
      <w:proofErr w:type="spellEnd"/>
      <w:r>
        <w:rPr>
          <w:szCs w:val="28"/>
          <w:lang w:val="en-US"/>
        </w:rPr>
        <w:t>m</w:t>
      </w:r>
      <w:r w:rsidRPr="00E95408">
        <w:rPr>
          <w:szCs w:val="28"/>
        </w:rPr>
        <w:t>*</w:t>
      </w:r>
      <w:proofErr w:type="spellStart"/>
      <w:r w:rsidRPr="005B702C">
        <w:rPr>
          <w:sz w:val="28"/>
          <w:szCs w:val="28"/>
          <w:lang w:val="en-US"/>
        </w:rPr>
        <w:t>k</w:t>
      </w:r>
      <w:r>
        <w:rPr>
          <w:sz w:val="20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, где:    </w:t>
      </w:r>
      <w:r w:rsidRPr="003B48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(8</w:t>
      </w:r>
      <w:r w:rsidRPr="00E95408">
        <w:rPr>
          <w:sz w:val="28"/>
          <w:szCs w:val="28"/>
        </w:rPr>
        <w:t>-1)</w:t>
      </w:r>
    </w:p>
    <w:p w:rsidR="001B2867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Default="001B2867" w:rsidP="001B2867">
      <w:pPr>
        <w:ind w:firstLine="709"/>
        <w:jc w:val="both"/>
        <w:rPr>
          <w:sz w:val="28"/>
          <w:szCs w:val="28"/>
        </w:rPr>
      </w:pPr>
      <w:r w:rsidRPr="005B702C">
        <w:rPr>
          <w:sz w:val="28"/>
          <w:szCs w:val="28"/>
          <w:lang w:val="en-US"/>
        </w:rPr>
        <w:t>k</w:t>
      </w:r>
      <w:r w:rsidRPr="005B702C">
        <w:rPr>
          <w:sz w:val="20"/>
          <w:szCs w:val="28"/>
        </w:rPr>
        <w:t>1</w:t>
      </w:r>
      <w:r>
        <w:rPr>
          <w:sz w:val="20"/>
          <w:szCs w:val="28"/>
        </w:rPr>
        <w:t>,</w:t>
      </w:r>
      <w:r>
        <w:rPr>
          <w:szCs w:val="28"/>
        </w:rPr>
        <w:t xml:space="preserve"> </w:t>
      </w:r>
      <w:r w:rsidRPr="005B702C">
        <w:rPr>
          <w:sz w:val="28"/>
          <w:szCs w:val="28"/>
          <w:lang w:val="en-US"/>
        </w:rPr>
        <w:t>k</w:t>
      </w:r>
      <w:r w:rsidRPr="00E95408">
        <w:rPr>
          <w:sz w:val="20"/>
          <w:szCs w:val="28"/>
        </w:rPr>
        <w:t>2</w:t>
      </w:r>
      <w:r>
        <w:rPr>
          <w:sz w:val="20"/>
          <w:szCs w:val="28"/>
        </w:rPr>
        <w:t xml:space="preserve">, …, </w:t>
      </w:r>
      <w:proofErr w:type="spellStart"/>
      <w:r w:rsidRPr="00AD5309">
        <w:rPr>
          <w:sz w:val="28"/>
          <w:szCs w:val="28"/>
        </w:rPr>
        <w:t>k</w:t>
      </w:r>
      <w:r w:rsidRPr="00E95408">
        <w:rPr>
          <w:szCs w:val="28"/>
        </w:rPr>
        <w:t>i</w:t>
      </w:r>
      <w:proofErr w:type="spellEnd"/>
      <w:r w:rsidRPr="00AD53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5309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коэффициенты значимости целевых показателей (</w:t>
      </w:r>
      <w:r w:rsidRPr="00AD5309">
        <w:rPr>
          <w:sz w:val="28"/>
          <w:szCs w:val="28"/>
        </w:rPr>
        <w:t>удельный вес, отражающий значимость целевого показателя</w:t>
      </w:r>
      <w:r>
        <w:rPr>
          <w:sz w:val="28"/>
          <w:szCs w:val="28"/>
        </w:rPr>
        <w:t>). Сумма коэффициентов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чимости равна 1;</w:t>
      </w:r>
    </w:p>
    <w:p w:rsidR="001B2867" w:rsidRPr="00E95408" w:rsidRDefault="001B2867" w:rsidP="0037289E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E95408">
        <w:rPr>
          <w:sz w:val="28"/>
          <w:szCs w:val="28"/>
        </w:rPr>
        <w:t xml:space="preserve"> </w:t>
      </w:r>
      <w:r>
        <w:rPr>
          <w:sz w:val="28"/>
          <w:szCs w:val="28"/>
        </w:rPr>
        <w:t>– количество коэффициентов значимости (равно количеству целевых показателей).</w:t>
      </w:r>
    </w:p>
    <w:p w:rsidR="001B2867" w:rsidRPr="00AD5309" w:rsidRDefault="001B2867" w:rsidP="0037289E">
      <w:pPr>
        <w:pStyle w:val="1"/>
        <w:keepNext w:val="0"/>
        <w:widowControl w:val="0"/>
        <w:ind w:firstLine="709"/>
      </w:pPr>
      <w:bookmarkStart w:id="63" w:name="sub_108"/>
      <w:r w:rsidRPr="00AD5309">
        <w:t xml:space="preserve">8. Оценка эффективности реализации </w:t>
      </w:r>
      <w:r>
        <w:t>муниципаль</w:t>
      </w:r>
      <w:r w:rsidRPr="00AD5309">
        <w:t>ной программы</w:t>
      </w:r>
    </w:p>
    <w:p w:rsidR="0037289E" w:rsidRDefault="001B2867" w:rsidP="0037289E">
      <w:pPr>
        <w:widowControl w:val="0"/>
        <w:ind w:firstLine="709"/>
        <w:jc w:val="both"/>
        <w:rPr>
          <w:sz w:val="28"/>
          <w:szCs w:val="28"/>
        </w:rPr>
      </w:pPr>
      <w:bookmarkStart w:id="64" w:name="sub_1081"/>
      <w:bookmarkEnd w:id="63"/>
      <w:r w:rsidRPr="00AD5309">
        <w:rPr>
          <w:sz w:val="28"/>
          <w:szCs w:val="28"/>
        </w:rPr>
        <w:t xml:space="preserve">8.1. Эффективность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 xml:space="preserve">ной программы оценивается </w:t>
      </w:r>
    </w:p>
    <w:p w:rsidR="0037289E" w:rsidRDefault="0037289E" w:rsidP="003728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1B2867" w:rsidRDefault="001B2867" w:rsidP="0037289E">
      <w:pPr>
        <w:widowControl w:val="0"/>
        <w:jc w:val="both"/>
        <w:rPr>
          <w:sz w:val="28"/>
          <w:szCs w:val="28"/>
        </w:rPr>
      </w:pPr>
      <w:r w:rsidRPr="00AD5309">
        <w:rPr>
          <w:sz w:val="28"/>
          <w:szCs w:val="28"/>
        </w:rPr>
        <w:lastRenderedPageBreak/>
        <w:t xml:space="preserve">в зависимости от значений оценки степени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граммы и оценки эффективности реализации входящих в нее подпрограмм (в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>домственных целевых программ, основных мероприятий) по следующей фо</w:t>
      </w:r>
      <w:r w:rsidRPr="00AD5309">
        <w:rPr>
          <w:sz w:val="28"/>
          <w:szCs w:val="28"/>
        </w:rPr>
        <w:t>р</w:t>
      </w:r>
      <w:r w:rsidRPr="00AD5309">
        <w:rPr>
          <w:sz w:val="28"/>
          <w:szCs w:val="28"/>
        </w:rPr>
        <w:t>муле:</w:t>
      </w:r>
    </w:p>
    <w:p w:rsidR="001B2867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C93566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 w:rsidRPr="00C003C4">
        <w:rPr>
          <w:szCs w:val="28"/>
        </w:rPr>
        <w:t>мп</w:t>
      </w:r>
      <w:proofErr w:type="spellEnd"/>
      <w:r>
        <w:rPr>
          <w:szCs w:val="28"/>
        </w:rPr>
        <w:t xml:space="preserve"> </w:t>
      </w:r>
      <w:r w:rsidRPr="00C003C4">
        <w:rPr>
          <w:sz w:val="28"/>
          <w:szCs w:val="28"/>
        </w:rPr>
        <w:t xml:space="preserve">= </w:t>
      </w:r>
      <w:r>
        <w:rPr>
          <w:sz w:val="28"/>
          <w:szCs w:val="28"/>
        </w:rPr>
        <w:t>0,5*</w:t>
      </w:r>
      <w:proofErr w:type="spellStart"/>
      <w:r>
        <w:rPr>
          <w:sz w:val="28"/>
          <w:szCs w:val="28"/>
        </w:rPr>
        <w:t>СР</w:t>
      </w:r>
      <w:r w:rsidRPr="00C003C4">
        <w:rPr>
          <w:szCs w:val="28"/>
        </w:rPr>
        <w:t>мп</w:t>
      </w:r>
      <w:proofErr w:type="spellEnd"/>
      <w:r>
        <w:rPr>
          <w:sz w:val="28"/>
          <w:szCs w:val="28"/>
        </w:rPr>
        <w:t xml:space="preserve"> + 0,5*(</w:t>
      </w:r>
      <w:proofErr w:type="spellStart"/>
      <w:r>
        <w:rPr>
          <w:sz w:val="28"/>
          <w:szCs w:val="28"/>
        </w:rPr>
        <w:t>ЭР</w:t>
      </w:r>
      <w:r w:rsidRPr="00C003C4">
        <w:rPr>
          <w:szCs w:val="28"/>
        </w:rPr>
        <w:t>п</w:t>
      </w:r>
      <w:proofErr w:type="spellEnd"/>
      <w:r w:rsidRPr="00C003C4">
        <w:rPr>
          <w:szCs w:val="28"/>
        </w:rPr>
        <w:t>/п1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k</w:t>
      </w:r>
      <w:r w:rsidRPr="00C003C4">
        <w:rPr>
          <w:szCs w:val="28"/>
        </w:rPr>
        <w:t>1</w:t>
      </w:r>
      <w:r w:rsidRPr="00C003C4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ЭР</w:t>
      </w:r>
      <w:r w:rsidRPr="00C003C4">
        <w:rPr>
          <w:szCs w:val="28"/>
        </w:rPr>
        <w:t>п</w:t>
      </w:r>
      <w:proofErr w:type="spellEnd"/>
      <w:r w:rsidRPr="00C003C4">
        <w:rPr>
          <w:szCs w:val="28"/>
        </w:rPr>
        <w:t>/п2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k</w:t>
      </w:r>
      <w:r w:rsidRPr="00C003C4">
        <w:rPr>
          <w:szCs w:val="28"/>
        </w:rPr>
        <w:t xml:space="preserve">2 + </w:t>
      </w:r>
      <w:r>
        <w:rPr>
          <w:szCs w:val="28"/>
        </w:rPr>
        <w:t>…</w:t>
      </w:r>
      <w:r w:rsidRPr="00C003C4">
        <w:rPr>
          <w:szCs w:val="28"/>
        </w:rPr>
        <w:t xml:space="preserve"> </w:t>
      </w:r>
      <w:r w:rsidRPr="00C93566">
        <w:rPr>
          <w:szCs w:val="28"/>
        </w:rPr>
        <w:t>+</w:t>
      </w:r>
      <w:r w:rsidRPr="00C003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</w:t>
      </w:r>
      <w:r w:rsidRPr="00C003C4">
        <w:rPr>
          <w:szCs w:val="28"/>
        </w:rPr>
        <w:t>п</w:t>
      </w:r>
      <w:proofErr w:type="spellEnd"/>
      <w:r w:rsidRPr="00C003C4">
        <w:rPr>
          <w:szCs w:val="28"/>
        </w:rPr>
        <w:t>/п</w:t>
      </w:r>
      <w:r>
        <w:rPr>
          <w:szCs w:val="28"/>
          <w:lang w:val="en-US"/>
        </w:rPr>
        <w:t>j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  <w:lang w:val="en-US"/>
        </w:rPr>
        <w:t>k</w:t>
      </w:r>
      <w:r>
        <w:rPr>
          <w:szCs w:val="28"/>
          <w:lang w:val="en-US"/>
        </w:rPr>
        <w:t>j</w:t>
      </w:r>
      <w:proofErr w:type="spellEnd"/>
      <w:r w:rsidRPr="00C93566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, где:</w:t>
      </w:r>
    </w:p>
    <w:bookmarkEnd w:id="64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 w:rsidRPr="00C93566">
        <w:rPr>
          <w:szCs w:val="28"/>
        </w:rPr>
        <w:t>мп</w:t>
      </w:r>
      <w:proofErr w:type="spellEnd"/>
      <w:r w:rsidRPr="00AD5309">
        <w:rPr>
          <w:sz w:val="28"/>
          <w:szCs w:val="28"/>
        </w:rPr>
        <w:t xml:space="preserve"> - эффективность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СР</w:t>
      </w:r>
      <w:r w:rsidRPr="00C93566">
        <w:rPr>
          <w:szCs w:val="28"/>
        </w:rPr>
        <w:t>мп</w:t>
      </w:r>
      <w:proofErr w:type="spellEnd"/>
      <w:r w:rsidRPr="00AD5309">
        <w:rPr>
          <w:sz w:val="28"/>
          <w:szCs w:val="28"/>
        </w:rPr>
        <w:t xml:space="preserve"> - степень реализации </w:t>
      </w:r>
      <w:r>
        <w:rPr>
          <w:sz w:val="28"/>
          <w:szCs w:val="28"/>
        </w:rPr>
        <w:t>муниципальн</w:t>
      </w:r>
      <w:r w:rsidRPr="00AD5309">
        <w:rPr>
          <w:sz w:val="28"/>
          <w:szCs w:val="28"/>
        </w:rPr>
        <w:t>ой программы</w:t>
      </w:r>
      <w:r>
        <w:rPr>
          <w:sz w:val="28"/>
          <w:szCs w:val="28"/>
        </w:rPr>
        <w:t xml:space="preserve"> ((8), (8-1))</w:t>
      </w:r>
      <w:r w:rsidRPr="00AD5309">
        <w:rPr>
          <w:sz w:val="28"/>
          <w:szCs w:val="28"/>
        </w:rPr>
        <w:t>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ЭР</w:t>
      </w:r>
      <w:r w:rsidRPr="00C93566">
        <w:rPr>
          <w:szCs w:val="28"/>
        </w:rPr>
        <w:t>п</w:t>
      </w:r>
      <w:proofErr w:type="spellEnd"/>
      <w:r w:rsidRPr="00C93566">
        <w:rPr>
          <w:szCs w:val="28"/>
        </w:rPr>
        <w:t xml:space="preserve">/п </w:t>
      </w:r>
      <w:r w:rsidRPr="00AD5309">
        <w:rPr>
          <w:sz w:val="28"/>
          <w:szCs w:val="28"/>
        </w:rPr>
        <w:t>- эффективность реализации подпрограммы (ведомственной цел</w:t>
      </w:r>
      <w:r w:rsidRPr="00AD5309">
        <w:rPr>
          <w:sz w:val="28"/>
          <w:szCs w:val="28"/>
        </w:rPr>
        <w:t>е</w:t>
      </w:r>
      <w:r w:rsidRPr="00AD5309">
        <w:rPr>
          <w:sz w:val="28"/>
          <w:szCs w:val="28"/>
        </w:rPr>
        <w:t>вой программы, основного мероприятия)</w:t>
      </w:r>
      <w:r>
        <w:rPr>
          <w:sz w:val="28"/>
          <w:szCs w:val="28"/>
        </w:rPr>
        <w:t xml:space="preserve"> (6)</w:t>
      </w:r>
      <w:r w:rsidRPr="00AD5309">
        <w:rPr>
          <w:sz w:val="28"/>
          <w:szCs w:val="28"/>
        </w:rPr>
        <w:t>;</w:t>
      </w:r>
    </w:p>
    <w:p w:rsidR="001B2867" w:rsidRDefault="001B2867" w:rsidP="001B2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C003C4">
        <w:rPr>
          <w:szCs w:val="28"/>
        </w:rPr>
        <w:t>1</w:t>
      </w:r>
      <w:r>
        <w:rPr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Cs w:val="28"/>
        </w:rPr>
        <w:t xml:space="preserve">2, …, </w:t>
      </w:r>
      <w:proofErr w:type="spellStart"/>
      <w:r w:rsidRPr="00AD5309">
        <w:rPr>
          <w:sz w:val="28"/>
          <w:szCs w:val="28"/>
        </w:rPr>
        <w:t>kj</w:t>
      </w:r>
      <w:proofErr w:type="spellEnd"/>
      <w:r w:rsidRPr="00AD5309">
        <w:rPr>
          <w:sz w:val="28"/>
          <w:szCs w:val="28"/>
        </w:rPr>
        <w:t xml:space="preserve"> - коэффициент</w:t>
      </w:r>
      <w:r>
        <w:rPr>
          <w:sz w:val="28"/>
          <w:szCs w:val="28"/>
        </w:rPr>
        <w:t>ы</w:t>
      </w:r>
      <w:r w:rsidRPr="00AD5309">
        <w:rPr>
          <w:sz w:val="28"/>
          <w:szCs w:val="28"/>
        </w:rPr>
        <w:t xml:space="preserve"> значимости подпрограммы (ведомственной целевой программы, основного мероприятия) для достижения целей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Pr="00AD5309">
        <w:rPr>
          <w:sz w:val="28"/>
          <w:szCs w:val="28"/>
        </w:rPr>
        <w:t>ной программы, определяемый в методике оценки эффективности реализ</w:t>
      </w:r>
      <w:r w:rsidRPr="00AD5309">
        <w:rPr>
          <w:sz w:val="28"/>
          <w:szCs w:val="28"/>
        </w:rPr>
        <w:t>а</w:t>
      </w:r>
      <w:r w:rsidRPr="00AD5309">
        <w:rPr>
          <w:sz w:val="28"/>
          <w:szCs w:val="28"/>
        </w:rPr>
        <w:t xml:space="preserve">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 xml:space="preserve">ной программы ее координатором. 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По умолчанию </w:t>
      </w:r>
      <w:r>
        <w:rPr>
          <w:sz w:val="28"/>
          <w:szCs w:val="28"/>
        </w:rPr>
        <w:t xml:space="preserve">коэффициент значимости </w:t>
      </w:r>
      <w:r w:rsidRPr="00AD5309">
        <w:rPr>
          <w:sz w:val="28"/>
          <w:szCs w:val="28"/>
        </w:rPr>
        <w:t>определяется по формуле: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center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k</w:t>
      </w:r>
      <w:r w:rsidRPr="00C93566">
        <w:rPr>
          <w:szCs w:val="28"/>
        </w:rPr>
        <w:t>j</w:t>
      </w:r>
      <w:proofErr w:type="spellEnd"/>
      <w:r w:rsidRPr="00AD5309">
        <w:rPr>
          <w:sz w:val="28"/>
          <w:szCs w:val="28"/>
        </w:rPr>
        <w:t xml:space="preserve"> = </w:t>
      </w:r>
      <w:proofErr w:type="spellStart"/>
      <w:r w:rsidRPr="00AD5309">
        <w:rPr>
          <w:sz w:val="28"/>
          <w:szCs w:val="28"/>
        </w:rPr>
        <w:t>Ф</w:t>
      </w:r>
      <w:r w:rsidRPr="00C93566">
        <w:rPr>
          <w:szCs w:val="28"/>
        </w:rPr>
        <w:t>j</w:t>
      </w:r>
      <w:proofErr w:type="spellEnd"/>
      <w:r w:rsidRPr="00AD5309">
        <w:rPr>
          <w:sz w:val="28"/>
          <w:szCs w:val="28"/>
        </w:rPr>
        <w:t xml:space="preserve"> / Ф, где: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proofErr w:type="spellStart"/>
      <w:r w:rsidRPr="00AD5309">
        <w:rPr>
          <w:sz w:val="28"/>
          <w:szCs w:val="28"/>
        </w:rPr>
        <w:t>Ф</w:t>
      </w:r>
      <w:r w:rsidRPr="00C93566">
        <w:rPr>
          <w:szCs w:val="28"/>
        </w:rPr>
        <w:t>j</w:t>
      </w:r>
      <w:proofErr w:type="spellEnd"/>
      <w:r w:rsidRPr="00AD5309">
        <w:rPr>
          <w:sz w:val="28"/>
          <w:szCs w:val="28"/>
        </w:rPr>
        <w:t xml:space="preserve"> - объем фактических расходов (кассового исполнения) на реализацию j-той подпрограммы (ведомственной целевой программы, основного меропри</w:t>
      </w:r>
      <w:r w:rsidRPr="00AD5309">
        <w:rPr>
          <w:sz w:val="28"/>
          <w:szCs w:val="28"/>
        </w:rPr>
        <w:t>я</w:t>
      </w:r>
      <w:r w:rsidRPr="00AD5309">
        <w:rPr>
          <w:sz w:val="28"/>
          <w:szCs w:val="28"/>
        </w:rPr>
        <w:t>тия) в отчетном году;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Ф - объем фактических расходов (кассового исполнения) на реализацию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программы;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j - количество подпрограмм (ведомственных целевых программ, осно</w:t>
      </w:r>
      <w:r w:rsidRPr="00AD5309">
        <w:rPr>
          <w:sz w:val="28"/>
          <w:szCs w:val="28"/>
        </w:rPr>
        <w:t>в</w:t>
      </w:r>
      <w:r w:rsidRPr="00AD5309">
        <w:rPr>
          <w:sz w:val="28"/>
          <w:szCs w:val="28"/>
        </w:rPr>
        <w:t>ных мероприятий).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bookmarkStart w:id="65" w:name="sub_1082"/>
      <w:r w:rsidRPr="00AD5309">
        <w:rPr>
          <w:sz w:val="28"/>
          <w:szCs w:val="28"/>
        </w:rPr>
        <w:t xml:space="preserve">8.2. Эффективность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 xml:space="preserve">ной программы признается высокой в случае, если значение </w:t>
      </w:r>
      <w:proofErr w:type="spellStart"/>
      <w:r w:rsidRPr="00AD5309">
        <w:rPr>
          <w:sz w:val="28"/>
          <w:szCs w:val="28"/>
        </w:rPr>
        <w:t>ЭР</w:t>
      </w:r>
      <w:r w:rsidRPr="00C93566">
        <w:rPr>
          <w:szCs w:val="28"/>
        </w:rPr>
        <w:t>мп</w:t>
      </w:r>
      <w:proofErr w:type="spellEnd"/>
      <w:r w:rsidRPr="00AD5309">
        <w:rPr>
          <w:sz w:val="28"/>
          <w:szCs w:val="28"/>
        </w:rPr>
        <w:t xml:space="preserve"> составляет не менее 0,90.</w:t>
      </w:r>
    </w:p>
    <w:bookmarkEnd w:id="65"/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 признается сре</w:t>
      </w:r>
      <w:r w:rsidRPr="00AD5309">
        <w:rPr>
          <w:sz w:val="28"/>
          <w:szCs w:val="28"/>
        </w:rPr>
        <w:t>д</w:t>
      </w:r>
      <w:r w:rsidRPr="00AD5309">
        <w:rPr>
          <w:sz w:val="28"/>
          <w:szCs w:val="28"/>
        </w:rPr>
        <w:t xml:space="preserve">ней в случае, если значение </w:t>
      </w:r>
      <w:proofErr w:type="spellStart"/>
      <w:r w:rsidRPr="00AD5309">
        <w:rPr>
          <w:sz w:val="28"/>
          <w:szCs w:val="28"/>
        </w:rPr>
        <w:t>ЭР</w:t>
      </w:r>
      <w:r w:rsidRPr="00C93566">
        <w:rPr>
          <w:szCs w:val="28"/>
        </w:rPr>
        <w:t>мп</w:t>
      </w:r>
      <w:proofErr w:type="spellEnd"/>
      <w:r w:rsidRPr="00AD5309">
        <w:rPr>
          <w:sz w:val="28"/>
          <w:szCs w:val="28"/>
        </w:rPr>
        <w:t>, составляет не менее 0,80.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программы признается уд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 xml:space="preserve">влетворительной в случае, если значение </w:t>
      </w:r>
      <w:proofErr w:type="spellStart"/>
      <w:r w:rsidRPr="00AD5309">
        <w:rPr>
          <w:sz w:val="28"/>
          <w:szCs w:val="28"/>
        </w:rPr>
        <w:t>ЭР</w:t>
      </w:r>
      <w:r w:rsidRPr="00CF072B">
        <w:rPr>
          <w:szCs w:val="28"/>
        </w:rPr>
        <w:t>мп</w:t>
      </w:r>
      <w:proofErr w:type="spellEnd"/>
      <w:r w:rsidRPr="00AD5309">
        <w:rPr>
          <w:sz w:val="28"/>
          <w:szCs w:val="28"/>
        </w:rPr>
        <w:t xml:space="preserve"> составляет не менее 0,70.</w:t>
      </w:r>
    </w:p>
    <w:p w:rsidR="001B2867" w:rsidRPr="00AD5309" w:rsidRDefault="001B2867" w:rsidP="001B2867">
      <w:pPr>
        <w:ind w:firstLine="709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В остальных случаях эффективность реализации </w:t>
      </w:r>
      <w:r>
        <w:rPr>
          <w:sz w:val="28"/>
          <w:szCs w:val="28"/>
        </w:rPr>
        <w:t>муниципаль</w:t>
      </w:r>
      <w:r w:rsidRPr="00AD5309">
        <w:rPr>
          <w:sz w:val="28"/>
          <w:szCs w:val="28"/>
        </w:rPr>
        <w:t>ной пр</w:t>
      </w:r>
      <w:r w:rsidRPr="00AD5309">
        <w:rPr>
          <w:sz w:val="28"/>
          <w:szCs w:val="28"/>
        </w:rPr>
        <w:t>о</w:t>
      </w:r>
      <w:r w:rsidRPr="00AD5309">
        <w:rPr>
          <w:sz w:val="28"/>
          <w:szCs w:val="28"/>
        </w:rPr>
        <w:t>граммы признается неудовлетворительной.</w:t>
      </w:r>
    </w:p>
    <w:p w:rsidR="001B2867" w:rsidRDefault="001B2867" w:rsidP="001B2867">
      <w:pPr>
        <w:rPr>
          <w:sz w:val="28"/>
          <w:szCs w:val="28"/>
        </w:rPr>
      </w:pPr>
    </w:p>
    <w:p w:rsidR="001B2867" w:rsidRDefault="001B2867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70"/>
        <w:gridCol w:w="4677"/>
      </w:tblGrid>
      <w:tr w:rsidR="0037289E" w:rsidRPr="00A01538" w:rsidTr="0037289E">
        <w:tc>
          <w:tcPr>
            <w:tcW w:w="5070" w:type="dxa"/>
          </w:tcPr>
          <w:p w:rsidR="0037289E" w:rsidRPr="00A01538" w:rsidRDefault="0037289E" w:rsidP="0037289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7289E" w:rsidRPr="00A01538" w:rsidRDefault="0037289E" w:rsidP="0037289E">
            <w:pPr>
              <w:ind w:right="-284"/>
              <w:rPr>
                <w:sz w:val="28"/>
                <w:szCs w:val="28"/>
              </w:rPr>
            </w:pPr>
            <w:r w:rsidRPr="00A01538">
              <w:rPr>
                <w:sz w:val="28"/>
                <w:szCs w:val="28"/>
              </w:rPr>
              <w:t>ПРИЛОЖЕНИЕ № 6</w:t>
            </w:r>
          </w:p>
          <w:p w:rsidR="0037289E" w:rsidRDefault="0037289E" w:rsidP="0037289E">
            <w:pPr>
              <w:ind w:right="-108"/>
              <w:rPr>
                <w:sz w:val="28"/>
                <w:szCs w:val="28"/>
              </w:rPr>
            </w:pPr>
            <w:r w:rsidRPr="00A01538">
              <w:rPr>
                <w:sz w:val="28"/>
                <w:szCs w:val="28"/>
              </w:rPr>
              <w:lastRenderedPageBreak/>
              <w:t xml:space="preserve">к Порядку принятия решения </w:t>
            </w:r>
          </w:p>
          <w:p w:rsidR="0037289E" w:rsidRDefault="0037289E" w:rsidP="0037289E">
            <w:pPr>
              <w:ind w:right="-108"/>
              <w:rPr>
                <w:sz w:val="28"/>
                <w:szCs w:val="28"/>
              </w:rPr>
            </w:pPr>
            <w:r w:rsidRPr="00A01538">
              <w:rPr>
                <w:sz w:val="28"/>
                <w:szCs w:val="28"/>
              </w:rPr>
              <w:t xml:space="preserve">о разработке, формирования, </w:t>
            </w:r>
          </w:p>
          <w:p w:rsidR="0037289E" w:rsidRDefault="0037289E" w:rsidP="0037289E">
            <w:pPr>
              <w:ind w:right="-108"/>
              <w:rPr>
                <w:sz w:val="28"/>
                <w:szCs w:val="28"/>
              </w:rPr>
            </w:pPr>
            <w:r w:rsidRPr="00A01538">
              <w:rPr>
                <w:sz w:val="28"/>
                <w:szCs w:val="28"/>
              </w:rPr>
              <w:t xml:space="preserve">реализации и оценки эффективности муниципальных программ </w:t>
            </w:r>
          </w:p>
          <w:p w:rsidR="0037289E" w:rsidRDefault="0037289E" w:rsidP="0037289E">
            <w:pPr>
              <w:ind w:right="-108"/>
              <w:rPr>
                <w:sz w:val="28"/>
                <w:szCs w:val="28"/>
              </w:rPr>
            </w:pPr>
            <w:r w:rsidRPr="00A0153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7289E" w:rsidRPr="00A01538" w:rsidRDefault="0037289E" w:rsidP="0037289E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01538">
              <w:rPr>
                <w:sz w:val="28"/>
                <w:szCs w:val="28"/>
              </w:rPr>
              <w:t xml:space="preserve"> район</w:t>
            </w:r>
          </w:p>
        </w:tc>
      </w:tr>
    </w:tbl>
    <w:p w:rsidR="0037289E" w:rsidRDefault="0037289E" w:rsidP="0037289E">
      <w:pPr>
        <w:ind w:right="-284"/>
        <w:jc w:val="center"/>
        <w:rPr>
          <w:b/>
          <w:sz w:val="28"/>
          <w:szCs w:val="28"/>
        </w:rPr>
      </w:pPr>
    </w:p>
    <w:p w:rsidR="0037289E" w:rsidRDefault="0037289E" w:rsidP="0037289E">
      <w:pPr>
        <w:ind w:right="-284"/>
        <w:jc w:val="center"/>
        <w:rPr>
          <w:b/>
          <w:sz w:val="28"/>
          <w:szCs w:val="28"/>
        </w:rPr>
      </w:pPr>
    </w:p>
    <w:p w:rsidR="0037289E" w:rsidRPr="00BC18ED" w:rsidRDefault="0037289E" w:rsidP="0037289E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37289E" w:rsidRPr="00BC18ED" w:rsidRDefault="0037289E" w:rsidP="0037289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 xml:space="preserve">программы </w:t>
      </w:r>
    </w:p>
    <w:p w:rsidR="0037289E" w:rsidRPr="00BC18ED" w:rsidRDefault="0037289E" w:rsidP="0037289E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«______________________________________________________________»</w:t>
      </w:r>
    </w:p>
    <w:tbl>
      <w:tblPr>
        <w:tblW w:w="150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244"/>
        <w:gridCol w:w="5244"/>
        <w:gridCol w:w="4530"/>
      </w:tblGrid>
      <w:tr w:rsidR="0037289E" w:rsidRPr="00A01538" w:rsidTr="0037289E">
        <w:trPr>
          <w:trHeight w:val="968"/>
        </w:trPr>
        <w:tc>
          <w:tcPr>
            <w:tcW w:w="5244" w:type="dxa"/>
          </w:tcPr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7289E" w:rsidRPr="00A01538" w:rsidRDefault="0037289E" w:rsidP="003728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7289E" w:rsidRPr="00A01538" w:rsidRDefault="0037289E" w:rsidP="003728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37289E" w:rsidRPr="00A01538" w:rsidTr="0037289E">
        <w:trPr>
          <w:trHeight w:val="968"/>
        </w:trPr>
        <w:tc>
          <w:tcPr>
            <w:tcW w:w="5244" w:type="dxa"/>
          </w:tcPr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01538">
              <w:rPr>
                <w:b/>
                <w:sz w:val="28"/>
                <w:szCs w:val="28"/>
              </w:rPr>
              <w:t xml:space="preserve">Координатор подпрограммы </w:t>
            </w:r>
          </w:p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7289E" w:rsidRPr="00A01538" w:rsidRDefault="0037289E" w:rsidP="003728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7289E" w:rsidRPr="00A01538" w:rsidRDefault="0037289E" w:rsidP="003728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37289E" w:rsidRPr="00A01538" w:rsidTr="0037289E">
        <w:trPr>
          <w:trHeight w:val="968"/>
        </w:trPr>
        <w:tc>
          <w:tcPr>
            <w:tcW w:w="5244" w:type="dxa"/>
          </w:tcPr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01538">
              <w:rPr>
                <w:b/>
                <w:sz w:val="28"/>
                <w:szCs w:val="28"/>
              </w:rPr>
              <w:t>Участники подпрограммы</w:t>
            </w:r>
          </w:p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7289E" w:rsidRPr="00A01538" w:rsidRDefault="0037289E" w:rsidP="003728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7289E" w:rsidRPr="00A01538" w:rsidRDefault="0037289E" w:rsidP="003728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37289E" w:rsidRPr="00A01538" w:rsidTr="0037289E">
        <w:trPr>
          <w:trHeight w:val="968"/>
        </w:trPr>
        <w:tc>
          <w:tcPr>
            <w:tcW w:w="5244" w:type="dxa"/>
          </w:tcPr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01538">
              <w:rPr>
                <w:b/>
                <w:sz w:val="28"/>
                <w:szCs w:val="28"/>
              </w:rPr>
              <w:t>Цели подпрограммы</w:t>
            </w:r>
          </w:p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7289E" w:rsidRPr="00A01538" w:rsidRDefault="0037289E" w:rsidP="003728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7289E" w:rsidRPr="00A01538" w:rsidRDefault="0037289E" w:rsidP="003728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37289E" w:rsidRPr="00A01538" w:rsidTr="0037289E">
        <w:trPr>
          <w:trHeight w:val="657"/>
        </w:trPr>
        <w:tc>
          <w:tcPr>
            <w:tcW w:w="5244" w:type="dxa"/>
          </w:tcPr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01538">
              <w:rPr>
                <w:b/>
                <w:sz w:val="28"/>
                <w:szCs w:val="28"/>
              </w:rPr>
              <w:t>Задачи подпрограммы</w:t>
            </w:r>
          </w:p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7289E" w:rsidRPr="00A01538" w:rsidRDefault="0037289E" w:rsidP="0037289E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7289E" w:rsidRPr="00A01538" w:rsidRDefault="0037289E" w:rsidP="003728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37289E" w:rsidRPr="00A01538" w:rsidTr="0037289E">
        <w:trPr>
          <w:trHeight w:val="651"/>
        </w:trPr>
        <w:tc>
          <w:tcPr>
            <w:tcW w:w="5244" w:type="dxa"/>
          </w:tcPr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 w:rsidRPr="00A01538">
              <w:rPr>
                <w:b/>
                <w:sz w:val="28"/>
                <w:szCs w:val="28"/>
              </w:rPr>
              <w:t>Перечень целевых показателей по</w:t>
            </w:r>
            <w:r w:rsidRPr="00A01538">
              <w:rPr>
                <w:b/>
                <w:sz w:val="28"/>
                <w:szCs w:val="28"/>
              </w:rPr>
              <w:t>д</w:t>
            </w:r>
            <w:r w:rsidRPr="00A01538">
              <w:rPr>
                <w:b/>
                <w:sz w:val="28"/>
                <w:szCs w:val="28"/>
              </w:rPr>
              <w:t>программы</w:t>
            </w:r>
          </w:p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7289E" w:rsidRPr="00A01538" w:rsidRDefault="0037289E" w:rsidP="003728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7289E" w:rsidRPr="00A01538" w:rsidRDefault="0037289E" w:rsidP="003728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37289E" w:rsidRPr="00A01538" w:rsidTr="0037289E">
        <w:trPr>
          <w:trHeight w:val="635"/>
        </w:trPr>
        <w:tc>
          <w:tcPr>
            <w:tcW w:w="5244" w:type="dxa"/>
          </w:tcPr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01538">
              <w:rPr>
                <w:b/>
                <w:sz w:val="28"/>
                <w:szCs w:val="28"/>
              </w:rPr>
              <w:t>Этапы и сроки реализации подпр</w:t>
            </w:r>
            <w:r w:rsidRPr="00A01538">
              <w:rPr>
                <w:b/>
                <w:sz w:val="28"/>
                <w:szCs w:val="28"/>
              </w:rPr>
              <w:t>о</w:t>
            </w:r>
            <w:r w:rsidRPr="00A01538">
              <w:rPr>
                <w:b/>
                <w:sz w:val="28"/>
                <w:szCs w:val="28"/>
              </w:rPr>
              <w:t>граммы</w:t>
            </w:r>
          </w:p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7289E" w:rsidRPr="00A01538" w:rsidRDefault="0037289E" w:rsidP="003728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7289E" w:rsidRPr="00A01538" w:rsidRDefault="0037289E" w:rsidP="003728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37289E" w:rsidRPr="00A01538" w:rsidTr="0037289E">
        <w:trPr>
          <w:trHeight w:val="984"/>
        </w:trPr>
        <w:tc>
          <w:tcPr>
            <w:tcW w:w="5244" w:type="dxa"/>
          </w:tcPr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01538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01538">
              <w:rPr>
                <w:b/>
                <w:sz w:val="28"/>
                <w:szCs w:val="28"/>
              </w:rPr>
              <w:t>подпрограммы</w:t>
            </w:r>
          </w:p>
          <w:p w:rsidR="0037289E" w:rsidRPr="00A01538" w:rsidRDefault="0037289E" w:rsidP="0037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7289E" w:rsidRPr="00A01538" w:rsidRDefault="0037289E" w:rsidP="003728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7289E" w:rsidRPr="00A01538" w:rsidRDefault="0037289E" w:rsidP="003728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</w:tbl>
    <w:p w:rsidR="0037289E" w:rsidRDefault="0037289E" w:rsidP="0037289E">
      <w:pPr>
        <w:ind w:right="-284"/>
        <w:jc w:val="center"/>
        <w:rPr>
          <w:sz w:val="28"/>
          <w:szCs w:val="28"/>
        </w:rPr>
      </w:pPr>
    </w:p>
    <w:p w:rsidR="0037289E" w:rsidRDefault="0037289E" w:rsidP="0037289E">
      <w:pPr>
        <w:ind w:right="-284"/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  <w:sectPr w:rsidR="0037289E" w:rsidSect="0037289E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37289E" w:rsidRPr="003F548B" w:rsidTr="0037289E">
        <w:tc>
          <w:tcPr>
            <w:tcW w:w="9782" w:type="dxa"/>
          </w:tcPr>
          <w:p w:rsidR="0037289E" w:rsidRPr="003F548B" w:rsidRDefault="0037289E" w:rsidP="0037289E"/>
        </w:tc>
        <w:tc>
          <w:tcPr>
            <w:tcW w:w="5670" w:type="dxa"/>
          </w:tcPr>
          <w:p w:rsidR="0037289E" w:rsidRPr="003F548B" w:rsidRDefault="0037289E" w:rsidP="0037289E">
            <w:pPr>
              <w:rPr>
                <w:sz w:val="28"/>
                <w:szCs w:val="28"/>
              </w:rPr>
            </w:pPr>
            <w:r w:rsidRPr="003F548B">
              <w:rPr>
                <w:sz w:val="28"/>
                <w:szCs w:val="28"/>
              </w:rPr>
              <w:t xml:space="preserve">ПРИЛОЖЕНИЕ № 7 </w:t>
            </w:r>
          </w:p>
          <w:p w:rsidR="0037289E" w:rsidRDefault="0037289E" w:rsidP="0037289E">
            <w:pPr>
              <w:rPr>
                <w:sz w:val="28"/>
                <w:szCs w:val="28"/>
              </w:rPr>
            </w:pPr>
            <w:r w:rsidRPr="003F548B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</w:t>
            </w:r>
          </w:p>
          <w:p w:rsidR="0037289E" w:rsidRPr="003F548B" w:rsidRDefault="0037289E" w:rsidP="0037289E">
            <w:pPr>
              <w:rPr>
                <w:sz w:val="28"/>
                <w:szCs w:val="28"/>
              </w:rPr>
            </w:pPr>
            <w:r w:rsidRPr="003F548B">
              <w:rPr>
                <w:sz w:val="28"/>
                <w:szCs w:val="28"/>
              </w:rPr>
              <w:t xml:space="preserve">эффективности муниципальных программ муниципального образования </w:t>
            </w:r>
          </w:p>
          <w:p w:rsidR="0037289E" w:rsidRPr="003F548B" w:rsidRDefault="0037289E" w:rsidP="0037289E">
            <w:pPr>
              <w:ind w:left="33"/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 w:rsidRPr="003F548B">
              <w:rPr>
                <w:sz w:val="28"/>
                <w:szCs w:val="28"/>
              </w:rPr>
              <w:t xml:space="preserve"> район</w:t>
            </w:r>
          </w:p>
        </w:tc>
      </w:tr>
    </w:tbl>
    <w:p w:rsidR="0037289E" w:rsidRDefault="0037289E" w:rsidP="0037289E">
      <w:pPr>
        <w:jc w:val="center"/>
        <w:rPr>
          <w:b/>
          <w:sz w:val="28"/>
          <w:szCs w:val="28"/>
        </w:rPr>
      </w:pPr>
    </w:p>
    <w:p w:rsidR="0037289E" w:rsidRPr="008F3C2F" w:rsidRDefault="0037289E" w:rsidP="0037289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37289E" w:rsidRDefault="0037289E" w:rsidP="0037289E">
      <w:pPr>
        <w:jc w:val="center"/>
        <w:rPr>
          <w:sz w:val="28"/>
          <w:szCs w:val="28"/>
        </w:rPr>
      </w:pPr>
      <w:r w:rsidRPr="00725F85">
        <w:rPr>
          <w:sz w:val="28"/>
          <w:szCs w:val="28"/>
        </w:rPr>
        <w:t xml:space="preserve"> « _______________________________________________________________________________________________________»</w:t>
      </w:r>
    </w:p>
    <w:p w:rsidR="0037289E" w:rsidRDefault="0037289E" w:rsidP="0037289E">
      <w:pPr>
        <w:jc w:val="center"/>
        <w:rPr>
          <w:sz w:val="23"/>
          <w:szCs w:val="23"/>
        </w:rPr>
      </w:pPr>
    </w:p>
    <w:p w:rsidR="0037289E" w:rsidRPr="007E7EB8" w:rsidRDefault="0037289E" w:rsidP="0037289E">
      <w:pPr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"/>
        <w:gridCol w:w="1715"/>
        <w:gridCol w:w="1386"/>
        <w:gridCol w:w="766"/>
        <w:gridCol w:w="1581"/>
        <w:gridCol w:w="1031"/>
        <w:gridCol w:w="1180"/>
        <w:gridCol w:w="1762"/>
        <w:gridCol w:w="2178"/>
        <w:gridCol w:w="2028"/>
      </w:tblGrid>
      <w:tr w:rsidR="0037289E" w:rsidTr="0037289E">
        <w:tc>
          <w:tcPr>
            <w:tcW w:w="696" w:type="dxa"/>
            <w:vMerge w:val="restart"/>
          </w:tcPr>
          <w:p w:rsidR="0037289E" w:rsidRPr="00225865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225865">
              <w:rPr>
                <w:color w:val="2D2D2D"/>
                <w:shd w:val="clear" w:color="auto" w:fill="FFFFFF"/>
              </w:rPr>
              <w:t>№ п/п</w:t>
            </w:r>
          </w:p>
        </w:tc>
        <w:tc>
          <w:tcPr>
            <w:tcW w:w="1715" w:type="dxa"/>
            <w:vMerge w:val="restart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86" w:type="dxa"/>
            <w:vMerge w:val="restart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Годы ре</w:t>
            </w:r>
            <w:r w:rsidRPr="00792B53">
              <w:rPr>
                <w:color w:val="2D2D2D"/>
                <w:shd w:val="clear" w:color="auto" w:fill="FFFFFF"/>
              </w:rPr>
              <w:t>а</w:t>
            </w:r>
            <w:r w:rsidRPr="00792B53">
              <w:rPr>
                <w:color w:val="2D2D2D"/>
                <w:shd w:val="clear" w:color="auto" w:fill="FFFFFF"/>
              </w:rPr>
              <w:t>лизации</w:t>
            </w:r>
          </w:p>
        </w:tc>
        <w:tc>
          <w:tcPr>
            <w:tcW w:w="6320" w:type="dxa"/>
            <w:gridSpan w:val="5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 w:rsidRPr="00792B53">
              <w:t>Объем финансирования, тыс. рублей</w:t>
            </w:r>
          </w:p>
        </w:tc>
        <w:tc>
          <w:tcPr>
            <w:tcW w:w="2178" w:type="dxa"/>
            <w:vMerge w:val="restart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Непосредственный результат реализ</w:t>
            </w:r>
            <w:r w:rsidRPr="00792B53">
              <w:rPr>
                <w:rFonts w:ascii="Times New Roman" w:hAnsi="Times New Roman"/>
              </w:rPr>
              <w:t>а</w:t>
            </w:r>
            <w:r w:rsidRPr="00792B53">
              <w:rPr>
                <w:rFonts w:ascii="Times New Roman" w:hAnsi="Times New Roman"/>
              </w:rPr>
              <w:t>ции мероприятия</w:t>
            </w:r>
          </w:p>
        </w:tc>
        <w:tc>
          <w:tcPr>
            <w:tcW w:w="2028" w:type="dxa"/>
            <w:vMerge w:val="restart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r w:rsidRPr="00792B53">
              <w:rPr>
                <w:rFonts w:ascii="Times New Roman" w:hAnsi="Times New Roman"/>
              </w:rPr>
              <w:t>заказчик, гла</w:t>
            </w:r>
            <w:r w:rsidRPr="00792B53">
              <w:rPr>
                <w:rFonts w:ascii="Times New Roman" w:hAnsi="Times New Roman"/>
              </w:rPr>
              <w:t>в</w:t>
            </w:r>
            <w:r w:rsidRPr="00792B53">
              <w:rPr>
                <w:rFonts w:ascii="Times New Roman" w:hAnsi="Times New Roman"/>
              </w:rPr>
              <w:t>ный распоряд</w:t>
            </w:r>
            <w:r w:rsidRPr="00792B53">
              <w:rPr>
                <w:rFonts w:ascii="Times New Roman" w:hAnsi="Times New Roman"/>
              </w:rPr>
              <w:t>и</w:t>
            </w:r>
            <w:r w:rsidRPr="00792B53">
              <w:rPr>
                <w:rFonts w:ascii="Times New Roman" w:hAnsi="Times New Roman"/>
              </w:rPr>
              <w:t>тель (распоряд</w:t>
            </w:r>
            <w:r w:rsidRPr="00792B53">
              <w:rPr>
                <w:rFonts w:ascii="Times New Roman" w:hAnsi="Times New Roman"/>
              </w:rPr>
              <w:t>и</w:t>
            </w:r>
            <w:r w:rsidRPr="00792B53">
              <w:rPr>
                <w:rFonts w:ascii="Times New Roman" w:hAnsi="Times New Roman"/>
              </w:rPr>
              <w:t>тель) бюджетных средств, испо</w:t>
            </w:r>
            <w:r w:rsidRPr="00792B53">
              <w:rPr>
                <w:rFonts w:ascii="Times New Roman" w:hAnsi="Times New Roman"/>
              </w:rPr>
              <w:t>л</w:t>
            </w:r>
            <w:r w:rsidRPr="00792B53">
              <w:rPr>
                <w:rFonts w:ascii="Times New Roman" w:hAnsi="Times New Roman"/>
              </w:rPr>
              <w:t>нитель</w:t>
            </w: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386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766" w:type="dxa"/>
            <w:vMerge w:val="restart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 w:rsidRPr="00792B53">
              <w:t>всего</w:t>
            </w:r>
          </w:p>
        </w:tc>
        <w:tc>
          <w:tcPr>
            <w:tcW w:w="5554" w:type="dxa"/>
            <w:gridSpan w:val="4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 w:rsidRPr="00792B53">
              <w:t>в разрезе источников финансирования</w:t>
            </w:r>
          </w:p>
        </w:tc>
        <w:tc>
          <w:tcPr>
            <w:tcW w:w="217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386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766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17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</w:t>
            </w:r>
          </w:p>
        </w:tc>
        <w:tc>
          <w:tcPr>
            <w:tcW w:w="1715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2</w:t>
            </w:r>
          </w:p>
        </w:tc>
        <w:tc>
          <w:tcPr>
            <w:tcW w:w="1386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3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4</w:t>
            </w: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9</w:t>
            </w: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10</w:t>
            </w:r>
          </w:p>
        </w:tc>
      </w:tr>
      <w:tr w:rsidR="0037289E" w:rsidTr="0037289E">
        <w:tc>
          <w:tcPr>
            <w:tcW w:w="696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</w:t>
            </w:r>
          </w:p>
        </w:tc>
        <w:tc>
          <w:tcPr>
            <w:tcW w:w="1715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Цель 1</w:t>
            </w:r>
          </w:p>
        </w:tc>
        <w:tc>
          <w:tcPr>
            <w:tcW w:w="11912" w:type="dxa"/>
            <w:gridSpan w:val="8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1.1</w:t>
            </w:r>
          </w:p>
        </w:tc>
        <w:tc>
          <w:tcPr>
            <w:tcW w:w="1715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Задача 1.1</w:t>
            </w:r>
          </w:p>
        </w:tc>
        <w:tc>
          <w:tcPr>
            <w:tcW w:w="11912" w:type="dxa"/>
            <w:gridSpan w:val="8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 w:val="restart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1.1.1</w:t>
            </w:r>
          </w:p>
        </w:tc>
        <w:tc>
          <w:tcPr>
            <w:tcW w:w="1715" w:type="dxa"/>
            <w:vMerge w:val="restart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>
              <w:t>М</w:t>
            </w:r>
            <w:r w:rsidRPr="00792B53">
              <w:t>ероприятие 1.</w:t>
            </w:r>
            <w:r>
              <w:t>1</w:t>
            </w: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1-й год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2-й год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...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N-й год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>
              <w:rPr>
                <w:b/>
                <w:color w:val="2D2D2D"/>
                <w:shd w:val="clear" w:color="auto" w:fill="FFFFFF"/>
              </w:rPr>
              <w:t>х</w:t>
            </w: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1.1...</w:t>
            </w:r>
          </w:p>
        </w:tc>
        <w:tc>
          <w:tcPr>
            <w:tcW w:w="1715" w:type="dxa"/>
          </w:tcPr>
          <w:p w:rsidR="0037289E" w:rsidRPr="00792B53" w:rsidRDefault="0037289E" w:rsidP="0037289E">
            <w:pPr>
              <w:jc w:val="center"/>
            </w:pPr>
            <w:r w:rsidRPr="00792B53">
              <w:t>………</w:t>
            </w: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1.2</w:t>
            </w:r>
          </w:p>
        </w:tc>
        <w:tc>
          <w:tcPr>
            <w:tcW w:w="1715" w:type="dxa"/>
          </w:tcPr>
          <w:p w:rsidR="0037289E" w:rsidRPr="00792B53" w:rsidRDefault="0037289E" w:rsidP="0037289E">
            <w:pPr>
              <w:jc w:val="center"/>
            </w:pPr>
            <w:r w:rsidRPr="00792B53">
              <w:t>Задача 1.2</w:t>
            </w: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 w:rsidRPr="00792B53">
              <w:rPr>
                <w:color w:val="2D2D2D"/>
                <w:shd w:val="clear" w:color="auto" w:fill="FFFFFF"/>
              </w:rPr>
              <w:t>….</w:t>
            </w:r>
          </w:p>
        </w:tc>
        <w:tc>
          <w:tcPr>
            <w:tcW w:w="1715" w:type="dxa"/>
          </w:tcPr>
          <w:p w:rsidR="0037289E" w:rsidRPr="00792B53" w:rsidRDefault="0037289E" w:rsidP="0037289E">
            <w:pPr>
              <w:jc w:val="center"/>
            </w:pPr>
            <w:r w:rsidRPr="00792B53">
              <w:t>…………</w:t>
            </w: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 w:val="restart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1.2</w:t>
            </w:r>
            <w:r w:rsidRPr="00792B53">
              <w:rPr>
                <w:color w:val="2D2D2D"/>
                <w:shd w:val="clear" w:color="auto" w:fill="FFFFFF"/>
              </w:rPr>
              <w:t>.1</w:t>
            </w:r>
          </w:p>
        </w:tc>
        <w:tc>
          <w:tcPr>
            <w:tcW w:w="1715" w:type="dxa"/>
            <w:vMerge w:val="restart"/>
          </w:tcPr>
          <w:p w:rsidR="0037289E" w:rsidRPr="00792B53" w:rsidRDefault="0037289E" w:rsidP="0037289E">
            <w:pPr>
              <w:jc w:val="center"/>
            </w:pPr>
            <w:r>
              <w:t>М</w:t>
            </w:r>
            <w:r w:rsidRPr="00792B53">
              <w:t xml:space="preserve">ероприятие </w:t>
            </w:r>
            <w:r>
              <w:t>1</w:t>
            </w:r>
            <w:r w:rsidRPr="00792B53">
              <w:t>.</w:t>
            </w:r>
            <w:r>
              <w:t>2</w:t>
            </w:r>
            <w:r w:rsidRPr="00792B53">
              <w:t>.1</w:t>
            </w: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1-й год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2-й год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...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</w:tbl>
    <w:p w:rsidR="0037289E" w:rsidRPr="0037289E" w:rsidRDefault="0037289E" w:rsidP="003728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"/>
        <w:gridCol w:w="1715"/>
        <w:gridCol w:w="1386"/>
        <w:gridCol w:w="766"/>
        <w:gridCol w:w="1581"/>
        <w:gridCol w:w="1031"/>
        <w:gridCol w:w="1180"/>
        <w:gridCol w:w="1762"/>
        <w:gridCol w:w="2178"/>
        <w:gridCol w:w="2028"/>
      </w:tblGrid>
      <w:tr w:rsidR="0037289E" w:rsidTr="0037289E">
        <w:tc>
          <w:tcPr>
            <w:tcW w:w="696" w:type="dxa"/>
            <w:vMerge w:val="restart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 w:val="restart"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N-й год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>
              <w:rPr>
                <w:b/>
                <w:color w:val="2D2D2D"/>
                <w:shd w:val="clear" w:color="auto" w:fill="FFFFFF"/>
              </w:rPr>
              <w:t>х</w:t>
            </w: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</w:tcPr>
          <w:p w:rsidR="0037289E" w:rsidRPr="00792B53" w:rsidRDefault="0037289E" w:rsidP="0037289E">
            <w:pPr>
              <w:jc w:val="center"/>
            </w:pPr>
            <w:r w:rsidRPr="00792B53">
              <w:t>………</w:t>
            </w: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 w:val="restart"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 w:val="restart"/>
          </w:tcPr>
          <w:p w:rsidR="0037289E" w:rsidRPr="00792B53" w:rsidRDefault="0037289E" w:rsidP="0037289E">
            <w:pPr>
              <w:jc w:val="center"/>
            </w:pPr>
          </w:p>
          <w:p w:rsidR="0037289E" w:rsidRPr="00792B53" w:rsidRDefault="0037289E" w:rsidP="0037289E">
            <w:pPr>
              <w:jc w:val="center"/>
            </w:pPr>
            <w:r w:rsidRPr="00792B53">
              <w:t>ИТОГО</w:t>
            </w:r>
            <w:r>
              <w:t xml:space="preserve"> по подпрограмме</w:t>
            </w: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1-й год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 w:val="restart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  <w:r w:rsidRPr="00792B53">
              <w:rPr>
                <w:b/>
                <w:color w:val="2D2D2D"/>
                <w:shd w:val="clear" w:color="auto" w:fill="FFFFFF"/>
              </w:rPr>
              <w:t>Х</w:t>
            </w:r>
          </w:p>
        </w:tc>
        <w:tc>
          <w:tcPr>
            <w:tcW w:w="2028" w:type="dxa"/>
            <w:vMerge w:val="restart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2-й год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...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N-й год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Tr="0037289E">
        <w:tc>
          <w:tcPr>
            <w:tcW w:w="696" w:type="dxa"/>
            <w:vMerge/>
          </w:tcPr>
          <w:p w:rsidR="0037289E" w:rsidRPr="00792B53" w:rsidRDefault="0037289E" w:rsidP="0037289E">
            <w:pPr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715" w:type="dxa"/>
            <w:vMerge/>
          </w:tcPr>
          <w:p w:rsidR="0037289E" w:rsidRPr="00792B53" w:rsidRDefault="0037289E" w:rsidP="0037289E">
            <w:pPr>
              <w:jc w:val="center"/>
            </w:pPr>
          </w:p>
        </w:tc>
        <w:tc>
          <w:tcPr>
            <w:tcW w:w="1386" w:type="dxa"/>
          </w:tcPr>
          <w:p w:rsidR="0037289E" w:rsidRPr="00792B53" w:rsidRDefault="0037289E" w:rsidP="0037289E">
            <w:pPr>
              <w:pStyle w:val="af1"/>
              <w:rPr>
                <w:rFonts w:ascii="Times New Roman" w:hAnsi="Times New Roman"/>
              </w:rPr>
            </w:pPr>
            <w:r w:rsidRPr="00792B53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58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37289E" w:rsidRPr="00792B53" w:rsidRDefault="0037289E" w:rsidP="0037289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37289E" w:rsidRPr="00792B53" w:rsidRDefault="0037289E" w:rsidP="0037289E">
            <w:pPr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</w:tbl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</w:pPr>
    </w:p>
    <w:p w:rsidR="0037289E" w:rsidRDefault="0037289E" w:rsidP="00FF6B38">
      <w:pPr>
        <w:jc w:val="center"/>
        <w:rPr>
          <w:sz w:val="28"/>
          <w:szCs w:val="28"/>
        </w:rPr>
        <w:sectPr w:rsidR="0037289E" w:rsidSect="0037289E">
          <w:pgSz w:w="16838" w:h="11906" w:orient="landscape"/>
          <w:pgMar w:top="1701" w:right="567" w:bottom="567" w:left="1134" w:header="709" w:footer="709" w:gutter="0"/>
          <w:cols w:space="708"/>
          <w:titlePg/>
          <w:docGrid w:linePitch="360"/>
        </w:sectPr>
      </w:pPr>
    </w:p>
    <w:p w:rsidR="0037289E" w:rsidRPr="00A865F9" w:rsidRDefault="0037289E" w:rsidP="00CA775E">
      <w:pPr>
        <w:ind w:left="4963" w:right="-284"/>
        <w:rPr>
          <w:sz w:val="28"/>
          <w:szCs w:val="28"/>
        </w:rPr>
      </w:pPr>
      <w:r w:rsidRPr="00A865F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CA775E" w:rsidRDefault="0037289E" w:rsidP="00CA775E">
      <w:pPr>
        <w:ind w:left="4963"/>
        <w:rPr>
          <w:sz w:val="28"/>
          <w:szCs w:val="28"/>
        </w:rPr>
      </w:pPr>
      <w:r w:rsidRPr="00A865F9">
        <w:rPr>
          <w:sz w:val="28"/>
          <w:szCs w:val="28"/>
        </w:rPr>
        <w:t xml:space="preserve">к Порядку принятия решения </w:t>
      </w:r>
    </w:p>
    <w:p w:rsidR="00CA775E" w:rsidRDefault="0037289E" w:rsidP="00CA775E">
      <w:pPr>
        <w:ind w:left="4963"/>
        <w:rPr>
          <w:sz w:val="28"/>
          <w:szCs w:val="28"/>
        </w:rPr>
      </w:pPr>
      <w:r w:rsidRPr="00A865F9">
        <w:rPr>
          <w:sz w:val="28"/>
          <w:szCs w:val="28"/>
        </w:rPr>
        <w:t xml:space="preserve">о разработке, формирования, </w:t>
      </w:r>
    </w:p>
    <w:p w:rsidR="00CA775E" w:rsidRDefault="0037289E" w:rsidP="00CA775E">
      <w:pPr>
        <w:ind w:left="4963"/>
        <w:rPr>
          <w:sz w:val="28"/>
          <w:szCs w:val="28"/>
        </w:rPr>
      </w:pPr>
      <w:r w:rsidRPr="00A865F9">
        <w:rPr>
          <w:sz w:val="28"/>
          <w:szCs w:val="28"/>
        </w:rPr>
        <w:t xml:space="preserve">реализации и оценки </w:t>
      </w:r>
    </w:p>
    <w:p w:rsidR="00CA775E" w:rsidRDefault="0037289E" w:rsidP="00CA775E">
      <w:pPr>
        <w:ind w:left="4963"/>
        <w:rPr>
          <w:sz w:val="28"/>
          <w:szCs w:val="28"/>
        </w:rPr>
      </w:pPr>
      <w:r w:rsidRPr="00A865F9">
        <w:rPr>
          <w:sz w:val="28"/>
          <w:szCs w:val="28"/>
        </w:rPr>
        <w:t xml:space="preserve">эффективности муниципальных программ муниципального </w:t>
      </w:r>
    </w:p>
    <w:p w:rsidR="0037289E" w:rsidRDefault="0037289E" w:rsidP="00CA775E">
      <w:pPr>
        <w:ind w:left="4963"/>
        <w:rPr>
          <w:sz w:val="28"/>
          <w:szCs w:val="28"/>
        </w:rPr>
      </w:pPr>
      <w:r w:rsidRPr="00A865F9">
        <w:rPr>
          <w:sz w:val="28"/>
          <w:szCs w:val="28"/>
        </w:rPr>
        <w:t>образования</w:t>
      </w:r>
      <w:r w:rsidR="00CA77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A865F9">
        <w:rPr>
          <w:sz w:val="28"/>
          <w:szCs w:val="28"/>
        </w:rPr>
        <w:t xml:space="preserve"> район</w:t>
      </w:r>
    </w:p>
    <w:p w:rsidR="0037289E" w:rsidRDefault="0037289E" w:rsidP="0037289E">
      <w:pPr>
        <w:ind w:left="1416"/>
        <w:jc w:val="center"/>
        <w:rPr>
          <w:sz w:val="28"/>
          <w:szCs w:val="28"/>
        </w:rPr>
      </w:pPr>
    </w:p>
    <w:p w:rsidR="00CA775E" w:rsidRDefault="00CA775E" w:rsidP="0037289E">
      <w:pPr>
        <w:ind w:left="1416"/>
        <w:jc w:val="center"/>
        <w:rPr>
          <w:sz w:val="28"/>
          <w:szCs w:val="28"/>
        </w:rPr>
      </w:pPr>
    </w:p>
    <w:p w:rsidR="0037289E" w:rsidRPr="007E2622" w:rsidRDefault="0037289E" w:rsidP="0037289E">
      <w:pPr>
        <w:pStyle w:val="ConsPlusTitle"/>
        <w:jc w:val="center"/>
        <w:rPr>
          <w:b w:val="0"/>
          <w:sz w:val="28"/>
          <w:szCs w:val="28"/>
        </w:rPr>
      </w:pPr>
      <w:r w:rsidRPr="007E2622">
        <w:rPr>
          <w:b w:val="0"/>
          <w:sz w:val="28"/>
          <w:szCs w:val="28"/>
        </w:rPr>
        <w:t>Порядок проведения публичного обсуждения проектов</w:t>
      </w:r>
    </w:p>
    <w:p w:rsidR="0037289E" w:rsidRPr="007E2622" w:rsidRDefault="0037289E" w:rsidP="0037289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</w:t>
      </w:r>
      <w:r w:rsidRPr="007E2622">
        <w:rPr>
          <w:b w:val="0"/>
          <w:sz w:val="28"/>
          <w:szCs w:val="28"/>
        </w:rPr>
        <w:t xml:space="preserve"> программ</w:t>
      </w:r>
    </w:p>
    <w:p w:rsidR="0037289E" w:rsidRPr="000D36CB" w:rsidRDefault="0037289E" w:rsidP="003728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>1. Для целей настоящего Порядка применяются следующие понятия и термины: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</w:t>
      </w:r>
      <w:r w:rsidRPr="007E262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6CB">
        <w:rPr>
          <w:rFonts w:ascii="Times New Roman" w:hAnsi="Times New Roman" w:cs="Times New Roman"/>
          <w:sz w:val="28"/>
          <w:szCs w:val="28"/>
        </w:rPr>
        <w:t xml:space="preserve">программы - форма реализации прав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D36CB">
        <w:rPr>
          <w:rFonts w:ascii="Times New Roman" w:hAnsi="Times New Roman" w:cs="Times New Roman"/>
          <w:sz w:val="28"/>
          <w:szCs w:val="28"/>
        </w:rPr>
        <w:t xml:space="preserve"> (общественности) на участие в процессе принятия решений орган</w:t>
      </w:r>
      <w:r>
        <w:rPr>
          <w:rFonts w:ascii="Times New Roman" w:hAnsi="Times New Roman" w:cs="Times New Roman"/>
          <w:sz w:val="28"/>
          <w:szCs w:val="28"/>
        </w:rPr>
        <w:t xml:space="preserve">ом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посредством публичного обсуждения проектов правовых актов об утверждении </w:t>
      </w:r>
      <w:r w:rsidRPr="007E2622">
        <w:rPr>
          <w:rFonts w:ascii="Times New Roman" w:hAnsi="Times New Roman" w:cs="Times New Roman"/>
          <w:sz w:val="28"/>
          <w:szCs w:val="28"/>
        </w:rPr>
        <w:t>муниципальных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представитель общественности - физическое или юридическое лицо, а также их ассоциации, организации, группы или иные объединения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36CB">
        <w:rPr>
          <w:rFonts w:ascii="Times New Roman" w:hAnsi="Times New Roman" w:cs="Times New Roman"/>
          <w:sz w:val="28"/>
          <w:szCs w:val="28"/>
        </w:rPr>
        <w:t>за и</w:t>
      </w:r>
      <w:r w:rsidRPr="000D36CB">
        <w:rPr>
          <w:rFonts w:ascii="Times New Roman" w:hAnsi="Times New Roman" w:cs="Times New Roman"/>
          <w:sz w:val="28"/>
          <w:szCs w:val="28"/>
        </w:rPr>
        <w:t>с</w:t>
      </w:r>
      <w:r w:rsidRPr="000D36CB">
        <w:rPr>
          <w:rFonts w:ascii="Times New Roman" w:hAnsi="Times New Roman" w:cs="Times New Roman"/>
          <w:sz w:val="28"/>
          <w:szCs w:val="28"/>
        </w:rPr>
        <w:t>ключением тех, кто принимает решение по данному вопросу в силу служе</w:t>
      </w:r>
      <w:r w:rsidRPr="000D36CB">
        <w:rPr>
          <w:rFonts w:ascii="Times New Roman" w:hAnsi="Times New Roman" w:cs="Times New Roman"/>
          <w:sz w:val="28"/>
          <w:szCs w:val="28"/>
        </w:rPr>
        <w:t>б</w:t>
      </w:r>
      <w:r w:rsidRPr="000D36CB">
        <w:rPr>
          <w:rFonts w:ascii="Times New Roman" w:hAnsi="Times New Roman" w:cs="Times New Roman"/>
          <w:sz w:val="28"/>
          <w:szCs w:val="28"/>
        </w:rPr>
        <w:t xml:space="preserve">ных обязанностей, представляет органы власти или участвует в деятельности на основании возмездного договора с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район)</w:t>
      </w:r>
      <w:r w:rsidRPr="000D36CB">
        <w:rPr>
          <w:rFonts w:ascii="Times New Roman" w:hAnsi="Times New Roman" w:cs="Times New Roman"/>
          <w:sz w:val="28"/>
          <w:szCs w:val="28"/>
        </w:rPr>
        <w:t>.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2. Публичное обсуждение проекта </w:t>
      </w:r>
      <w:r w:rsidRPr="007E26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D36CB">
        <w:rPr>
          <w:rFonts w:ascii="Times New Roman" w:hAnsi="Times New Roman" w:cs="Times New Roman"/>
          <w:sz w:val="28"/>
          <w:szCs w:val="28"/>
        </w:rPr>
        <w:t>программы  ос</w:t>
      </w:r>
      <w:r w:rsidRPr="000D36CB">
        <w:rPr>
          <w:rFonts w:ascii="Times New Roman" w:hAnsi="Times New Roman" w:cs="Times New Roman"/>
          <w:sz w:val="28"/>
          <w:szCs w:val="28"/>
        </w:rPr>
        <w:t>у</w:t>
      </w:r>
      <w:r w:rsidRPr="000D36CB">
        <w:rPr>
          <w:rFonts w:ascii="Times New Roman" w:hAnsi="Times New Roman" w:cs="Times New Roman"/>
          <w:sz w:val="28"/>
          <w:szCs w:val="28"/>
        </w:rPr>
        <w:t>ществляется структурным подразделением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D36CB">
        <w:rPr>
          <w:rFonts w:ascii="Times New Roman" w:hAnsi="Times New Roman" w:cs="Times New Roman"/>
          <w:sz w:val="28"/>
          <w:szCs w:val="28"/>
        </w:rPr>
        <w:t>, разработавшим 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D36CB">
        <w:rPr>
          <w:rFonts w:ascii="Times New Roman" w:hAnsi="Times New Roman" w:cs="Times New Roman"/>
          <w:sz w:val="28"/>
          <w:szCs w:val="28"/>
        </w:rPr>
        <w:t xml:space="preserve"> (далее - разработчик целевой программы).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3. Публичное обсуждение проекта </w:t>
      </w:r>
      <w:r w:rsidRPr="007E262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программы обе</w:t>
      </w:r>
      <w:r w:rsidRPr="000D36CB">
        <w:rPr>
          <w:rFonts w:ascii="Times New Roman" w:hAnsi="Times New Roman" w:cs="Times New Roman"/>
          <w:sz w:val="28"/>
          <w:szCs w:val="28"/>
        </w:rPr>
        <w:t>с</w:t>
      </w:r>
      <w:r w:rsidRPr="000D36CB">
        <w:rPr>
          <w:rFonts w:ascii="Times New Roman" w:hAnsi="Times New Roman" w:cs="Times New Roman"/>
          <w:sz w:val="28"/>
          <w:szCs w:val="28"/>
        </w:rPr>
        <w:t>печивается путем размещения проекта программы на официальном сайте разработчика программы в сети Интернет (далее - официальный сайт).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программы проводится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D36CB">
        <w:rPr>
          <w:rFonts w:ascii="Times New Roman" w:hAnsi="Times New Roman" w:cs="Times New Roman"/>
          <w:sz w:val="28"/>
          <w:szCs w:val="28"/>
        </w:rPr>
        <w:t xml:space="preserve"> рабочих дней со дня его размещения на официальном сайте.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ar905"/>
      <w:bookmarkEnd w:id="66"/>
      <w:r w:rsidRPr="000D36CB">
        <w:rPr>
          <w:rFonts w:ascii="Times New Roman" w:hAnsi="Times New Roman" w:cs="Times New Roman"/>
          <w:sz w:val="28"/>
          <w:szCs w:val="28"/>
        </w:rPr>
        <w:t xml:space="preserve">5. Одновременно с размещением текста проекта </w:t>
      </w:r>
      <w:r w:rsidRPr="007E262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</w:t>
      </w:r>
      <w:r w:rsidRPr="000D36CB">
        <w:rPr>
          <w:rFonts w:ascii="Times New Roman" w:hAnsi="Times New Roman" w:cs="Times New Roman"/>
          <w:sz w:val="28"/>
          <w:szCs w:val="28"/>
        </w:rPr>
        <w:t>о</w:t>
      </w:r>
      <w:r w:rsidRPr="000D36CB">
        <w:rPr>
          <w:rFonts w:ascii="Times New Roman" w:hAnsi="Times New Roman" w:cs="Times New Roman"/>
          <w:sz w:val="28"/>
          <w:szCs w:val="28"/>
        </w:rPr>
        <w:t>граммы на официальном сайте размещается следующая информация: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>срок начала и завершения проведения публичного обсуждения прое</w:t>
      </w:r>
      <w:r w:rsidRPr="000D36CB">
        <w:rPr>
          <w:rFonts w:ascii="Times New Roman" w:hAnsi="Times New Roman" w:cs="Times New Roman"/>
          <w:sz w:val="28"/>
          <w:szCs w:val="28"/>
        </w:rPr>
        <w:t>к</w:t>
      </w:r>
      <w:r w:rsidRPr="000D36CB">
        <w:rPr>
          <w:rFonts w:ascii="Times New Roman" w:hAnsi="Times New Roman" w:cs="Times New Roman"/>
          <w:sz w:val="28"/>
          <w:szCs w:val="28"/>
        </w:rPr>
        <w:t>та программы;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разработчика </w:t>
      </w:r>
      <w:r w:rsidRPr="007E26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программы в сети Интернет, по которому направляются в электронной форме замечания и предложения представителей общественности к проекту пр</w:t>
      </w:r>
      <w:r w:rsidRPr="000D36CB">
        <w:rPr>
          <w:rFonts w:ascii="Times New Roman" w:hAnsi="Times New Roman" w:cs="Times New Roman"/>
          <w:sz w:val="28"/>
          <w:szCs w:val="28"/>
        </w:rPr>
        <w:t>о</w:t>
      </w:r>
      <w:r w:rsidRPr="000D36CB">
        <w:rPr>
          <w:rFonts w:ascii="Times New Roman" w:hAnsi="Times New Roman" w:cs="Times New Roman"/>
          <w:sz w:val="28"/>
          <w:szCs w:val="28"/>
        </w:rPr>
        <w:t>граммы;</w:t>
      </w:r>
    </w:p>
    <w:p w:rsidR="0037289E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</w:t>
      </w:r>
      <w:r w:rsidRPr="000D36CB">
        <w:rPr>
          <w:rFonts w:ascii="Times New Roman" w:hAnsi="Times New Roman" w:cs="Times New Roman"/>
          <w:sz w:val="28"/>
          <w:szCs w:val="28"/>
        </w:rPr>
        <w:t>е</w:t>
      </w:r>
      <w:r w:rsidRPr="000D36CB">
        <w:rPr>
          <w:rFonts w:ascii="Times New Roman" w:hAnsi="Times New Roman" w:cs="Times New Roman"/>
          <w:sz w:val="28"/>
          <w:szCs w:val="28"/>
        </w:rPr>
        <w:t>ственности к проекту программы.</w:t>
      </w:r>
    </w:p>
    <w:p w:rsidR="00CA775E" w:rsidRPr="000D36CB" w:rsidRDefault="00CA775E" w:rsidP="00CA77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Pr="007E26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программы закл</w:t>
      </w:r>
      <w:r w:rsidRPr="000D36CB">
        <w:rPr>
          <w:rFonts w:ascii="Times New Roman" w:hAnsi="Times New Roman" w:cs="Times New Roman"/>
          <w:sz w:val="28"/>
          <w:szCs w:val="28"/>
        </w:rPr>
        <w:t>ю</w:t>
      </w:r>
      <w:r w:rsidRPr="000D36CB">
        <w:rPr>
          <w:rFonts w:ascii="Times New Roman" w:hAnsi="Times New Roman" w:cs="Times New Roman"/>
          <w:sz w:val="28"/>
          <w:szCs w:val="28"/>
        </w:rPr>
        <w:t>чается в направлении представителями общественности замечаний и пре</w:t>
      </w:r>
      <w:r w:rsidRPr="000D36CB">
        <w:rPr>
          <w:rFonts w:ascii="Times New Roman" w:hAnsi="Times New Roman" w:cs="Times New Roman"/>
          <w:sz w:val="28"/>
          <w:szCs w:val="28"/>
        </w:rPr>
        <w:t>д</w:t>
      </w:r>
      <w:r w:rsidRPr="000D36CB">
        <w:rPr>
          <w:rFonts w:ascii="Times New Roman" w:hAnsi="Times New Roman" w:cs="Times New Roman"/>
          <w:sz w:val="28"/>
          <w:szCs w:val="28"/>
        </w:rPr>
        <w:t>ложений к проекту программы на официальный адрес электронной почты разработчика программы в сети Интернет.</w:t>
      </w:r>
    </w:p>
    <w:p w:rsidR="0037289E" w:rsidRPr="002867BF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 w:rsidRPr="007E26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требованиям, предъя</w:t>
      </w:r>
      <w:r w:rsidRPr="000D36CB">
        <w:rPr>
          <w:rFonts w:ascii="Times New Roman" w:hAnsi="Times New Roman" w:cs="Times New Roman"/>
          <w:sz w:val="28"/>
          <w:szCs w:val="28"/>
        </w:rPr>
        <w:t>в</w:t>
      </w:r>
      <w:r w:rsidRPr="000D36CB">
        <w:rPr>
          <w:rFonts w:ascii="Times New Roman" w:hAnsi="Times New Roman" w:cs="Times New Roman"/>
          <w:sz w:val="28"/>
          <w:szCs w:val="28"/>
        </w:rPr>
        <w:t xml:space="preserve">ляемым к обращениям граждан, установленным Федеральным </w:t>
      </w:r>
      <w:hyperlink r:id="rId19" w:history="1">
        <w:r w:rsidRPr="00286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</w:t>
      </w:r>
      <w:r w:rsidRPr="002867BF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7BF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2867BF">
        <w:rPr>
          <w:rFonts w:ascii="Times New Roman" w:hAnsi="Times New Roman" w:cs="Times New Roman"/>
          <w:sz w:val="28"/>
          <w:szCs w:val="28"/>
        </w:rPr>
        <w:t>.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7BF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 w:rsidRPr="007E26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2867BF">
        <w:rPr>
          <w:rFonts w:ascii="Times New Roman" w:hAnsi="Times New Roman" w:cs="Times New Roman"/>
          <w:sz w:val="28"/>
          <w:szCs w:val="28"/>
        </w:rPr>
        <w:t xml:space="preserve"> программы, поступившие после срока завершения провед</w:t>
      </w:r>
      <w:r w:rsidRPr="002867BF">
        <w:rPr>
          <w:rFonts w:ascii="Times New Roman" w:hAnsi="Times New Roman" w:cs="Times New Roman"/>
          <w:sz w:val="28"/>
          <w:szCs w:val="28"/>
        </w:rPr>
        <w:t>е</w:t>
      </w:r>
      <w:r w:rsidRPr="002867BF">
        <w:rPr>
          <w:rFonts w:ascii="Times New Roman" w:hAnsi="Times New Roman" w:cs="Times New Roman"/>
          <w:sz w:val="28"/>
          <w:szCs w:val="28"/>
        </w:rPr>
        <w:t xml:space="preserve">ния публичного обсуждения проекта программы, не учитываются при его доработке и рассматриваются в порядке, установленном Федеральным </w:t>
      </w:r>
      <w:hyperlink r:id="rId20" w:history="1">
        <w:r w:rsidRPr="002867BF">
          <w:rPr>
            <w:rFonts w:ascii="Times New Roman" w:hAnsi="Times New Roman" w:cs="Times New Roman"/>
            <w:sz w:val="28"/>
            <w:szCs w:val="28"/>
          </w:rPr>
          <w:t>зак</w:t>
        </w:r>
        <w:r w:rsidRPr="002867BF">
          <w:rPr>
            <w:rFonts w:ascii="Times New Roman" w:hAnsi="Times New Roman" w:cs="Times New Roman"/>
            <w:sz w:val="28"/>
            <w:szCs w:val="28"/>
          </w:rPr>
          <w:t>о</w:t>
        </w:r>
        <w:r w:rsidRPr="002867BF">
          <w:rPr>
            <w:rFonts w:ascii="Times New Roman" w:hAnsi="Times New Roman" w:cs="Times New Roman"/>
            <w:sz w:val="28"/>
            <w:szCs w:val="28"/>
          </w:rPr>
          <w:t>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</w:t>
      </w:r>
      <w:r w:rsidRPr="002867BF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7BF">
        <w:rPr>
          <w:rFonts w:ascii="Times New Roman" w:hAnsi="Times New Roman" w:cs="Times New Roman"/>
          <w:sz w:val="28"/>
          <w:szCs w:val="28"/>
        </w:rPr>
        <w:t>О порядке рассмот</w:t>
      </w:r>
      <w:r w:rsidRPr="000D36CB">
        <w:rPr>
          <w:rFonts w:ascii="Times New Roman" w:hAnsi="Times New Roman" w:cs="Times New Roman"/>
          <w:sz w:val="28"/>
          <w:szCs w:val="28"/>
        </w:rPr>
        <w:t>рения обращен</w:t>
      </w:r>
      <w:r>
        <w:rPr>
          <w:rFonts w:ascii="Times New Roman" w:hAnsi="Times New Roman" w:cs="Times New Roman"/>
          <w:sz w:val="28"/>
          <w:szCs w:val="28"/>
        </w:rPr>
        <w:t>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Российской Федерации»</w:t>
      </w:r>
      <w:r w:rsidRPr="000D36CB">
        <w:rPr>
          <w:rFonts w:ascii="Times New Roman" w:hAnsi="Times New Roman" w:cs="Times New Roman"/>
          <w:sz w:val="28"/>
          <w:szCs w:val="28"/>
        </w:rPr>
        <w:t>.</w:t>
      </w:r>
    </w:p>
    <w:p w:rsidR="0037289E" w:rsidRPr="002E510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10B">
        <w:rPr>
          <w:rFonts w:ascii="Times New Roman" w:hAnsi="Times New Roman" w:cs="Times New Roman"/>
          <w:sz w:val="28"/>
          <w:szCs w:val="28"/>
        </w:rPr>
        <w:t xml:space="preserve">7. После истечения срока публичного обсуждения проекта </w:t>
      </w:r>
      <w:r w:rsidRPr="007E2622">
        <w:rPr>
          <w:rFonts w:ascii="Times New Roman" w:hAnsi="Times New Roman" w:cs="Times New Roman"/>
          <w:sz w:val="28"/>
          <w:szCs w:val="28"/>
        </w:rPr>
        <w:t>муниц</w:t>
      </w:r>
      <w:r w:rsidRPr="007E2622">
        <w:rPr>
          <w:rFonts w:ascii="Times New Roman" w:hAnsi="Times New Roman" w:cs="Times New Roman"/>
          <w:sz w:val="28"/>
          <w:szCs w:val="28"/>
        </w:rPr>
        <w:t>и</w:t>
      </w:r>
      <w:r w:rsidRPr="007E2622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2E510B">
        <w:rPr>
          <w:rFonts w:ascii="Times New Roman" w:hAnsi="Times New Roman" w:cs="Times New Roman"/>
          <w:sz w:val="28"/>
          <w:szCs w:val="28"/>
        </w:rPr>
        <w:t xml:space="preserve">программы, указанного в </w:t>
      </w:r>
      <w:hyperlink w:anchor="Par905" w:history="1">
        <w:r w:rsidRPr="002E510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E510B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программы выполняет одно из следующих действий:</w:t>
      </w:r>
    </w:p>
    <w:p w:rsidR="0037289E" w:rsidRPr="002E510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10B">
        <w:rPr>
          <w:rFonts w:ascii="Times New Roman" w:hAnsi="Times New Roman" w:cs="Times New Roman"/>
          <w:sz w:val="28"/>
          <w:szCs w:val="28"/>
        </w:rPr>
        <w:t xml:space="preserve">дорабатывает проект </w:t>
      </w:r>
      <w:r w:rsidRPr="007E26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2E510B">
        <w:rPr>
          <w:rFonts w:ascii="Times New Roman" w:hAnsi="Times New Roman" w:cs="Times New Roman"/>
          <w:sz w:val="28"/>
          <w:szCs w:val="28"/>
        </w:rPr>
        <w:t xml:space="preserve"> программы с учетом поступи</w:t>
      </w:r>
      <w:r w:rsidRPr="002E510B">
        <w:rPr>
          <w:rFonts w:ascii="Times New Roman" w:hAnsi="Times New Roman" w:cs="Times New Roman"/>
          <w:sz w:val="28"/>
          <w:szCs w:val="28"/>
        </w:rPr>
        <w:t>в</w:t>
      </w:r>
      <w:r w:rsidRPr="002E510B">
        <w:rPr>
          <w:rFonts w:ascii="Times New Roman" w:hAnsi="Times New Roman" w:cs="Times New Roman"/>
          <w:sz w:val="28"/>
          <w:szCs w:val="28"/>
        </w:rPr>
        <w:t>ших замечаний и предложений представителей общественности к проекту программы;</w:t>
      </w:r>
    </w:p>
    <w:p w:rsidR="0037289E" w:rsidRPr="002E510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10B">
        <w:rPr>
          <w:rFonts w:ascii="Times New Roman" w:hAnsi="Times New Roman" w:cs="Times New Roman"/>
          <w:sz w:val="28"/>
          <w:szCs w:val="28"/>
        </w:rPr>
        <w:t xml:space="preserve">оставляет проект </w:t>
      </w:r>
      <w:r w:rsidRPr="007E26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2E510B">
        <w:rPr>
          <w:rFonts w:ascii="Times New Roman" w:hAnsi="Times New Roman" w:cs="Times New Roman"/>
          <w:sz w:val="28"/>
          <w:szCs w:val="28"/>
        </w:rPr>
        <w:t xml:space="preserve"> программы без изменений.</w:t>
      </w:r>
    </w:p>
    <w:p w:rsidR="0037289E" w:rsidRPr="002E510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10B">
        <w:rPr>
          <w:rFonts w:ascii="Times New Roman" w:hAnsi="Times New Roman" w:cs="Times New Roman"/>
          <w:sz w:val="28"/>
          <w:szCs w:val="28"/>
        </w:rPr>
        <w:t xml:space="preserve">8. После истечения срока публичного обсуждения проекта </w:t>
      </w:r>
      <w:r w:rsidRPr="007E2622">
        <w:rPr>
          <w:rFonts w:ascii="Times New Roman" w:hAnsi="Times New Roman" w:cs="Times New Roman"/>
          <w:sz w:val="28"/>
          <w:szCs w:val="28"/>
        </w:rPr>
        <w:t>муниц</w:t>
      </w:r>
      <w:r w:rsidRPr="007E2622">
        <w:rPr>
          <w:rFonts w:ascii="Times New Roman" w:hAnsi="Times New Roman" w:cs="Times New Roman"/>
          <w:sz w:val="28"/>
          <w:szCs w:val="28"/>
        </w:rPr>
        <w:t>и</w:t>
      </w:r>
      <w:r w:rsidRPr="007E2622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2E510B">
        <w:rPr>
          <w:rFonts w:ascii="Times New Roman" w:hAnsi="Times New Roman" w:cs="Times New Roman"/>
          <w:sz w:val="28"/>
          <w:szCs w:val="28"/>
        </w:rPr>
        <w:t xml:space="preserve"> программы, указанного в </w:t>
      </w:r>
      <w:hyperlink w:anchor="Par905" w:history="1">
        <w:r w:rsidRPr="002E510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E510B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</w:t>
      </w:r>
      <w:r w:rsidRPr="002E510B">
        <w:rPr>
          <w:rFonts w:ascii="Times New Roman" w:hAnsi="Times New Roman" w:cs="Times New Roman"/>
          <w:sz w:val="28"/>
          <w:szCs w:val="28"/>
        </w:rPr>
        <w:t>и</w:t>
      </w:r>
      <w:r w:rsidRPr="002E510B">
        <w:rPr>
          <w:rFonts w:ascii="Times New Roman" w:hAnsi="Times New Roman" w:cs="Times New Roman"/>
          <w:sz w:val="28"/>
          <w:szCs w:val="28"/>
        </w:rPr>
        <w:t>ком программы готовится таблица замечаний, подписываемая его руковод</w:t>
      </w:r>
      <w:r w:rsidRPr="002E510B">
        <w:rPr>
          <w:rFonts w:ascii="Times New Roman" w:hAnsi="Times New Roman" w:cs="Times New Roman"/>
          <w:sz w:val="28"/>
          <w:szCs w:val="28"/>
        </w:rPr>
        <w:t>и</w:t>
      </w:r>
      <w:r w:rsidRPr="002E510B">
        <w:rPr>
          <w:rFonts w:ascii="Times New Roman" w:hAnsi="Times New Roman" w:cs="Times New Roman"/>
          <w:sz w:val="28"/>
          <w:szCs w:val="28"/>
        </w:rPr>
        <w:t>телем, в которой указываются содержание замечаний и предложений пре</w:t>
      </w:r>
      <w:r w:rsidRPr="002E510B">
        <w:rPr>
          <w:rFonts w:ascii="Times New Roman" w:hAnsi="Times New Roman" w:cs="Times New Roman"/>
          <w:sz w:val="28"/>
          <w:szCs w:val="28"/>
        </w:rPr>
        <w:t>д</w:t>
      </w:r>
      <w:r w:rsidRPr="002E510B">
        <w:rPr>
          <w:rFonts w:ascii="Times New Roman" w:hAnsi="Times New Roman" w:cs="Times New Roman"/>
          <w:sz w:val="28"/>
          <w:szCs w:val="28"/>
        </w:rPr>
        <w:t>ставителей общественности, а также результаты рассмотрения указанных з</w:t>
      </w:r>
      <w:r w:rsidRPr="002E510B">
        <w:rPr>
          <w:rFonts w:ascii="Times New Roman" w:hAnsi="Times New Roman" w:cs="Times New Roman"/>
          <w:sz w:val="28"/>
          <w:szCs w:val="28"/>
        </w:rPr>
        <w:t>а</w:t>
      </w:r>
      <w:r w:rsidRPr="002E510B">
        <w:rPr>
          <w:rFonts w:ascii="Times New Roman" w:hAnsi="Times New Roman" w:cs="Times New Roman"/>
          <w:sz w:val="28"/>
          <w:szCs w:val="28"/>
        </w:rPr>
        <w:t xml:space="preserve">мечаний и предложений согласно </w:t>
      </w:r>
      <w:hyperlink w:anchor="Par928" w:history="1">
        <w:r w:rsidRPr="002E510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E510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7289E" w:rsidRPr="000D36CB" w:rsidRDefault="0037289E" w:rsidP="003728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В целях информирования представителей общественности об учете (отклонении) замечаний и предложений разработчиком </w:t>
      </w:r>
      <w:r w:rsidRPr="007E26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</w:t>
      </w:r>
      <w:r w:rsidRPr="000D36CB">
        <w:rPr>
          <w:rFonts w:ascii="Times New Roman" w:hAnsi="Times New Roman" w:cs="Times New Roman"/>
          <w:sz w:val="28"/>
          <w:szCs w:val="28"/>
        </w:rPr>
        <w:t>о</w:t>
      </w:r>
      <w:r w:rsidRPr="000D36CB">
        <w:rPr>
          <w:rFonts w:ascii="Times New Roman" w:hAnsi="Times New Roman" w:cs="Times New Roman"/>
          <w:sz w:val="28"/>
          <w:szCs w:val="28"/>
        </w:rPr>
        <w:t>граммы таблица замечаний размещается на официальном сайте не позднее чем через семь рабочих дней после истечения срока публичного обсуждения.</w:t>
      </w:r>
    </w:p>
    <w:p w:rsidR="0037289E" w:rsidRPr="00114F74" w:rsidRDefault="0037289E" w:rsidP="0037289E">
      <w:pPr>
        <w:jc w:val="both"/>
      </w:pPr>
    </w:p>
    <w:p w:rsidR="0037289E" w:rsidRDefault="0037289E" w:rsidP="0037289E">
      <w:pPr>
        <w:jc w:val="both"/>
        <w:rPr>
          <w:sz w:val="28"/>
          <w:szCs w:val="28"/>
          <w:shd w:val="clear" w:color="auto" w:fill="FFFFFF"/>
        </w:rPr>
      </w:pPr>
    </w:p>
    <w:p w:rsidR="0037289E" w:rsidRDefault="0037289E" w:rsidP="0037289E">
      <w:pPr>
        <w:jc w:val="both"/>
        <w:rPr>
          <w:sz w:val="28"/>
          <w:szCs w:val="28"/>
          <w:shd w:val="clear" w:color="auto" w:fill="FFFFFF"/>
        </w:rPr>
      </w:pPr>
    </w:p>
    <w:p w:rsidR="0037289E" w:rsidRDefault="0037289E" w:rsidP="0037289E">
      <w:pPr>
        <w:jc w:val="both"/>
        <w:rPr>
          <w:sz w:val="28"/>
          <w:szCs w:val="28"/>
          <w:shd w:val="clear" w:color="auto" w:fill="FFFFFF"/>
        </w:rPr>
      </w:pPr>
    </w:p>
    <w:p w:rsidR="0037289E" w:rsidRDefault="0037289E" w:rsidP="0037289E">
      <w:pPr>
        <w:jc w:val="both"/>
        <w:rPr>
          <w:sz w:val="28"/>
          <w:szCs w:val="28"/>
          <w:shd w:val="clear" w:color="auto" w:fill="FFFFFF"/>
        </w:rPr>
      </w:pPr>
    </w:p>
    <w:p w:rsidR="0037289E" w:rsidRDefault="0037289E" w:rsidP="0037289E">
      <w:pPr>
        <w:jc w:val="both"/>
        <w:rPr>
          <w:sz w:val="28"/>
          <w:szCs w:val="28"/>
          <w:shd w:val="clear" w:color="auto" w:fill="FFFFFF"/>
        </w:rPr>
      </w:pPr>
    </w:p>
    <w:p w:rsidR="00CA775E" w:rsidRDefault="00CA775E" w:rsidP="0037289E">
      <w:pPr>
        <w:jc w:val="both"/>
        <w:rPr>
          <w:sz w:val="28"/>
          <w:szCs w:val="28"/>
          <w:shd w:val="clear" w:color="auto" w:fill="FFFFFF"/>
        </w:rPr>
      </w:pPr>
    </w:p>
    <w:p w:rsidR="00CA775E" w:rsidRDefault="00CA775E" w:rsidP="0037289E">
      <w:pPr>
        <w:jc w:val="both"/>
        <w:rPr>
          <w:sz w:val="28"/>
          <w:szCs w:val="28"/>
          <w:shd w:val="clear" w:color="auto" w:fill="FFFFFF"/>
        </w:rPr>
      </w:pPr>
    </w:p>
    <w:p w:rsidR="00CA775E" w:rsidRDefault="00CA775E" w:rsidP="0037289E">
      <w:pPr>
        <w:jc w:val="both"/>
        <w:rPr>
          <w:sz w:val="28"/>
          <w:szCs w:val="28"/>
          <w:shd w:val="clear" w:color="auto" w:fill="FFFFFF"/>
        </w:rPr>
      </w:pPr>
    </w:p>
    <w:p w:rsidR="0037289E" w:rsidRDefault="0037289E" w:rsidP="0037289E">
      <w:pPr>
        <w:jc w:val="both"/>
        <w:rPr>
          <w:sz w:val="28"/>
          <w:szCs w:val="28"/>
          <w:shd w:val="clear" w:color="auto" w:fill="FFFFFF"/>
        </w:rPr>
      </w:pPr>
    </w:p>
    <w:p w:rsidR="0037289E" w:rsidRDefault="0037289E" w:rsidP="0037289E">
      <w:pPr>
        <w:jc w:val="both"/>
        <w:rPr>
          <w:sz w:val="28"/>
          <w:szCs w:val="28"/>
          <w:shd w:val="clear" w:color="auto" w:fill="FFFFFF"/>
        </w:rPr>
      </w:pPr>
    </w:p>
    <w:p w:rsidR="0037289E" w:rsidRDefault="0037289E" w:rsidP="0037289E">
      <w:pPr>
        <w:jc w:val="both"/>
        <w:rPr>
          <w:sz w:val="28"/>
          <w:szCs w:val="28"/>
          <w:shd w:val="clear" w:color="auto" w:fill="FFFFFF"/>
        </w:rPr>
      </w:pPr>
    </w:p>
    <w:p w:rsidR="0037289E" w:rsidRDefault="0037289E" w:rsidP="0037289E">
      <w:pPr>
        <w:pStyle w:val="ConsPlusNormal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D36CB">
        <w:rPr>
          <w:rFonts w:ascii="Times New Roman" w:hAnsi="Times New Roman" w:cs="Times New Roman"/>
          <w:sz w:val="28"/>
          <w:szCs w:val="28"/>
        </w:rPr>
        <w:t>РИЛОЖЕНИЕ</w:t>
      </w:r>
    </w:p>
    <w:p w:rsidR="00CA775E" w:rsidRDefault="0037289E" w:rsidP="0037289E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CB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37289E" w:rsidRPr="000D36CB" w:rsidRDefault="0037289E" w:rsidP="0037289E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>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CB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37289E" w:rsidRPr="000D36CB" w:rsidRDefault="0037289E" w:rsidP="0037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89E" w:rsidRDefault="0037289E" w:rsidP="0037289E">
      <w:pPr>
        <w:pStyle w:val="ConsPlusTitle"/>
        <w:jc w:val="center"/>
        <w:rPr>
          <w:b w:val="0"/>
          <w:sz w:val="28"/>
          <w:szCs w:val="28"/>
        </w:rPr>
      </w:pPr>
      <w:bookmarkStart w:id="67" w:name="Par928"/>
      <w:bookmarkEnd w:id="67"/>
    </w:p>
    <w:p w:rsidR="0037289E" w:rsidRPr="004E27FC" w:rsidRDefault="0037289E" w:rsidP="0037289E">
      <w:pPr>
        <w:pStyle w:val="ConsPlusTitle"/>
        <w:jc w:val="center"/>
        <w:rPr>
          <w:b w:val="0"/>
          <w:sz w:val="28"/>
          <w:szCs w:val="28"/>
        </w:rPr>
      </w:pPr>
      <w:r w:rsidRPr="004E27FC">
        <w:rPr>
          <w:b w:val="0"/>
          <w:sz w:val="28"/>
          <w:szCs w:val="28"/>
        </w:rPr>
        <w:t>Таблица</w:t>
      </w:r>
    </w:p>
    <w:p w:rsidR="0037289E" w:rsidRPr="004E27FC" w:rsidRDefault="0037289E" w:rsidP="0037289E">
      <w:pPr>
        <w:pStyle w:val="ConsPlusTitle"/>
        <w:jc w:val="center"/>
        <w:rPr>
          <w:b w:val="0"/>
          <w:sz w:val="28"/>
          <w:szCs w:val="28"/>
        </w:rPr>
      </w:pPr>
      <w:r w:rsidRPr="004E27FC">
        <w:rPr>
          <w:b w:val="0"/>
          <w:sz w:val="28"/>
          <w:szCs w:val="28"/>
        </w:rPr>
        <w:t>замечаний по итогам проведения публичного обсуждения</w:t>
      </w:r>
    </w:p>
    <w:p w:rsidR="0037289E" w:rsidRPr="004E27FC" w:rsidRDefault="0037289E" w:rsidP="0037289E">
      <w:pPr>
        <w:pStyle w:val="ConsPlusTitle"/>
        <w:jc w:val="center"/>
        <w:rPr>
          <w:b w:val="0"/>
          <w:sz w:val="28"/>
          <w:szCs w:val="28"/>
        </w:rPr>
      </w:pPr>
      <w:r w:rsidRPr="004E27FC">
        <w:rPr>
          <w:b w:val="0"/>
          <w:sz w:val="28"/>
          <w:szCs w:val="28"/>
        </w:rPr>
        <w:t xml:space="preserve">проекта </w:t>
      </w:r>
      <w:r>
        <w:rPr>
          <w:b w:val="0"/>
          <w:sz w:val="28"/>
          <w:szCs w:val="28"/>
        </w:rPr>
        <w:t>муниципальной</w:t>
      </w:r>
      <w:r w:rsidRPr="004E27FC">
        <w:rPr>
          <w:b w:val="0"/>
          <w:sz w:val="28"/>
          <w:szCs w:val="28"/>
        </w:rPr>
        <w:t xml:space="preserve"> программы</w:t>
      </w:r>
    </w:p>
    <w:p w:rsidR="0037289E" w:rsidRPr="000D36CB" w:rsidRDefault="0037289E" w:rsidP="0037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89E" w:rsidRPr="000D36CB" w:rsidRDefault="0037289E" w:rsidP="003728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r w:rsidRPr="004E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программы                      ____________________________</w:t>
      </w:r>
    </w:p>
    <w:p w:rsidR="0037289E" w:rsidRPr="000D36CB" w:rsidRDefault="0037289E" w:rsidP="003728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>Наименование р</w:t>
      </w:r>
      <w:r>
        <w:rPr>
          <w:rFonts w:ascii="Times New Roman" w:hAnsi="Times New Roman" w:cs="Times New Roman"/>
          <w:sz w:val="28"/>
          <w:szCs w:val="28"/>
        </w:rPr>
        <w:t xml:space="preserve">азработчика </w:t>
      </w:r>
      <w:r w:rsidRPr="004E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программы                              ____________________________</w:t>
      </w:r>
    </w:p>
    <w:p w:rsidR="0037289E" w:rsidRPr="000D36CB" w:rsidRDefault="0037289E" w:rsidP="003728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>Даты начала и окончания публичного</w:t>
      </w:r>
    </w:p>
    <w:p w:rsidR="0037289E" w:rsidRPr="000D36CB" w:rsidRDefault="0037289E" w:rsidP="003728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>обсуждения       ____________________________</w:t>
      </w:r>
    </w:p>
    <w:p w:rsidR="0037289E" w:rsidRPr="000D36CB" w:rsidRDefault="0037289E" w:rsidP="003728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 xml:space="preserve">Место размещения проекта </w:t>
      </w:r>
      <w:r w:rsidRPr="004E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36CB">
        <w:rPr>
          <w:rFonts w:ascii="Times New Roman" w:hAnsi="Times New Roman" w:cs="Times New Roman"/>
          <w:sz w:val="28"/>
          <w:szCs w:val="28"/>
        </w:rPr>
        <w:t xml:space="preserve"> программы (наименование</w:t>
      </w:r>
    </w:p>
    <w:p w:rsidR="0037289E" w:rsidRPr="000D36CB" w:rsidRDefault="0037289E" w:rsidP="003728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6CB">
        <w:rPr>
          <w:rFonts w:ascii="Times New Roman" w:hAnsi="Times New Roman" w:cs="Times New Roman"/>
          <w:sz w:val="28"/>
          <w:szCs w:val="28"/>
        </w:rPr>
        <w:t>официального сайта (раздела в сайте)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CB">
        <w:rPr>
          <w:rFonts w:ascii="Times New Roman" w:hAnsi="Times New Roman" w:cs="Times New Roman"/>
          <w:sz w:val="28"/>
          <w:szCs w:val="28"/>
        </w:rPr>
        <w:t>в сети Интернет)                               ____________________________</w:t>
      </w:r>
    </w:p>
    <w:p w:rsidR="0037289E" w:rsidRPr="000D36CB" w:rsidRDefault="0037289E" w:rsidP="0037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2040"/>
        <w:gridCol w:w="1800"/>
        <w:gridCol w:w="1440"/>
      </w:tblGrid>
      <w:tr w:rsidR="0037289E" w:rsidRPr="00CA775E" w:rsidTr="0037289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5E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замечания, предложения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(полное и сокращенное фирме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t xml:space="preserve">ное          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юридического    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лица/Ф.И.О., почтовый адрес 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физического лица)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замечания 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(учтено/  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отклонено с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5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289E" w:rsidRPr="00CA775E" w:rsidTr="003728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9E" w:rsidRPr="00CA775E" w:rsidTr="003728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9E" w:rsidRPr="00CA775E" w:rsidTr="0037289E">
        <w:trPr>
          <w:trHeight w:val="800"/>
          <w:tblCellSpacing w:w="5" w:type="nil"/>
        </w:trPr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муниципального образования </w:t>
            </w:r>
            <w:proofErr w:type="spellStart"/>
            <w:r w:rsidRPr="00CA775E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CA77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подпись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E" w:rsidRPr="00CA775E" w:rsidRDefault="0037289E" w:rsidP="0037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>_________</w:t>
            </w:r>
            <w:r w:rsidRPr="00CA775E">
              <w:rPr>
                <w:rFonts w:ascii="Times New Roman" w:hAnsi="Times New Roman" w:cs="Times New Roman"/>
                <w:sz w:val="24"/>
                <w:szCs w:val="24"/>
              </w:rPr>
              <w:br/>
              <w:t>(Ф.И.О.)</w:t>
            </w:r>
          </w:p>
        </w:tc>
      </w:tr>
    </w:tbl>
    <w:p w:rsidR="0037289E" w:rsidRPr="000D36CB" w:rsidRDefault="0037289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E" w:rsidRDefault="0037289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E" w:rsidRDefault="0037289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E" w:rsidRDefault="0037289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E" w:rsidRDefault="0037289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E" w:rsidRDefault="0037289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E" w:rsidRDefault="0037289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75E" w:rsidRDefault="00CA775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75E" w:rsidRDefault="00CA775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75E" w:rsidRDefault="00CA775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75E" w:rsidRDefault="00CA775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75E" w:rsidRDefault="00CA775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75E" w:rsidRDefault="00CA775E" w:rsidP="003728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75E" w:rsidRDefault="00CA775E" w:rsidP="0037289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A77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47"/>
        <w:gridCol w:w="4820"/>
      </w:tblGrid>
      <w:tr w:rsidR="00CA775E" w:rsidRPr="00DE1E6C" w:rsidTr="00CA775E">
        <w:tc>
          <w:tcPr>
            <w:tcW w:w="9747" w:type="dxa"/>
          </w:tcPr>
          <w:p w:rsidR="00CA775E" w:rsidRPr="00DE1E6C" w:rsidRDefault="00CA775E" w:rsidP="00FB25F1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A775E" w:rsidRPr="00DE1E6C" w:rsidRDefault="00CA775E" w:rsidP="00FB25F1">
            <w:pPr>
              <w:ind w:firstLine="34"/>
              <w:rPr>
                <w:sz w:val="28"/>
                <w:szCs w:val="28"/>
              </w:rPr>
            </w:pPr>
            <w:r w:rsidRPr="00DE1E6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CA775E" w:rsidRDefault="00CA775E" w:rsidP="00FB25F1">
            <w:pPr>
              <w:ind w:firstLine="34"/>
              <w:rPr>
                <w:sz w:val="28"/>
                <w:szCs w:val="28"/>
              </w:rPr>
            </w:pPr>
            <w:r w:rsidRPr="00DE1E6C">
              <w:rPr>
                <w:sz w:val="28"/>
                <w:szCs w:val="28"/>
              </w:rPr>
              <w:t xml:space="preserve">к Порядку принятия решения </w:t>
            </w:r>
          </w:p>
          <w:p w:rsidR="00CA775E" w:rsidRDefault="00CA775E" w:rsidP="00FB25F1">
            <w:pPr>
              <w:ind w:firstLine="34"/>
              <w:rPr>
                <w:sz w:val="28"/>
                <w:szCs w:val="28"/>
              </w:rPr>
            </w:pPr>
            <w:r w:rsidRPr="00DE1E6C">
              <w:rPr>
                <w:sz w:val="28"/>
                <w:szCs w:val="28"/>
              </w:rPr>
              <w:t xml:space="preserve">о разработке, формирования, </w:t>
            </w:r>
          </w:p>
          <w:p w:rsidR="00CA775E" w:rsidRDefault="00CA775E" w:rsidP="00FB25F1">
            <w:pPr>
              <w:ind w:firstLine="34"/>
              <w:rPr>
                <w:sz w:val="28"/>
                <w:szCs w:val="28"/>
              </w:rPr>
            </w:pPr>
            <w:r w:rsidRPr="00DE1E6C">
              <w:rPr>
                <w:sz w:val="28"/>
                <w:szCs w:val="28"/>
              </w:rPr>
              <w:t xml:space="preserve">реализации и оценки эффективности муниципальных программ </w:t>
            </w:r>
          </w:p>
          <w:p w:rsidR="00CA775E" w:rsidRPr="00DE1E6C" w:rsidRDefault="00CA775E" w:rsidP="00FB25F1">
            <w:pPr>
              <w:ind w:firstLine="34"/>
              <w:rPr>
                <w:sz w:val="28"/>
                <w:szCs w:val="28"/>
              </w:rPr>
            </w:pPr>
            <w:r w:rsidRPr="00DE1E6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A775E" w:rsidRPr="00DE1E6C" w:rsidRDefault="00CA775E" w:rsidP="00FB25F1">
            <w:pPr>
              <w:pStyle w:val="1"/>
              <w:jc w:val="left"/>
              <w:rPr>
                <w:b/>
                <w:color w:val="auto"/>
              </w:rPr>
            </w:pPr>
            <w:proofErr w:type="spellStart"/>
            <w:r>
              <w:rPr>
                <w:color w:val="auto"/>
              </w:rPr>
              <w:t>Усть-Лабинский</w:t>
            </w:r>
            <w:proofErr w:type="spellEnd"/>
            <w:r w:rsidRPr="00DE1E6C">
              <w:rPr>
                <w:color w:val="auto"/>
              </w:rPr>
              <w:t xml:space="preserve"> район</w:t>
            </w:r>
          </w:p>
        </w:tc>
      </w:tr>
    </w:tbl>
    <w:p w:rsidR="00CA775E" w:rsidRPr="00404E5D" w:rsidRDefault="00CA775E" w:rsidP="00CA775E">
      <w:pPr>
        <w:rPr>
          <w:sz w:val="28"/>
          <w:szCs w:val="28"/>
        </w:rPr>
      </w:pPr>
    </w:p>
    <w:p w:rsidR="00CA775E" w:rsidRDefault="00CA775E" w:rsidP="00CA775E">
      <w:pPr>
        <w:jc w:val="center"/>
        <w:rPr>
          <w:b/>
          <w:sz w:val="28"/>
          <w:szCs w:val="28"/>
        </w:rPr>
      </w:pPr>
    </w:p>
    <w:p w:rsidR="00CA775E" w:rsidRPr="00E1093B" w:rsidRDefault="00CA775E" w:rsidP="00CA775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CA775E" w:rsidRDefault="00CA775E" w:rsidP="00CA775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CA775E" w:rsidRDefault="00CA775E" w:rsidP="00CA775E">
      <w:pPr>
        <w:jc w:val="center"/>
        <w:rPr>
          <w:b/>
          <w:sz w:val="28"/>
          <w:szCs w:val="28"/>
        </w:rPr>
      </w:pPr>
    </w:p>
    <w:p w:rsidR="00CA775E" w:rsidRPr="00347FF8" w:rsidRDefault="00CA775E" w:rsidP="00CA775E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CA775E" w:rsidRDefault="00CA775E" w:rsidP="00CA775E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</w:p>
    <w:p w:rsidR="00CA775E" w:rsidRDefault="00CA775E" w:rsidP="00CA775E">
      <w:pPr>
        <w:jc w:val="center"/>
      </w:pPr>
      <w:r w:rsidRPr="00347FF8">
        <w:t>реквизиты правого акта, которым утверждена программа)</w:t>
      </w:r>
    </w:p>
    <w:p w:rsidR="00CA775E" w:rsidRDefault="00CA775E" w:rsidP="00CA775E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CA775E" w:rsidRPr="00DE1E6C" w:rsidTr="000276F1">
        <w:tc>
          <w:tcPr>
            <w:tcW w:w="1560" w:type="dxa"/>
            <w:vMerge w:val="restart"/>
          </w:tcPr>
          <w:p w:rsidR="00CA775E" w:rsidRPr="00DE1E6C" w:rsidRDefault="00CA775E" w:rsidP="00FB25F1">
            <w:pPr>
              <w:jc w:val="center"/>
            </w:pPr>
            <w:r w:rsidRPr="00DE1E6C">
              <w:t>Наименов</w:t>
            </w:r>
            <w:r w:rsidRPr="00DE1E6C">
              <w:t>а</w:t>
            </w:r>
            <w:r w:rsidRPr="00DE1E6C">
              <w:t xml:space="preserve">ние </w:t>
            </w:r>
          </w:p>
          <w:p w:rsidR="00CA775E" w:rsidRPr="00DE1E6C" w:rsidRDefault="00CA775E" w:rsidP="00FB25F1">
            <w:pPr>
              <w:jc w:val="center"/>
            </w:pPr>
            <w:r w:rsidRPr="00DE1E6C">
              <w:t>мероприятия</w:t>
            </w:r>
          </w:p>
          <w:p w:rsidR="00CA775E" w:rsidRPr="00DE1E6C" w:rsidRDefault="00CA775E" w:rsidP="00FB25F1">
            <w:pPr>
              <w:jc w:val="center"/>
            </w:pPr>
          </w:p>
        </w:tc>
        <w:tc>
          <w:tcPr>
            <w:tcW w:w="2126" w:type="dxa"/>
            <w:vMerge w:val="restart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Участник муниципальной пр</w:t>
            </w:r>
            <w:r w:rsidRPr="00DE1E6C">
              <w:t>о</w:t>
            </w:r>
            <w:r w:rsidRPr="00DE1E6C">
              <w:t>граммы</w:t>
            </w:r>
          </w:p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(муниципальный заказчик мер</w:t>
            </w:r>
            <w:r w:rsidRPr="00DE1E6C">
              <w:t>о</w:t>
            </w:r>
            <w:r w:rsidRPr="00DE1E6C">
              <w:t>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CA775E" w:rsidRPr="00DE1E6C" w:rsidRDefault="00CA775E" w:rsidP="00FB25F1">
            <w:pPr>
              <w:jc w:val="center"/>
            </w:pPr>
            <w:r w:rsidRPr="00DE1E6C">
              <w:t>Объем финансирования*</w:t>
            </w:r>
          </w:p>
          <w:p w:rsidR="00CA775E" w:rsidRPr="00DE1E6C" w:rsidRDefault="00CA775E" w:rsidP="00FB25F1">
            <w:pPr>
              <w:jc w:val="center"/>
            </w:pPr>
            <w:r w:rsidRPr="00DE1E6C">
              <w:t>на текущий год, пред</w:t>
            </w:r>
            <w:r w:rsidRPr="00DE1E6C">
              <w:t>у</w:t>
            </w:r>
            <w:r w:rsidRPr="00DE1E6C">
              <w:t>смотренный программой (тыс. руб.)</w:t>
            </w:r>
          </w:p>
        </w:tc>
        <w:tc>
          <w:tcPr>
            <w:tcW w:w="2127" w:type="dxa"/>
            <w:gridSpan w:val="3"/>
          </w:tcPr>
          <w:p w:rsidR="00CA775E" w:rsidRPr="00DE1E6C" w:rsidRDefault="00CA775E" w:rsidP="00FB25F1">
            <w:pPr>
              <w:jc w:val="center"/>
            </w:pPr>
            <w:r w:rsidRPr="00DE1E6C">
              <w:t>Объем финанс</w:t>
            </w:r>
            <w:r w:rsidRPr="00DE1E6C">
              <w:t>и</w:t>
            </w:r>
            <w:r w:rsidRPr="00DE1E6C">
              <w:t>рования*</w:t>
            </w:r>
          </w:p>
          <w:p w:rsidR="00CA775E" w:rsidRPr="00DE1E6C" w:rsidRDefault="00CA775E" w:rsidP="00FB25F1">
            <w:pPr>
              <w:jc w:val="center"/>
            </w:pPr>
            <w:r w:rsidRPr="00DE1E6C">
              <w:t xml:space="preserve"> на текущий год, предусмотренный бюджетом (</w:t>
            </w:r>
            <w:proofErr w:type="spellStart"/>
            <w:r w:rsidRPr="00DE1E6C">
              <w:t>тыс.руб</w:t>
            </w:r>
            <w:proofErr w:type="spellEnd"/>
            <w:r w:rsidRPr="00DE1E6C">
              <w:t>.)</w:t>
            </w:r>
          </w:p>
        </w:tc>
        <w:tc>
          <w:tcPr>
            <w:tcW w:w="2835" w:type="dxa"/>
            <w:gridSpan w:val="4"/>
          </w:tcPr>
          <w:p w:rsidR="00CA775E" w:rsidRPr="00DE1E6C" w:rsidRDefault="00CA775E" w:rsidP="00FB25F1">
            <w:pPr>
              <w:jc w:val="center"/>
            </w:pPr>
            <w:r w:rsidRPr="00DE1E6C">
              <w:t>Профинансировано*</w:t>
            </w:r>
          </w:p>
          <w:p w:rsidR="00CA775E" w:rsidRPr="00DE1E6C" w:rsidRDefault="00CA775E" w:rsidP="00FB25F1">
            <w:pPr>
              <w:jc w:val="center"/>
            </w:pPr>
            <w:r w:rsidRPr="00DE1E6C">
              <w:t xml:space="preserve">в отчетном периоде </w:t>
            </w:r>
          </w:p>
          <w:p w:rsidR="00CA775E" w:rsidRPr="00DE1E6C" w:rsidRDefault="00CA775E" w:rsidP="00FB25F1">
            <w:pPr>
              <w:jc w:val="center"/>
            </w:pPr>
            <w:r w:rsidRPr="00DE1E6C">
              <w:t>(</w:t>
            </w:r>
            <w:proofErr w:type="spellStart"/>
            <w:r w:rsidRPr="00DE1E6C">
              <w:t>тыс.руб</w:t>
            </w:r>
            <w:proofErr w:type="spellEnd"/>
            <w:r w:rsidRPr="00DE1E6C">
              <w:t>.)</w:t>
            </w:r>
          </w:p>
        </w:tc>
        <w:tc>
          <w:tcPr>
            <w:tcW w:w="2806" w:type="dxa"/>
            <w:gridSpan w:val="4"/>
          </w:tcPr>
          <w:p w:rsidR="00CA775E" w:rsidRPr="00DE1E6C" w:rsidRDefault="00CA775E" w:rsidP="00FB25F1">
            <w:pPr>
              <w:jc w:val="center"/>
            </w:pPr>
            <w:r w:rsidRPr="00DE1E6C">
              <w:t>Освоено (израсходов</w:t>
            </w:r>
            <w:r w:rsidRPr="00DE1E6C">
              <w:t>а</w:t>
            </w:r>
            <w:r w:rsidRPr="00DE1E6C">
              <w:t xml:space="preserve">но)* </w:t>
            </w:r>
          </w:p>
          <w:p w:rsidR="00CA775E" w:rsidRPr="00DE1E6C" w:rsidRDefault="00CA775E" w:rsidP="00FB25F1">
            <w:pPr>
              <w:jc w:val="center"/>
            </w:pPr>
            <w:r w:rsidRPr="00DE1E6C">
              <w:t xml:space="preserve">в отчетном периоде </w:t>
            </w:r>
          </w:p>
          <w:p w:rsidR="00CA775E" w:rsidRPr="00DE1E6C" w:rsidRDefault="00CA775E" w:rsidP="00FB25F1">
            <w:pPr>
              <w:jc w:val="center"/>
            </w:pPr>
            <w:r w:rsidRPr="00DE1E6C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  <w:rPr>
                <w:highlight w:val="yellow"/>
              </w:rPr>
            </w:pPr>
          </w:p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Отметка о выполнении меропри</w:t>
            </w:r>
            <w:r w:rsidRPr="00DE1E6C">
              <w:t>я</w:t>
            </w:r>
            <w:r w:rsidRPr="00DE1E6C">
              <w:t xml:space="preserve">тия  (выполнено, </w:t>
            </w:r>
          </w:p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не выполнено)**</w:t>
            </w:r>
          </w:p>
        </w:tc>
      </w:tr>
      <w:tr w:rsidR="00CA775E" w:rsidRPr="00DE1E6C" w:rsidTr="000276F1">
        <w:trPr>
          <w:cantSplit/>
          <w:trHeight w:val="2112"/>
        </w:trPr>
        <w:tc>
          <w:tcPr>
            <w:tcW w:w="1560" w:type="dxa"/>
            <w:vMerge/>
          </w:tcPr>
          <w:p w:rsidR="00CA775E" w:rsidRPr="00DE1E6C" w:rsidRDefault="00CA775E" w:rsidP="00FB25F1"/>
        </w:tc>
        <w:tc>
          <w:tcPr>
            <w:tcW w:w="2126" w:type="dxa"/>
            <w:vMerge/>
          </w:tcPr>
          <w:p w:rsidR="00CA775E" w:rsidRPr="00DE1E6C" w:rsidRDefault="00CA775E" w:rsidP="00FB25F1"/>
        </w:tc>
        <w:tc>
          <w:tcPr>
            <w:tcW w:w="716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краевой бюджет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местный  бюджет</w:t>
            </w:r>
          </w:p>
        </w:tc>
        <w:tc>
          <w:tcPr>
            <w:tcW w:w="702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краевой бюджет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местный  бюджет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краевой бюджет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местный  бюджет</w:t>
            </w:r>
          </w:p>
        </w:tc>
        <w:tc>
          <w:tcPr>
            <w:tcW w:w="708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краевой бюджет</w:t>
            </w:r>
          </w:p>
        </w:tc>
        <w:tc>
          <w:tcPr>
            <w:tcW w:w="70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местный  бюджет</w:t>
            </w:r>
          </w:p>
        </w:tc>
        <w:tc>
          <w:tcPr>
            <w:tcW w:w="679" w:type="dxa"/>
            <w:textDirection w:val="btLr"/>
          </w:tcPr>
          <w:p w:rsidR="00CA775E" w:rsidRPr="00DE1E6C" w:rsidRDefault="00CA775E" w:rsidP="00FB25F1">
            <w:pPr>
              <w:ind w:left="113" w:right="113"/>
              <w:jc w:val="center"/>
            </w:pPr>
            <w:r w:rsidRPr="00DE1E6C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CA775E" w:rsidRPr="00DE1E6C" w:rsidRDefault="00CA775E" w:rsidP="00FB25F1">
            <w:pPr>
              <w:ind w:left="113" w:right="113"/>
            </w:pPr>
          </w:p>
        </w:tc>
      </w:tr>
    </w:tbl>
    <w:p w:rsidR="00CA775E" w:rsidRPr="00CA775E" w:rsidRDefault="00CA775E" w:rsidP="00CA77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pPr>
              <w:jc w:val="center"/>
            </w:pPr>
            <w:r w:rsidRPr="00DE1E6C">
              <w:t>1</w:t>
            </w:r>
          </w:p>
        </w:tc>
        <w:tc>
          <w:tcPr>
            <w:tcW w:w="1276" w:type="dxa"/>
          </w:tcPr>
          <w:p w:rsidR="00CA775E" w:rsidRPr="00DE1E6C" w:rsidRDefault="00CA775E" w:rsidP="00FB25F1">
            <w:pPr>
              <w:jc w:val="center"/>
            </w:pPr>
            <w:r w:rsidRPr="00DE1E6C">
              <w:t>2</w:t>
            </w:r>
          </w:p>
        </w:tc>
        <w:tc>
          <w:tcPr>
            <w:tcW w:w="716" w:type="dxa"/>
          </w:tcPr>
          <w:p w:rsidR="00CA775E" w:rsidRPr="00DE1E6C" w:rsidRDefault="00CA775E" w:rsidP="00FB25F1">
            <w:pPr>
              <w:jc w:val="center"/>
            </w:pPr>
            <w:r w:rsidRPr="00DE1E6C">
              <w:t>3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4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5</w:t>
            </w:r>
          </w:p>
        </w:tc>
        <w:tc>
          <w:tcPr>
            <w:tcW w:w="702" w:type="dxa"/>
          </w:tcPr>
          <w:p w:rsidR="00CA775E" w:rsidRPr="00DE1E6C" w:rsidRDefault="00CA775E" w:rsidP="00FB25F1">
            <w:pPr>
              <w:jc w:val="center"/>
            </w:pPr>
            <w:r w:rsidRPr="00DE1E6C">
              <w:t>6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7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8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9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10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11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12</w:t>
            </w:r>
          </w:p>
        </w:tc>
        <w:tc>
          <w:tcPr>
            <w:tcW w:w="708" w:type="dxa"/>
          </w:tcPr>
          <w:p w:rsidR="00CA775E" w:rsidRPr="00DE1E6C" w:rsidRDefault="00CA775E" w:rsidP="00FB25F1">
            <w:pPr>
              <w:jc w:val="center"/>
            </w:pPr>
            <w:r w:rsidRPr="00DE1E6C">
              <w:t>13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14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15</w:t>
            </w:r>
          </w:p>
        </w:tc>
        <w:tc>
          <w:tcPr>
            <w:tcW w:w="709" w:type="dxa"/>
          </w:tcPr>
          <w:p w:rsidR="00CA775E" w:rsidRPr="00DE1E6C" w:rsidRDefault="00CA775E" w:rsidP="00FB25F1">
            <w:pPr>
              <w:jc w:val="center"/>
            </w:pPr>
            <w:r w:rsidRPr="00DE1E6C">
              <w:t>16</w:t>
            </w:r>
          </w:p>
        </w:tc>
        <w:tc>
          <w:tcPr>
            <w:tcW w:w="679" w:type="dxa"/>
          </w:tcPr>
          <w:p w:rsidR="00CA775E" w:rsidRPr="00DE1E6C" w:rsidRDefault="00CA775E" w:rsidP="00FB25F1">
            <w:pPr>
              <w:jc w:val="center"/>
            </w:pPr>
            <w:r w:rsidRPr="00DE1E6C">
              <w:t>17</w:t>
            </w:r>
          </w:p>
        </w:tc>
        <w:tc>
          <w:tcPr>
            <w:tcW w:w="1587" w:type="dxa"/>
          </w:tcPr>
          <w:p w:rsidR="00CA775E" w:rsidRPr="00DE1E6C" w:rsidRDefault="00CA775E" w:rsidP="00FB25F1">
            <w:pPr>
              <w:jc w:val="center"/>
            </w:pPr>
            <w:r w:rsidRPr="00DE1E6C">
              <w:t>18</w:t>
            </w:r>
          </w:p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pPr>
              <w:rPr>
                <w:i/>
              </w:rPr>
            </w:pPr>
            <w:r w:rsidRPr="00DE1E6C">
              <w:rPr>
                <w:i/>
              </w:rPr>
              <w:t>Основное меропри</w:t>
            </w:r>
            <w:r w:rsidRPr="00DE1E6C">
              <w:rPr>
                <w:i/>
              </w:rPr>
              <w:t>я</w:t>
            </w:r>
            <w:r w:rsidRPr="00DE1E6C">
              <w:rPr>
                <w:i/>
              </w:rPr>
              <w:t>тие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в том числе: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1.1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1.2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…………………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pPr>
              <w:rPr>
                <w:i/>
              </w:rPr>
            </w:pPr>
            <w:r w:rsidRPr="00DE1E6C">
              <w:rPr>
                <w:i/>
              </w:rPr>
              <w:t>Основное меропри</w:t>
            </w:r>
            <w:r w:rsidRPr="00DE1E6C">
              <w:rPr>
                <w:i/>
              </w:rPr>
              <w:t>я</w:t>
            </w:r>
            <w:r w:rsidRPr="00DE1E6C">
              <w:rPr>
                <w:i/>
              </w:rPr>
              <w:t>тие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в том числе: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2.1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2.2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…………………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pPr>
              <w:rPr>
                <w:i/>
              </w:rPr>
            </w:pPr>
            <w:r w:rsidRPr="00DE1E6C">
              <w:rPr>
                <w:i/>
              </w:rPr>
              <w:t>Подпрограмма № 1 «_______________»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Задача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…………………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Задача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…………………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pPr>
              <w:rPr>
                <w:i/>
              </w:rPr>
            </w:pPr>
            <w:r w:rsidRPr="00DE1E6C">
              <w:rPr>
                <w:i/>
              </w:rPr>
              <w:t>Подпрограмма № 2 «_______________»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Задача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…………………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Задача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</w:tbl>
    <w:p w:rsidR="00CA775E" w:rsidRPr="00CA775E" w:rsidRDefault="00CA775E" w:rsidP="00CA77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CA775E" w:rsidRPr="00DE1E6C" w:rsidTr="00CA775E">
        <w:tc>
          <w:tcPr>
            <w:tcW w:w="2410" w:type="dxa"/>
          </w:tcPr>
          <w:p w:rsidR="00CA775E" w:rsidRPr="00DE1E6C" w:rsidRDefault="00CA775E" w:rsidP="00CA775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A775E" w:rsidRPr="00DE1E6C" w:rsidRDefault="00CA775E" w:rsidP="00CA775E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CA775E" w:rsidRPr="00DE1E6C" w:rsidRDefault="00CA775E" w:rsidP="00CA775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CA775E" w:rsidRPr="00DE1E6C" w:rsidRDefault="00CA775E" w:rsidP="00CA775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775E" w:rsidRPr="00DE1E6C" w:rsidRDefault="00CA775E" w:rsidP="00CA775E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A775E" w:rsidRPr="00DE1E6C" w:rsidRDefault="00CA775E" w:rsidP="00CA775E">
            <w:pPr>
              <w:jc w:val="center"/>
            </w:pPr>
            <w:r>
              <w:t>16</w:t>
            </w:r>
          </w:p>
        </w:tc>
        <w:tc>
          <w:tcPr>
            <w:tcW w:w="679" w:type="dxa"/>
          </w:tcPr>
          <w:p w:rsidR="00CA775E" w:rsidRPr="00DE1E6C" w:rsidRDefault="00CA775E" w:rsidP="00CA775E">
            <w:pPr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CA775E" w:rsidRPr="00DE1E6C" w:rsidRDefault="00CA775E" w:rsidP="00CA775E">
            <w:pPr>
              <w:jc w:val="center"/>
            </w:pPr>
            <w:r>
              <w:t>18</w:t>
            </w:r>
          </w:p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…………………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pPr>
              <w:rPr>
                <w:i/>
              </w:rPr>
            </w:pPr>
            <w:r w:rsidRPr="00DE1E6C">
              <w:rPr>
                <w:i/>
              </w:rPr>
              <w:t>Ведомственная ц</w:t>
            </w:r>
            <w:r w:rsidRPr="00DE1E6C">
              <w:rPr>
                <w:i/>
              </w:rPr>
              <w:t>е</w:t>
            </w:r>
            <w:r w:rsidRPr="00DE1E6C">
              <w:rPr>
                <w:i/>
              </w:rPr>
              <w:t>левая программа № 1 «___________»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Задача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…………………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Задача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…………………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pPr>
              <w:rPr>
                <w:i/>
              </w:rPr>
            </w:pPr>
            <w:r w:rsidRPr="00DE1E6C">
              <w:rPr>
                <w:i/>
              </w:rPr>
              <w:t>Ведомственная ц</w:t>
            </w:r>
            <w:r w:rsidRPr="00DE1E6C">
              <w:rPr>
                <w:i/>
              </w:rPr>
              <w:t>е</w:t>
            </w:r>
            <w:r w:rsidRPr="00DE1E6C">
              <w:rPr>
                <w:i/>
              </w:rPr>
              <w:t>левая программа № 2 «___________»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Задача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…………………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Задача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1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мероприятие № 2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r w:rsidRPr="00DE1E6C">
              <w:t>…………………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  <w:tr w:rsidR="00CA775E" w:rsidRPr="00DE1E6C" w:rsidTr="00CA775E">
        <w:tc>
          <w:tcPr>
            <w:tcW w:w="2410" w:type="dxa"/>
          </w:tcPr>
          <w:p w:rsidR="00CA775E" w:rsidRPr="00DE1E6C" w:rsidRDefault="00CA775E" w:rsidP="00FB25F1">
            <w:pPr>
              <w:ind w:left="-43" w:firstLine="43"/>
            </w:pPr>
            <w:r w:rsidRPr="00DE1E6C">
              <w:t>Итого  по муниц</w:t>
            </w:r>
            <w:r w:rsidRPr="00DE1E6C">
              <w:t>и</w:t>
            </w:r>
            <w:r w:rsidRPr="00DE1E6C">
              <w:t>пальной программе</w:t>
            </w:r>
          </w:p>
        </w:tc>
        <w:tc>
          <w:tcPr>
            <w:tcW w:w="1276" w:type="dxa"/>
          </w:tcPr>
          <w:p w:rsidR="00CA775E" w:rsidRPr="00DE1E6C" w:rsidRDefault="00CA775E" w:rsidP="00FB25F1"/>
        </w:tc>
        <w:tc>
          <w:tcPr>
            <w:tcW w:w="716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2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8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709" w:type="dxa"/>
          </w:tcPr>
          <w:p w:rsidR="00CA775E" w:rsidRPr="00DE1E6C" w:rsidRDefault="00CA775E" w:rsidP="00FB25F1"/>
        </w:tc>
        <w:tc>
          <w:tcPr>
            <w:tcW w:w="679" w:type="dxa"/>
          </w:tcPr>
          <w:p w:rsidR="00CA775E" w:rsidRPr="00DE1E6C" w:rsidRDefault="00CA775E" w:rsidP="00FB25F1"/>
        </w:tc>
        <w:tc>
          <w:tcPr>
            <w:tcW w:w="1587" w:type="dxa"/>
          </w:tcPr>
          <w:p w:rsidR="00CA775E" w:rsidRPr="00DE1E6C" w:rsidRDefault="00CA775E" w:rsidP="00FB25F1"/>
        </w:tc>
      </w:tr>
    </w:tbl>
    <w:p w:rsidR="00CA775E" w:rsidRPr="00CA775E" w:rsidRDefault="00CA775E" w:rsidP="00CA775E">
      <w:pPr>
        <w:tabs>
          <w:tab w:val="left" w:pos="-1276"/>
        </w:tabs>
        <w:rPr>
          <w:sz w:val="20"/>
          <w:szCs w:val="20"/>
        </w:rPr>
      </w:pPr>
      <w:r w:rsidRPr="00CA775E">
        <w:rPr>
          <w:sz w:val="20"/>
          <w:szCs w:val="20"/>
        </w:rPr>
        <w:t xml:space="preserve">Примечание: </w:t>
      </w:r>
    </w:p>
    <w:p w:rsidR="00CA775E" w:rsidRPr="00CA775E" w:rsidRDefault="00CA775E" w:rsidP="00CA775E">
      <w:pPr>
        <w:ind w:left="-284" w:firstLine="284"/>
        <w:rPr>
          <w:sz w:val="20"/>
          <w:szCs w:val="20"/>
        </w:rPr>
      </w:pPr>
      <w:r w:rsidRPr="00CA775E">
        <w:rPr>
          <w:sz w:val="20"/>
          <w:szCs w:val="20"/>
        </w:rPr>
        <w:t xml:space="preserve">* - </w:t>
      </w:r>
      <w:r w:rsidRPr="00CA775E">
        <w:rPr>
          <w:sz w:val="20"/>
          <w:szCs w:val="20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  <w:r w:rsidRPr="00CA775E">
        <w:rPr>
          <w:sz w:val="20"/>
          <w:szCs w:val="20"/>
        </w:rPr>
        <w:t>** - обязательно указывается сумма экономии, полученной в результате конкур</w:t>
      </w:r>
      <w:r>
        <w:rPr>
          <w:sz w:val="20"/>
          <w:szCs w:val="20"/>
        </w:rPr>
        <w:t>ентных процедур.</w:t>
      </w:r>
    </w:p>
    <w:tbl>
      <w:tblPr>
        <w:tblW w:w="14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47"/>
        <w:gridCol w:w="4962"/>
      </w:tblGrid>
      <w:tr w:rsidR="00CA775E" w:rsidRPr="00866A25" w:rsidTr="00CA775E">
        <w:tc>
          <w:tcPr>
            <w:tcW w:w="9747" w:type="dxa"/>
          </w:tcPr>
          <w:p w:rsidR="00CA775E" w:rsidRPr="00866A25" w:rsidRDefault="00CA775E" w:rsidP="00FB25F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775E" w:rsidRPr="00866A25" w:rsidRDefault="00CA775E" w:rsidP="00CA775E">
            <w:pPr>
              <w:ind w:left="34"/>
              <w:rPr>
                <w:sz w:val="28"/>
                <w:szCs w:val="28"/>
              </w:rPr>
            </w:pPr>
            <w:r w:rsidRPr="00866A2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CA775E" w:rsidRDefault="00CA775E" w:rsidP="00CA775E">
            <w:pPr>
              <w:ind w:left="34"/>
              <w:rPr>
                <w:sz w:val="28"/>
                <w:szCs w:val="28"/>
              </w:rPr>
            </w:pPr>
            <w:r w:rsidRPr="00866A25">
              <w:rPr>
                <w:sz w:val="28"/>
                <w:szCs w:val="28"/>
              </w:rPr>
              <w:t xml:space="preserve">к Порядку принятия решения </w:t>
            </w:r>
          </w:p>
          <w:p w:rsidR="00CA775E" w:rsidRDefault="00CA775E" w:rsidP="00CA775E">
            <w:pPr>
              <w:ind w:left="34"/>
              <w:rPr>
                <w:sz w:val="28"/>
                <w:szCs w:val="28"/>
              </w:rPr>
            </w:pPr>
            <w:r w:rsidRPr="00866A25">
              <w:rPr>
                <w:sz w:val="28"/>
                <w:szCs w:val="28"/>
              </w:rPr>
              <w:t xml:space="preserve">о разработке, формирования, </w:t>
            </w:r>
          </w:p>
          <w:p w:rsidR="00CA775E" w:rsidRDefault="00CA775E" w:rsidP="00CA775E">
            <w:pPr>
              <w:ind w:left="34"/>
              <w:rPr>
                <w:sz w:val="28"/>
                <w:szCs w:val="28"/>
              </w:rPr>
            </w:pPr>
            <w:r w:rsidRPr="00866A25">
              <w:rPr>
                <w:sz w:val="28"/>
                <w:szCs w:val="28"/>
              </w:rPr>
              <w:t xml:space="preserve">реализации и оценки эффективности муниципальных программ </w:t>
            </w:r>
          </w:p>
          <w:p w:rsidR="00CA775E" w:rsidRDefault="00CA775E" w:rsidP="00CA775E">
            <w:pPr>
              <w:ind w:left="34"/>
              <w:rPr>
                <w:sz w:val="28"/>
                <w:szCs w:val="28"/>
              </w:rPr>
            </w:pPr>
            <w:r w:rsidRPr="00866A25">
              <w:rPr>
                <w:sz w:val="28"/>
                <w:szCs w:val="28"/>
              </w:rPr>
              <w:t>муниципального образо</w:t>
            </w:r>
            <w:r>
              <w:rPr>
                <w:sz w:val="28"/>
                <w:szCs w:val="28"/>
              </w:rPr>
              <w:t xml:space="preserve">вания </w:t>
            </w:r>
          </w:p>
          <w:p w:rsidR="00CA775E" w:rsidRPr="00866A25" w:rsidRDefault="00CA775E" w:rsidP="00CA775E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 w:rsidRPr="00866A25">
              <w:rPr>
                <w:sz w:val="28"/>
                <w:szCs w:val="28"/>
              </w:rPr>
              <w:t xml:space="preserve"> район</w:t>
            </w:r>
          </w:p>
        </w:tc>
      </w:tr>
    </w:tbl>
    <w:p w:rsidR="00CA775E" w:rsidRDefault="00CA775E" w:rsidP="00CA775E">
      <w:pPr>
        <w:jc w:val="center"/>
        <w:rPr>
          <w:b/>
          <w:sz w:val="28"/>
          <w:szCs w:val="28"/>
        </w:rPr>
      </w:pPr>
    </w:p>
    <w:p w:rsidR="00CA775E" w:rsidRPr="00E1093B" w:rsidRDefault="00CA775E" w:rsidP="00CA775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CA775E" w:rsidRDefault="00CA775E" w:rsidP="00CA775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CA775E" w:rsidRDefault="00CA775E" w:rsidP="00CA775E">
      <w:pPr>
        <w:jc w:val="center"/>
        <w:rPr>
          <w:b/>
          <w:sz w:val="28"/>
          <w:szCs w:val="28"/>
        </w:rPr>
      </w:pPr>
    </w:p>
    <w:p w:rsidR="00CA775E" w:rsidRDefault="00CA775E" w:rsidP="00CA775E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CA775E" w:rsidRDefault="00CA775E" w:rsidP="00CA775E">
      <w:pPr>
        <w:pBdr>
          <w:top w:val="single" w:sz="12" w:space="1" w:color="auto"/>
          <w:bottom w:val="single" w:sz="12" w:space="1" w:color="auto"/>
        </w:pBdr>
        <w:jc w:val="center"/>
      </w:pPr>
    </w:p>
    <w:p w:rsidR="00CA775E" w:rsidRPr="00CB4605" w:rsidRDefault="00CA775E" w:rsidP="00CA775E">
      <w:pPr>
        <w:jc w:val="center"/>
      </w:pPr>
      <w:r w:rsidRPr="00CB4605">
        <w:t>реквизиты правого акта, которым утверждена программа)</w:t>
      </w:r>
    </w:p>
    <w:p w:rsidR="00CA775E" w:rsidRDefault="00CA775E" w:rsidP="00CA775E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1"/>
        <w:gridCol w:w="1292"/>
        <w:gridCol w:w="2554"/>
        <w:gridCol w:w="2517"/>
        <w:gridCol w:w="2513"/>
        <w:gridCol w:w="3477"/>
      </w:tblGrid>
      <w:tr w:rsidR="00CA775E" w:rsidRPr="00866A25" w:rsidTr="00CA775E">
        <w:trPr>
          <w:trHeight w:val="804"/>
        </w:trPr>
        <w:tc>
          <w:tcPr>
            <w:tcW w:w="2781" w:type="dxa"/>
          </w:tcPr>
          <w:p w:rsidR="00CA775E" w:rsidRPr="00866A25" w:rsidRDefault="00CA775E" w:rsidP="00FB25F1">
            <w:pPr>
              <w:jc w:val="center"/>
            </w:pPr>
            <w:r w:rsidRPr="00866A25">
              <w:t>Наименование показат</w:t>
            </w:r>
            <w:r w:rsidRPr="00866A25">
              <w:t>е</w:t>
            </w:r>
            <w:r w:rsidRPr="00866A25">
              <w:t>ля</w:t>
            </w:r>
          </w:p>
        </w:tc>
        <w:tc>
          <w:tcPr>
            <w:tcW w:w="1292" w:type="dxa"/>
          </w:tcPr>
          <w:p w:rsidR="00CA775E" w:rsidRPr="00866A25" w:rsidRDefault="00CA775E" w:rsidP="00FB25F1">
            <w:pPr>
              <w:jc w:val="center"/>
            </w:pPr>
            <w:r w:rsidRPr="00866A25">
              <w:t>Единица</w:t>
            </w:r>
          </w:p>
          <w:p w:rsidR="00CA775E" w:rsidRPr="00866A25" w:rsidRDefault="00CA775E" w:rsidP="00FB25F1">
            <w:r w:rsidRPr="00866A25">
              <w:t>измерения</w:t>
            </w:r>
          </w:p>
        </w:tc>
        <w:tc>
          <w:tcPr>
            <w:tcW w:w="2554" w:type="dxa"/>
          </w:tcPr>
          <w:p w:rsidR="00CA775E" w:rsidRPr="00866A25" w:rsidRDefault="00CA775E" w:rsidP="00FB25F1">
            <w:pPr>
              <w:jc w:val="center"/>
            </w:pPr>
            <w:r w:rsidRPr="00866A25">
              <w:t>Предусмотренное программой значение показателя на тек</w:t>
            </w:r>
            <w:r w:rsidRPr="00866A25">
              <w:t>у</w:t>
            </w:r>
            <w:r w:rsidRPr="00866A25">
              <w:t>щий год</w:t>
            </w:r>
          </w:p>
        </w:tc>
        <w:tc>
          <w:tcPr>
            <w:tcW w:w="2517" w:type="dxa"/>
          </w:tcPr>
          <w:p w:rsidR="00CA775E" w:rsidRPr="00866A25" w:rsidRDefault="00CA775E" w:rsidP="00FB25F1">
            <w:pPr>
              <w:jc w:val="center"/>
            </w:pPr>
            <w:r w:rsidRPr="00866A25">
              <w:t>Фактическое знач</w:t>
            </w:r>
            <w:r w:rsidRPr="00866A25">
              <w:t>е</w:t>
            </w:r>
            <w:r w:rsidRPr="00866A25">
              <w:t>ние показателя на о</w:t>
            </w:r>
            <w:r w:rsidRPr="00866A25">
              <w:t>т</w:t>
            </w:r>
            <w:r w:rsidRPr="00866A25">
              <w:t>четную дату</w:t>
            </w:r>
          </w:p>
        </w:tc>
        <w:tc>
          <w:tcPr>
            <w:tcW w:w="2513" w:type="dxa"/>
          </w:tcPr>
          <w:p w:rsidR="00CA775E" w:rsidRPr="00866A25" w:rsidRDefault="00CA775E" w:rsidP="00FB25F1">
            <w:pPr>
              <w:jc w:val="center"/>
            </w:pPr>
            <w:r w:rsidRPr="00866A25">
              <w:t>Процент выполнения показателя, %</w:t>
            </w:r>
          </w:p>
          <w:p w:rsidR="00CA775E" w:rsidRPr="00866A25" w:rsidRDefault="00CA775E" w:rsidP="00FB25F1">
            <w:pPr>
              <w:jc w:val="center"/>
            </w:pPr>
            <w:r w:rsidRPr="00866A25">
              <w:t>5 = (4 : 3 * 100)</w:t>
            </w:r>
          </w:p>
        </w:tc>
        <w:tc>
          <w:tcPr>
            <w:tcW w:w="3477" w:type="dxa"/>
          </w:tcPr>
          <w:p w:rsidR="00CA775E" w:rsidRPr="00866A25" w:rsidRDefault="00CA775E" w:rsidP="00FB25F1">
            <w:pPr>
              <w:jc w:val="center"/>
            </w:pPr>
            <w:r w:rsidRPr="00866A25">
              <w:t>Примечание*</w:t>
            </w:r>
          </w:p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pPr>
              <w:jc w:val="center"/>
            </w:pPr>
            <w:r w:rsidRPr="00866A25">
              <w:t>1</w:t>
            </w:r>
          </w:p>
        </w:tc>
        <w:tc>
          <w:tcPr>
            <w:tcW w:w="1292" w:type="dxa"/>
          </w:tcPr>
          <w:p w:rsidR="00CA775E" w:rsidRPr="00866A25" w:rsidRDefault="00CA775E" w:rsidP="00FB25F1">
            <w:pPr>
              <w:jc w:val="center"/>
            </w:pPr>
            <w:r w:rsidRPr="00866A25">
              <w:t>2</w:t>
            </w:r>
          </w:p>
        </w:tc>
        <w:tc>
          <w:tcPr>
            <w:tcW w:w="2554" w:type="dxa"/>
          </w:tcPr>
          <w:p w:rsidR="00CA775E" w:rsidRPr="00866A25" w:rsidRDefault="00CA775E" w:rsidP="00FB25F1">
            <w:pPr>
              <w:jc w:val="center"/>
            </w:pPr>
            <w:r w:rsidRPr="00866A25">
              <w:t>3</w:t>
            </w:r>
          </w:p>
        </w:tc>
        <w:tc>
          <w:tcPr>
            <w:tcW w:w="2517" w:type="dxa"/>
          </w:tcPr>
          <w:p w:rsidR="00CA775E" w:rsidRPr="00866A25" w:rsidRDefault="00CA775E" w:rsidP="00FB25F1">
            <w:pPr>
              <w:jc w:val="center"/>
            </w:pPr>
            <w:r w:rsidRPr="00866A25">
              <w:t>4</w:t>
            </w:r>
          </w:p>
        </w:tc>
        <w:tc>
          <w:tcPr>
            <w:tcW w:w="2513" w:type="dxa"/>
          </w:tcPr>
          <w:p w:rsidR="00CA775E" w:rsidRPr="00866A25" w:rsidRDefault="00CA775E" w:rsidP="00FB25F1">
            <w:pPr>
              <w:jc w:val="center"/>
            </w:pPr>
            <w:r w:rsidRPr="00866A25">
              <w:t>5</w:t>
            </w:r>
          </w:p>
        </w:tc>
        <w:tc>
          <w:tcPr>
            <w:tcW w:w="3477" w:type="dxa"/>
          </w:tcPr>
          <w:p w:rsidR="00CA775E" w:rsidRPr="00866A25" w:rsidRDefault="00CA775E" w:rsidP="00FB25F1">
            <w:pPr>
              <w:jc w:val="center"/>
            </w:pPr>
            <w:r w:rsidRPr="00866A25">
              <w:t>6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pPr>
              <w:rPr>
                <w:i/>
              </w:rPr>
            </w:pPr>
            <w:r w:rsidRPr="00866A25">
              <w:rPr>
                <w:i/>
              </w:rPr>
              <w:t>Муниципальная программа «__________________________________________________»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Цель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Задача</w:t>
            </w:r>
          </w:p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…………………….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pPr>
              <w:rPr>
                <w:i/>
              </w:rPr>
            </w:pPr>
            <w:r w:rsidRPr="00866A25">
              <w:rPr>
                <w:i/>
              </w:rPr>
              <w:t>Основное мероприятие № 1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Цель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Задача</w:t>
            </w:r>
          </w:p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</w:tbl>
    <w:p w:rsidR="00CA775E" w:rsidRDefault="00CA775E" w:rsidP="00CA775E">
      <w:pPr>
        <w:jc w:val="center"/>
      </w:pPr>
      <w:r>
        <w:lastRenderedPageBreak/>
        <w:t>2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1"/>
        <w:gridCol w:w="1292"/>
        <w:gridCol w:w="2554"/>
        <w:gridCol w:w="2517"/>
        <w:gridCol w:w="2513"/>
        <w:gridCol w:w="3477"/>
      </w:tblGrid>
      <w:tr w:rsidR="00CA775E" w:rsidRPr="00866A25" w:rsidTr="00CA775E">
        <w:tc>
          <w:tcPr>
            <w:tcW w:w="2781" w:type="dxa"/>
          </w:tcPr>
          <w:p w:rsidR="00CA775E" w:rsidRPr="00866A25" w:rsidRDefault="00CA775E" w:rsidP="00CA775E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CA775E" w:rsidRPr="00866A25" w:rsidRDefault="00CA775E" w:rsidP="00CA775E">
            <w:pPr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CA775E" w:rsidRPr="00866A25" w:rsidRDefault="00CA775E" w:rsidP="00CA775E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CA775E" w:rsidRPr="00866A25" w:rsidRDefault="00CA775E" w:rsidP="00CA775E">
            <w:pPr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CA775E" w:rsidRPr="00866A25" w:rsidRDefault="00CA775E" w:rsidP="00CA775E">
            <w:pPr>
              <w:jc w:val="center"/>
            </w:pPr>
            <w:r>
              <w:t>5</w:t>
            </w:r>
          </w:p>
        </w:tc>
        <w:tc>
          <w:tcPr>
            <w:tcW w:w="3477" w:type="dxa"/>
          </w:tcPr>
          <w:p w:rsidR="00CA775E" w:rsidRPr="00866A25" w:rsidRDefault="00CA775E" w:rsidP="00CA775E">
            <w:pPr>
              <w:jc w:val="center"/>
            </w:pPr>
            <w:r>
              <w:t>6</w:t>
            </w:r>
          </w:p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…………………….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pPr>
              <w:rPr>
                <w:i/>
              </w:rPr>
            </w:pPr>
            <w:r w:rsidRPr="00866A25">
              <w:rPr>
                <w:i/>
              </w:rPr>
              <w:t>Основное мероприятие № 2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Цель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Задача</w:t>
            </w:r>
          </w:p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…………………….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pPr>
              <w:rPr>
                <w:i/>
              </w:rPr>
            </w:pPr>
            <w:r w:rsidRPr="00866A25">
              <w:rPr>
                <w:i/>
              </w:rPr>
              <w:t>Подпрограмма № 1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Цель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Задача</w:t>
            </w:r>
          </w:p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…………………….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pPr>
              <w:rPr>
                <w:i/>
              </w:rPr>
            </w:pPr>
            <w:r w:rsidRPr="00866A25">
              <w:rPr>
                <w:i/>
              </w:rPr>
              <w:t>Подпрограмма № 2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Цель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Задача</w:t>
            </w:r>
          </w:p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…………………….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pPr>
              <w:rPr>
                <w:i/>
              </w:rPr>
            </w:pPr>
            <w:r w:rsidRPr="00866A25">
              <w:rPr>
                <w:i/>
              </w:rPr>
              <w:t>Ведомственная целевая программа № 1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Цель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Задача</w:t>
            </w:r>
          </w:p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…………………….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pPr>
              <w:rPr>
                <w:i/>
              </w:rPr>
            </w:pPr>
            <w:r w:rsidRPr="00866A25">
              <w:rPr>
                <w:i/>
              </w:rPr>
              <w:t>Ведомственная целевая программа № 2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Цель</w:t>
            </w:r>
          </w:p>
        </w:tc>
      </w:tr>
      <w:tr w:rsidR="00CA775E" w:rsidRPr="00866A25" w:rsidTr="00FB25F1">
        <w:tc>
          <w:tcPr>
            <w:tcW w:w="15134" w:type="dxa"/>
            <w:gridSpan w:val="6"/>
          </w:tcPr>
          <w:p w:rsidR="00CA775E" w:rsidRPr="00866A25" w:rsidRDefault="00CA775E" w:rsidP="00FB25F1">
            <w:r w:rsidRPr="00866A25">
              <w:t>Задача</w:t>
            </w:r>
          </w:p>
        </w:tc>
      </w:tr>
    </w:tbl>
    <w:p w:rsidR="00CA775E" w:rsidRPr="00CA775E" w:rsidRDefault="00CA775E" w:rsidP="00CA77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1"/>
        <w:gridCol w:w="1292"/>
        <w:gridCol w:w="2554"/>
        <w:gridCol w:w="2517"/>
        <w:gridCol w:w="2513"/>
        <w:gridCol w:w="3477"/>
      </w:tblGrid>
      <w:tr w:rsidR="00CA775E" w:rsidRPr="00866A25" w:rsidTr="00CA775E">
        <w:tc>
          <w:tcPr>
            <w:tcW w:w="2781" w:type="dxa"/>
          </w:tcPr>
          <w:p w:rsidR="00CA775E" w:rsidRPr="00866A25" w:rsidRDefault="00CA775E" w:rsidP="00CA775E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CA775E" w:rsidRPr="00866A25" w:rsidRDefault="00CA775E" w:rsidP="00CA775E">
            <w:pPr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CA775E" w:rsidRPr="00866A25" w:rsidRDefault="00CA775E" w:rsidP="00CA775E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CA775E" w:rsidRPr="00866A25" w:rsidRDefault="00CA775E" w:rsidP="00CA775E">
            <w:pPr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CA775E" w:rsidRPr="00866A25" w:rsidRDefault="00CA775E" w:rsidP="00CA775E">
            <w:pPr>
              <w:jc w:val="center"/>
            </w:pPr>
            <w:r>
              <w:t>5</w:t>
            </w:r>
          </w:p>
        </w:tc>
        <w:tc>
          <w:tcPr>
            <w:tcW w:w="3477" w:type="dxa"/>
          </w:tcPr>
          <w:p w:rsidR="00CA775E" w:rsidRPr="00866A25" w:rsidRDefault="00CA775E" w:rsidP="00CA775E">
            <w:pPr>
              <w:jc w:val="center"/>
            </w:pPr>
            <w:r>
              <w:t>6</w:t>
            </w:r>
          </w:p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Целевой показатель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  <w:tr w:rsidR="00CA775E" w:rsidRPr="00866A25" w:rsidTr="00CA775E">
        <w:tc>
          <w:tcPr>
            <w:tcW w:w="2781" w:type="dxa"/>
          </w:tcPr>
          <w:p w:rsidR="00CA775E" w:rsidRPr="00866A25" w:rsidRDefault="00CA775E" w:rsidP="00FB25F1">
            <w:r w:rsidRPr="00866A25">
              <w:t>…………………….</w:t>
            </w:r>
          </w:p>
        </w:tc>
        <w:tc>
          <w:tcPr>
            <w:tcW w:w="1292" w:type="dxa"/>
          </w:tcPr>
          <w:p w:rsidR="00CA775E" w:rsidRPr="00866A25" w:rsidRDefault="00CA775E" w:rsidP="00FB25F1"/>
        </w:tc>
        <w:tc>
          <w:tcPr>
            <w:tcW w:w="2554" w:type="dxa"/>
          </w:tcPr>
          <w:p w:rsidR="00CA775E" w:rsidRPr="00866A25" w:rsidRDefault="00CA775E" w:rsidP="00FB25F1"/>
        </w:tc>
        <w:tc>
          <w:tcPr>
            <w:tcW w:w="2517" w:type="dxa"/>
          </w:tcPr>
          <w:p w:rsidR="00CA775E" w:rsidRPr="00866A25" w:rsidRDefault="00CA775E" w:rsidP="00FB25F1"/>
        </w:tc>
        <w:tc>
          <w:tcPr>
            <w:tcW w:w="2513" w:type="dxa"/>
          </w:tcPr>
          <w:p w:rsidR="00CA775E" w:rsidRPr="00866A25" w:rsidRDefault="00CA775E" w:rsidP="00FB25F1"/>
        </w:tc>
        <w:tc>
          <w:tcPr>
            <w:tcW w:w="3477" w:type="dxa"/>
          </w:tcPr>
          <w:p w:rsidR="00CA775E" w:rsidRPr="00866A25" w:rsidRDefault="00CA775E" w:rsidP="00FB25F1"/>
        </w:tc>
      </w:tr>
    </w:tbl>
    <w:p w:rsidR="00CA775E" w:rsidRDefault="00CA775E" w:rsidP="00CA775E">
      <w:pPr>
        <w:ind w:firstLine="709"/>
      </w:pPr>
      <w:r w:rsidRPr="0083084F">
        <w:t xml:space="preserve">Примечание: </w:t>
      </w:r>
    </w:p>
    <w:p w:rsidR="00CA775E" w:rsidRDefault="00CA775E" w:rsidP="00CA775E">
      <w:pPr>
        <w:ind w:firstLine="709"/>
        <w:jc w:val="both"/>
      </w:pPr>
      <w:r w:rsidRPr="0083084F">
        <w:t>* - в таблице кратко указываются причины не выполнения целевых показателей. Развернутая информация о соответствии достигн</w:t>
      </w:r>
      <w:r w:rsidRPr="0083084F">
        <w:t>у</w:t>
      </w:r>
      <w:r w:rsidRPr="0083084F">
        <w:t xml:space="preserve">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</w:t>
      </w:r>
      <w:r>
        <w:t>о</w:t>
      </w:r>
      <w:r>
        <w:t>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CA775E" w:rsidRPr="0083084F" w:rsidRDefault="00CA775E" w:rsidP="00CA775E"/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p w:rsid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103"/>
      </w:tblGrid>
      <w:tr w:rsidR="00CA775E" w:rsidRPr="00C32A40" w:rsidTr="00CA775E">
        <w:tc>
          <w:tcPr>
            <w:tcW w:w="9782" w:type="dxa"/>
          </w:tcPr>
          <w:p w:rsidR="00CA775E" w:rsidRPr="00C32A40" w:rsidRDefault="00CA775E" w:rsidP="00FB25F1"/>
        </w:tc>
        <w:tc>
          <w:tcPr>
            <w:tcW w:w="5103" w:type="dxa"/>
          </w:tcPr>
          <w:p w:rsidR="00CA775E" w:rsidRPr="00C32A40" w:rsidRDefault="00CA775E" w:rsidP="00FB25F1">
            <w:pPr>
              <w:rPr>
                <w:sz w:val="28"/>
                <w:szCs w:val="28"/>
              </w:rPr>
            </w:pPr>
            <w:r w:rsidRPr="00C32A40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1</w:t>
            </w:r>
          </w:p>
          <w:p w:rsidR="00CA775E" w:rsidRDefault="00CA775E" w:rsidP="00FB25F1">
            <w:pPr>
              <w:ind w:left="33"/>
              <w:rPr>
                <w:sz w:val="28"/>
                <w:szCs w:val="28"/>
              </w:rPr>
            </w:pPr>
            <w:r w:rsidRPr="00C32A40">
              <w:rPr>
                <w:sz w:val="28"/>
                <w:szCs w:val="28"/>
              </w:rPr>
              <w:t xml:space="preserve">к Порядку принятия решения </w:t>
            </w:r>
          </w:p>
          <w:p w:rsidR="00CA775E" w:rsidRDefault="00CA775E" w:rsidP="00FB25F1">
            <w:pPr>
              <w:ind w:left="33"/>
              <w:rPr>
                <w:sz w:val="28"/>
                <w:szCs w:val="28"/>
              </w:rPr>
            </w:pPr>
            <w:r w:rsidRPr="00C32A40">
              <w:rPr>
                <w:sz w:val="28"/>
                <w:szCs w:val="28"/>
              </w:rPr>
              <w:t xml:space="preserve">о разработке, формирования, </w:t>
            </w:r>
          </w:p>
          <w:p w:rsidR="00CA775E" w:rsidRDefault="00CA775E" w:rsidP="00FB25F1">
            <w:pPr>
              <w:ind w:left="33"/>
              <w:rPr>
                <w:sz w:val="28"/>
                <w:szCs w:val="28"/>
              </w:rPr>
            </w:pPr>
            <w:r w:rsidRPr="00C32A40">
              <w:rPr>
                <w:sz w:val="28"/>
                <w:szCs w:val="28"/>
              </w:rPr>
              <w:t xml:space="preserve">реализации и оценки эффективности муниципальных программ </w:t>
            </w:r>
          </w:p>
          <w:p w:rsidR="00CA775E" w:rsidRPr="00C32A40" w:rsidRDefault="00CA775E" w:rsidP="00FB25F1">
            <w:pPr>
              <w:ind w:left="33"/>
              <w:rPr>
                <w:sz w:val="28"/>
                <w:szCs w:val="28"/>
              </w:rPr>
            </w:pPr>
            <w:r w:rsidRPr="00C32A4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A775E" w:rsidRPr="00C32A40" w:rsidRDefault="00CA775E" w:rsidP="00FB25F1">
            <w:pPr>
              <w:ind w:left="33"/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2A40">
              <w:rPr>
                <w:sz w:val="28"/>
                <w:szCs w:val="28"/>
              </w:rPr>
              <w:t>район</w:t>
            </w:r>
          </w:p>
        </w:tc>
      </w:tr>
    </w:tbl>
    <w:p w:rsidR="00CA775E" w:rsidRDefault="00CA775E" w:rsidP="00CA775E">
      <w:pPr>
        <w:jc w:val="center"/>
        <w:rPr>
          <w:b/>
          <w:sz w:val="28"/>
          <w:szCs w:val="28"/>
        </w:rPr>
      </w:pPr>
    </w:p>
    <w:p w:rsidR="00CA775E" w:rsidRDefault="00CA775E" w:rsidP="00CA77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775E" w:rsidRPr="004B68F0" w:rsidRDefault="00CA775E" w:rsidP="00CA77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CA775E" w:rsidRDefault="00CA775E" w:rsidP="00CA77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 xml:space="preserve">сводных показателей муниципальных заданий на оказание муниципальных услуг </w:t>
      </w:r>
    </w:p>
    <w:p w:rsidR="00CA775E" w:rsidRPr="004B68F0" w:rsidRDefault="00CA775E" w:rsidP="00CA77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8F0">
        <w:rPr>
          <w:b/>
          <w:sz w:val="28"/>
          <w:szCs w:val="28"/>
        </w:rPr>
        <w:t>(выполнение работ)</w:t>
      </w:r>
    </w:p>
    <w:p w:rsidR="00CA775E" w:rsidRPr="004B68F0" w:rsidRDefault="00CA775E" w:rsidP="00CA77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4B68F0">
        <w:rPr>
          <w:sz w:val="28"/>
          <w:szCs w:val="28"/>
        </w:rPr>
        <w:t xml:space="preserve"> </w:t>
      </w:r>
    </w:p>
    <w:p w:rsidR="00CA775E" w:rsidRDefault="00CA775E" w:rsidP="00CA77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68F0">
        <w:rPr>
          <w:sz w:val="28"/>
          <w:szCs w:val="28"/>
        </w:rPr>
        <w:t xml:space="preserve"> «_______________________________________________________________________________________»</w:t>
      </w:r>
    </w:p>
    <w:p w:rsidR="00CA775E" w:rsidRPr="00CF081E" w:rsidRDefault="00CA775E" w:rsidP="00CA77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F081E">
        <w:rPr>
          <w:b/>
          <w:sz w:val="28"/>
          <w:szCs w:val="28"/>
        </w:rPr>
        <w:t>за_____________год</w:t>
      </w:r>
      <w:proofErr w:type="spellEnd"/>
      <w:r w:rsidRPr="00CF081E">
        <w:rPr>
          <w:b/>
          <w:sz w:val="28"/>
          <w:szCs w:val="28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1136"/>
        <w:gridCol w:w="1417"/>
        <w:gridCol w:w="1276"/>
        <w:gridCol w:w="1276"/>
        <w:gridCol w:w="1417"/>
        <w:gridCol w:w="1135"/>
        <w:gridCol w:w="1276"/>
        <w:gridCol w:w="2550"/>
      </w:tblGrid>
      <w:tr w:rsidR="00CA775E" w:rsidRPr="00C32A40" w:rsidTr="00FB25F1">
        <w:trPr>
          <w:trHeight w:val="723"/>
        </w:trPr>
        <w:tc>
          <w:tcPr>
            <w:tcW w:w="3827" w:type="dxa"/>
            <w:vMerge w:val="restart"/>
            <w:vAlign w:val="center"/>
          </w:tcPr>
          <w:p w:rsidR="00CA775E" w:rsidRPr="00C32A40" w:rsidRDefault="00CA775E" w:rsidP="00FB25F1">
            <w:pPr>
              <w:spacing w:before="240" w:line="204" w:lineRule="auto"/>
              <w:jc w:val="center"/>
            </w:pPr>
            <w:r w:rsidRPr="00C32A40">
              <w:t>Наименование услуги (работы),</w:t>
            </w:r>
          </w:p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 xml:space="preserve">показателя объема (качества) услуги (работы), </w:t>
            </w:r>
          </w:p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>подпрограммы (основного мер</w:t>
            </w:r>
            <w:r w:rsidRPr="00C32A40">
              <w:t>о</w:t>
            </w:r>
            <w:r w:rsidRPr="00C32A40">
              <w:t>приятия),                         ведо</w:t>
            </w:r>
            <w:r w:rsidRPr="00C32A40">
              <w:t>м</w:t>
            </w:r>
            <w:r w:rsidRPr="00C32A40">
              <w:t xml:space="preserve">ственной целевой программы </w:t>
            </w:r>
          </w:p>
        </w:tc>
        <w:tc>
          <w:tcPr>
            <w:tcW w:w="5105" w:type="dxa"/>
            <w:gridSpan w:val="4"/>
            <w:vAlign w:val="center"/>
          </w:tcPr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>Значение показателя объема (качества) услуги</w:t>
            </w:r>
          </w:p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>(работы)</w:t>
            </w:r>
          </w:p>
        </w:tc>
        <w:tc>
          <w:tcPr>
            <w:tcW w:w="3828" w:type="dxa"/>
            <w:gridSpan w:val="3"/>
            <w:vAlign w:val="center"/>
          </w:tcPr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 xml:space="preserve">Расходы местного бюджета </w:t>
            </w:r>
          </w:p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>на оказание муниципальной усл</w:t>
            </w:r>
            <w:r w:rsidRPr="00C32A40">
              <w:t>у</w:t>
            </w:r>
            <w:r w:rsidRPr="00C32A40">
              <w:t>ги (работы), тыс. рублей</w:t>
            </w:r>
          </w:p>
          <w:p w:rsidR="00CA775E" w:rsidRPr="00C32A40" w:rsidRDefault="00CA775E" w:rsidP="00FB25F1">
            <w:pPr>
              <w:spacing w:line="204" w:lineRule="auto"/>
              <w:jc w:val="center"/>
              <w:rPr>
                <w:i/>
              </w:rPr>
            </w:pPr>
            <w:r w:rsidRPr="00C32A40">
              <w:rPr>
                <w:i/>
              </w:rPr>
              <w:t>(с точностью до одного знака п</w:t>
            </w:r>
            <w:r w:rsidRPr="00C32A40">
              <w:rPr>
                <w:i/>
              </w:rPr>
              <w:t>о</w:t>
            </w:r>
            <w:r w:rsidRPr="00C32A40">
              <w:rPr>
                <w:i/>
              </w:rPr>
              <w:t>сле запятой)</w:t>
            </w:r>
          </w:p>
        </w:tc>
        <w:tc>
          <w:tcPr>
            <w:tcW w:w="2550" w:type="dxa"/>
            <w:vMerge w:val="restart"/>
          </w:tcPr>
          <w:p w:rsidR="00CA775E" w:rsidRPr="00C32A40" w:rsidRDefault="00CA775E" w:rsidP="00FB25F1">
            <w:pPr>
              <w:spacing w:line="204" w:lineRule="auto"/>
              <w:jc w:val="center"/>
            </w:pPr>
          </w:p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>Примечание*</w:t>
            </w:r>
          </w:p>
        </w:tc>
      </w:tr>
      <w:tr w:rsidR="00CA775E" w:rsidRPr="00C32A40" w:rsidTr="00FB25F1">
        <w:trPr>
          <w:trHeight w:val="386"/>
        </w:trPr>
        <w:tc>
          <w:tcPr>
            <w:tcW w:w="3827" w:type="dxa"/>
            <w:vMerge/>
            <w:vAlign w:val="center"/>
          </w:tcPr>
          <w:p w:rsidR="00CA775E" w:rsidRPr="00C32A40" w:rsidRDefault="00CA775E" w:rsidP="00FB25F1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 xml:space="preserve">единица </w:t>
            </w:r>
            <w:proofErr w:type="spellStart"/>
            <w:r w:rsidRPr="00C32A40">
              <w:t>измере-ния</w:t>
            </w:r>
            <w:proofErr w:type="spellEnd"/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spacing w:line="204" w:lineRule="auto"/>
              <w:jc w:val="center"/>
            </w:pPr>
            <w:proofErr w:type="spellStart"/>
            <w:r w:rsidRPr="00C32A40">
              <w:t>предусмот-ренное</w:t>
            </w:r>
            <w:proofErr w:type="spellEnd"/>
            <w:r w:rsidRPr="00C32A40">
              <w:t xml:space="preserve"> программ-мой на  о</w:t>
            </w:r>
            <w:r w:rsidRPr="00C32A40">
              <w:t>т</w:t>
            </w:r>
            <w:r w:rsidRPr="00C32A40">
              <w:t>четный п</w:t>
            </w:r>
            <w:r w:rsidRPr="00C32A40">
              <w:t>е</w:t>
            </w:r>
            <w:r w:rsidRPr="00C32A40">
              <w:t>риод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spacing w:line="204" w:lineRule="auto"/>
              <w:jc w:val="center"/>
            </w:pPr>
            <w:proofErr w:type="spellStart"/>
            <w:r w:rsidRPr="00C32A40">
              <w:t>фактиче-ское</w:t>
            </w:r>
            <w:proofErr w:type="spellEnd"/>
            <w:r w:rsidRPr="00C32A40"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 xml:space="preserve">процент </w:t>
            </w:r>
            <w:proofErr w:type="spellStart"/>
            <w:r w:rsidRPr="00C32A40">
              <w:t>выполне-ния</w:t>
            </w:r>
            <w:proofErr w:type="spellEnd"/>
            <w:r w:rsidRPr="00C32A40">
              <w:t>, %</w:t>
            </w:r>
          </w:p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 xml:space="preserve">(4:3*100) </w:t>
            </w: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spacing w:line="204" w:lineRule="auto"/>
              <w:jc w:val="center"/>
            </w:pPr>
            <w:proofErr w:type="spellStart"/>
            <w:r w:rsidRPr="00C32A40">
              <w:t>предусмот-ренные</w:t>
            </w:r>
            <w:proofErr w:type="spellEnd"/>
            <w:r w:rsidRPr="00C32A40">
              <w:t xml:space="preserve"> программ-мой на  о</w:t>
            </w:r>
            <w:r w:rsidRPr="00C32A40">
              <w:t>т</w:t>
            </w:r>
            <w:r w:rsidRPr="00C32A40">
              <w:t>четный п</w:t>
            </w:r>
            <w:r w:rsidRPr="00C32A40">
              <w:t>е</w:t>
            </w:r>
            <w:r w:rsidRPr="00C32A40">
              <w:t>риод</w:t>
            </w:r>
          </w:p>
        </w:tc>
        <w:tc>
          <w:tcPr>
            <w:tcW w:w="1135" w:type="dxa"/>
            <w:vAlign w:val="center"/>
          </w:tcPr>
          <w:p w:rsidR="00CA775E" w:rsidRPr="00C32A40" w:rsidRDefault="00CA775E" w:rsidP="00FB25F1">
            <w:pPr>
              <w:spacing w:line="204" w:lineRule="auto"/>
              <w:jc w:val="center"/>
            </w:pPr>
            <w:proofErr w:type="spellStart"/>
            <w:r w:rsidRPr="00C32A40">
              <w:t>факт</w:t>
            </w:r>
            <w:r w:rsidRPr="00C32A40">
              <w:t>и</w:t>
            </w:r>
            <w:r w:rsidRPr="00C32A40">
              <w:t>че-ские</w:t>
            </w:r>
            <w:proofErr w:type="spellEnd"/>
            <w:r w:rsidRPr="00C32A40">
              <w:t xml:space="preserve"> за о</w:t>
            </w:r>
            <w:r w:rsidRPr="00C32A40">
              <w:t>т</w:t>
            </w:r>
            <w:r w:rsidRPr="00C32A40">
              <w:t>четный период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 xml:space="preserve">процент </w:t>
            </w:r>
            <w:proofErr w:type="spellStart"/>
            <w:r w:rsidRPr="00C32A40">
              <w:t>выполне-ния</w:t>
            </w:r>
            <w:proofErr w:type="spellEnd"/>
            <w:r w:rsidRPr="00C32A40">
              <w:t>, %</w:t>
            </w:r>
          </w:p>
          <w:p w:rsidR="00CA775E" w:rsidRPr="00C32A40" w:rsidRDefault="00CA775E" w:rsidP="00FB25F1">
            <w:pPr>
              <w:spacing w:line="204" w:lineRule="auto"/>
              <w:jc w:val="center"/>
            </w:pPr>
            <w:r w:rsidRPr="00C32A40">
              <w:t xml:space="preserve">(7:6*100) </w:t>
            </w:r>
          </w:p>
        </w:tc>
        <w:tc>
          <w:tcPr>
            <w:tcW w:w="2550" w:type="dxa"/>
            <w:vMerge/>
          </w:tcPr>
          <w:p w:rsidR="00CA775E" w:rsidRPr="00C32A40" w:rsidRDefault="00CA775E" w:rsidP="00FB25F1">
            <w:pPr>
              <w:spacing w:line="204" w:lineRule="auto"/>
              <w:jc w:val="center"/>
            </w:pPr>
          </w:p>
        </w:tc>
      </w:tr>
      <w:tr w:rsidR="00CA775E" w:rsidRPr="00C32A40" w:rsidTr="00FB25F1">
        <w:trPr>
          <w:trHeight w:val="297"/>
        </w:trPr>
        <w:tc>
          <w:tcPr>
            <w:tcW w:w="3827" w:type="dxa"/>
          </w:tcPr>
          <w:p w:rsidR="00CA775E" w:rsidRPr="00C32A40" w:rsidRDefault="00CA775E" w:rsidP="00FB25F1">
            <w:pPr>
              <w:jc w:val="center"/>
            </w:pPr>
            <w:r w:rsidRPr="00C32A40">
              <w:t>1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jc w:val="center"/>
            </w:pPr>
            <w:r w:rsidRPr="00C32A40">
              <w:t>2</w:t>
            </w: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  <w:r w:rsidRPr="00C32A40">
              <w:t>3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  <w:r w:rsidRPr="00C32A40">
              <w:t>4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  <w:r w:rsidRPr="00C32A40">
              <w:t>5</w:t>
            </w: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  <w:r w:rsidRPr="00C32A40">
              <w:t>6</w:t>
            </w:r>
          </w:p>
        </w:tc>
        <w:tc>
          <w:tcPr>
            <w:tcW w:w="1135" w:type="dxa"/>
            <w:vAlign w:val="center"/>
          </w:tcPr>
          <w:p w:rsidR="00CA775E" w:rsidRPr="00C32A40" w:rsidRDefault="00CA775E" w:rsidP="00FB25F1">
            <w:pPr>
              <w:jc w:val="center"/>
            </w:pPr>
            <w:r w:rsidRPr="00C32A40">
              <w:t>7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  <w:r w:rsidRPr="00C32A40">
              <w:t>8</w:t>
            </w:r>
          </w:p>
        </w:tc>
        <w:tc>
          <w:tcPr>
            <w:tcW w:w="2550" w:type="dxa"/>
          </w:tcPr>
          <w:p w:rsidR="00CA775E" w:rsidRPr="00C32A40" w:rsidRDefault="00CA775E" w:rsidP="00FB25F1">
            <w:pPr>
              <w:jc w:val="center"/>
            </w:pPr>
            <w:r w:rsidRPr="00C32A40">
              <w:t>9</w:t>
            </w:r>
          </w:p>
        </w:tc>
      </w:tr>
      <w:tr w:rsidR="00CA775E" w:rsidRPr="00C32A40" w:rsidTr="00FB25F1">
        <w:trPr>
          <w:trHeight w:val="297"/>
        </w:trPr>
        <w:tc>
          <w:tcPr>
            <w:tcW w:w="3827" w:type="dxa"/>
          </w:tcPr>
          <w:p w:rsidR="00CA775E" w:rsidRPr="00C32A40" w:rsidRDefault="00CA775E" w:rsidP="00FB25F1">
            <w:r w:rsidRPr="00C32A40">
              <w:t>Наименование услуги (работы) и ее содержание</w:t>
            </w:r>
          </w:p>
        </w:tc>
        <w:tc>
          <w:tcPr>
            <w:tcW w:w="11483" w:type="dxa"/>
            <w:gridSpan w:val="8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320"/>
        </w:trPr>
        <w:tc>
          <w:tcPr>
            <w:tcW w:w="3827" w:type="dxa"/>
          </w:tcPr>
          <w:p w:rsidR="00CA775E" w:rsidRPr="00C32A40" w:rsidRDefault="00CA775E" w:rsidP="00FB25F1">
            <w:r w:rsidRPr="00C32A40">
              <w:t>Показатель объема (качества) услуги (работы)</w:t>
            </w:r>
          </w:p>
        </w:tc>
        <w:tc>
          <w:tcPr>
            <w:tcW w:w="11483" w:type="dxa"/>
            <w:gridSpan w:val="8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</w:tr>
    </w:tbl>
    <w:p w:rsidR="00CA775E" w:rsidRPr="00CA775E" w:rsidRDefault="00CA775E" w:rsidP="00CA77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1136"/>
        <w:gridCol w:w="1417"/>
        <w:gridCol w:w="1276"/>
        <w:gridCol w:w="1276"/>
        <w:gridCol w:w="1276"/>
        <w:gridCol w:w="1276"/>
        <w:gridCol w:w="1276"/>
        <w:gridCol w:w="2550"/>
      </w:tblGrid>
      <w:tr w:rsidR="00CA775E" w:rsidRPr="00C32A40" w:rsidTr="00FB25F1">
        <w:trPr>
          <w:trHeight w:val="281"/>
        </w:trPr>
        <w:tc>
          <w:tcPr>
            <w:tcW w:w="3827" w:type="dxa"/>
          </w:tcPr>
          <w:p w:rsidR="00CA775E" w:rsidRPr="00CA775E" w:rsidRDefault="00CA775E" w:rsidP="00CA775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CA775E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A775E" w:rsidRPr="00C32A40" w:rsidRDefault="00CA775E" w:rsidP="00CA775E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CA775E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CA775E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CA775E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CA775E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CA775E" w:rsidRPr="00C32A40" w:rsidRDefault="00CA775E" w:rsidP="00CA775E">
            <w:pPr>
              <w:jc w:val="center"/>
            </w:pPr>
            <w:r>
              <w:t>8</w:t>
            </w:r>
          </w:p>
        </w:tc>
        <w:tc>
          <w:tcPr>
            <w:tcW w:w="2550" w:type="dxa"/>
          </w:tcPr>
          <w:p w:rsidR="00CA775E" w:rsidRPr="00C32A40" w:rsidRDefault="00CA775E" w:rsidP="00CA775E">
            <w:pPr>
              <w:jc w:val="center"/>
            </w:pPr>
            <w:r>
              <w:t>9</w:t>
            </w:r>
          </w:p>
        </w:tc>
      </w:tr>
      <w:tr w:rsidR="00CA775E" w:rsidRPr="00C32A40" w:rsidTr="00FB25F1">
        <w:trPr>
          <w:trHeight w:val="281"/>
        </w:trPr>
        <w:tc>
          <w:tcPr>
            <w:tcW w:w="3827" w:type="dxa"/>
          </w:tcPr>
          <w:p w:rsidR="00CA775E" w:rsidRPr="00C32A40" w:rsidRDefault="00CA775E" w:rsidP="00FB25F1">
            <w:r w:rsidRPr="00C32A40">
              <w:rPr>
                <w:i/>
              </w:rPr>
              <w:t>Основное мероприятие «_____________»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2550" w:type="dxa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323"/>
        </w:trPr>
        <w:tc>
          <w:tcPr>
            <w:tcW w:w="3827" w:type="dxa"/>
          </w:tcPr>
          <w:p w:rsidR="00CA775E" w:rsidRPr="00C32A40" w:rsidRDefault="00CA775E" w:rsidP="00FB25F1">
            <w:r w:rsidRPr="00C32A40"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2550" w:type="dxa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220"/>
        </w:trPr>
        <w:tc>
          <w:tcPr>
            <w:tcW w:w="3827" w:type="dxa"/>
          </w:tcPr>
          <w:p w:rsidR="00CA775E" w:rsidRPr="00C32A40" w:rsidRDefault="00CA775E" w:rsidP="00FB25F1">
            <w:r w:rsidRPr="00C32A40">
              <w:t>………………….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2550" w:type="dxa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220"/>
        </w:trPr>
        <w:tc>
          <w:tcPr>
            <w:tcW w:w="3827" w:type="dxa"/>
          </w:tcPr>
          <w:p w:rsidR="00CA775E" w:rsidRPr="00C32A40" w:rsidRDefault="00CA775E" w:rsidP="00FB25F1">
            <w:r w:rsidRPr="00C32A40">
              <w:t>Наименование услуги (работы) и ее содержание</w:t>
            </w:r>
          </w:p>
        </w:tc>
        <w:tc>
          <w:tcPr>
            <w:tcW w:w="11483" w:type="dxa"/>
            <w:gridSpan w:val="8"/>
          </w:tcPr>
          <w:p w:rsidR="00CA775E" w:rsidRPr="00C32A40" w:rsidRDefault="00CA775E" w:rsidP="00FB25F1"/>
        </w:tc>
      </w:tr>
      <w:tr w:rsidR="00CA775E" w:rsidRPr="00C32A40" w:rsidTr="00FB25F1">
        <w:trPr>
          <w:trHeight w:val="220"/>
        </w:trPr>
        <w:tc>
          <w:tcPr>
            <w:tcW w:w="3827" w:type="dxa"/>
          </w:tcPr>
          <w:p w:rsidR="00CA775E" w:rsidRPr="00C32A40" w:rsidRDefault="00CA775E" w:rsidP="00FB25F1">
            <w:r w:rsidRPr="00C32A40">
              <w:t>Показатель объема (качества) услуги (работы)</w:t>
            </w:r>
          </w:p>
        </w:tc>
        <w:tc>
          <w:tcPr>
            <w:tcW w:w="11483" w:type="dxa"/>
            <w:gridSpan w:val="8"/>
          </w:tcPr>
          <w:p w:rsidR="00CA775E" w:rsidRPr="00C32A40" w:rsidRDefault="00CA775E" w:rsidP="00FB25F1"/>
        </w:tc>
      </w:tr>
      <w:tr w:rsidR="00CA775E" w:rsidRPr="00C32A40" w:rsidTr="00FB25F1">
        <w:trPr>
          <w:trHeight w:val="220"/>
        </w:trPr>
        <w:tc>
          <w:tcPr>
            <w:tcW w:w="3827" w:type="dxa"/>
          </w:tcPr>
          <w:p w:rsidR="00CA775E" w:rsidRPr="00C32A40" w:rsidRDefault="00CA775E" w:rsidP="00FB25F1">
            <w:r w:rsidRPr="00C32A40">
              <w:rPr>
                <w:i/>
              </w:rPr>
              <w:t>Подпрограмма</w:t>
            </w:r>
            <w:r w:rsidRPr="00C32A40">
              <w:t xml:space="preserve">  «______________» 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2550" w:type="dxa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220"/>
        </w:trPr>
        <w:tc>
          <w:tcPr>
            <w:tcW w:w="3827" w:type="dxa"/>
          </w:tcPr>
          <w:p w:rsidR="00CA775E" w:rsidRPr="00C32A40" w:rsidRDefault="00CA775E" w:rsidP="00FB25F1">
            <w:r w:rsidRPr="00C32A40"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2550" w:type="dxa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220"/>
        </w:trPr>
        <w:tc>
          <w:tcPr>
            <w:tcW w:w="3827" w:type="dxa"/>
          </w:tcPr>
          <w:p w:rsidR="00CA775E" w:rsidRPr="00C32A40" w:rsidRDefault="00CA775E" w:rsidP="00FB25F1">
            <w:r w:rsidRPr="00C32A40">
              <w:t>………………….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2550" w:type="dxa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297"/>
        </w:trPr>
        <w:tc>
          <w:tcPr>
            <w:tcW w:w="3827" w:type="dxa"/>
          </w:tcPr>
          <w:p w:rsidR="00CA775E" w:rsidRPr="00C32A40" w:rsidRDefault="00CA775E" w:rsidP="00FB25F1">
            <w:r w:rsidRPr="00C32A40">
              <w:t>Наименование услуги (работы) и ее содержание</w:t>
            </w:r>
          </w:p>
        </w:tc>
        <w:tc>
          <w:tcPr>
            <w:tcW w:w="11483" w:type="dxa"/>
            <w:gridSpan w:val="8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300"/>
        </w:trPr>
        <w:tc>
          <w:tcPr>
            <w:tcW w:w="3827" w:type="dxa"/>
          </w:tcPr>
          <w:p w:rsidR="00CA775E" w:rsidRPr="00C32A40" w:rsidRDefault="00CA775E" w:rsidP="00FB25F1">
            <w:r w:rsidRPr="00C32A40">
              <w:t>Показатель объема (качества) услуги (работы)</w:t>
            </w:r>
          </w:p>
        </w:tc>
        <w:tc>
          <w:tcPr>
            <w:tcW w:w="11483" w:type="dxa"/>
            <w:gridSpan w:val="8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274"/>
        </w:trPr>
        <w:tc>
          <w:tcPr>
            <w:tcW w:w="3827" w:type="dxa"/>
          </w:tcPr>
          <w:p w:rsidR="00CA775E" w:rsidRPr="00C32A40" w:rsidRDefault="00CA775E" w:rsidP="00FB25F1">
            <w:r w:rsidRPr="00C32A40">
              <w:rPr>
                <w:i/>
              </w:rPr>
              <w:t>Ведомственная целевая програ</w:t>
            </w:r>
            <w:r w:rsidRPr="00C32A40">
              <w:rPr>
                <w:i/>
              </w:rPr>
              <w:t>м</w:t>
            </w:r>
            <w:r w:rsidRPr="00C32A40">
              <w:rPr>
                <w:i/>
              </w:rPr>
              <w:t>ма</w:t>
            </w:r>
            <w:r w:rsidRPr="00C32A40">
              <w:t xml:space="preserve"> «_________» 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2550" w:type="dxa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310"/>
        </w:trPr>
        <w:tc>
          <w:tcPr>
            <w:tcW w:w="3827" w:type="dxa"/>
          </w:tcPr>
          <w:p w:rsidR="00CA775E" w:rsidRPr="00C32A40" w:rsidRDefault="00CA775E" w:rsidP="00FB25F1">
            <w:r w:rsidRPr="00C32A40"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2550" w:type="dxa"/>
          </w:tcPr>
          <w:p w:rsidR="00CA775E" w:rsidRPr="00C32A40" w:rsidRDefault="00CA775E" w:rsidP="00FB25F1">
            <w:pPr>
              <w:jc w:val="center"/>
            </w:pPr>
          </w:p>
        </w:tc>
      </w:tr>
      <w:tr w:rsidR="00CA775E" w:rsidRPr="00C32A40" w:rsidTr="00FB25F1">
        <w:trPr>
          <w:trHeight w:val="316"/>
        </w:trPr>
        <w:tc>
          <w:tcPr>
            <w:tcW w:w="3827" w:type="dxa"/>
          </w:tcPr>
          <w:p w:rsidR="00CA775E" w:rsidRPr="00C32A40" w:rsidRDefault="00CA775E" w:rsidP="00FB25F1">
            <w:r w:rsidRPr="00C32A40">
              <w:t>………………….</w:t>
            </w:r>
          </w:p>
        </w:tc>
        <w:tc>
          <w:tcPr>
            <w:tcW w:w="113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775E" w:rsidRPr="00C32A40" w:rsidRDefault="00CA775E" w:rsidP="00FB25F1">
            <w:pPr>
              <w:jc w:val="center"/>
            </w:pPr>
          </w:p>
        </w:tc>
        <w:tc>
          <w:tcPr>
            <w:tcW w:w="2550" w:type="dxa"/>
          </w:tcPr>
          <w:p w:rsidR="00CA775E" w:rsidRPr="00C32A40" w:rsidRDefault="00CA775E" w:rsidP="00FB25F1">
            <w:pPr>
              <w:jc w:val="center"/>
            </w:pPr>
          </w:p>
        </w:tc>
      </w:tr>
    </w:tbl>
    <w:p w:rsidR="00CA775E" w:rsidRDefault="00CA775E" w:rsidP="00CA775E">
      <w:pPr>
        <w:ind w:left="-284" w:firstLine="710"/>
      </w:pPr>
      <w:r w:rsidRPr="0083084F">
        <w:t xml:space="preserve">Примечание: </w:t>
      </w:r>
    </w:p>
    <w:p w:rsidR="00CA775E" w:rsidRDefault="00CA775E" w:rsidP="00CA775E">
      <w:pPr>
        <w:ind w:firstLine="426"/>
        <w:jc w:val="both"/>
      </w:pPr>
      <w:r w:rsidRPr="0083084F">
        <w:t xml:space="preserve">* - в таблице кратко указываются причины не выполнения </w:t>
      </w:r>
      <w:r>
        <w:t xml:space="preserve">предусмотренных муниципальной программой </w:t>
      </w:r>
      <w:r w:rsidRPr="0083084F">
        <w:t>показателей. Развернутая и</w:t>
      </w:r>
      <w:r w:rsidRPr="0083084F">
        <w:t>н</w:t>
      </w:r>
      <w:r w:rsidRPr="0083084F">
        <w:t xml:space="preserve">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CA775E" w:rsidRPr="00CA775E" w:rsidRDefault="00CA775E" w:rsidP="00CA775E">
      <w:pPr>
        <w:tabs>
          <w:tab w:val="left" w:pos="-1276"/>
        </w:tabs>
        <w:rPr>
          <w:sz w:val="20"/>
          <w:szCs w:val="20"/>
        </w:rPr>
      </w:pPr>
    </w:p>
    <w:sectPr w:rsidR="00CA775E" w:rsidRPr="00CA775E" w:rsidSect="00CA77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69" w:rsidRDefault="006F0669">
      <w:r>
        <w:separator/>
      </w:r>
    </w:p>
  </w:endnote>
  <w:endnote w:type="continuationSeparator" w:id="0">
    <w:p w:rsidR="006F0669" w:rsidRDefault="006F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9E" w:rsidRPr="000E5A83" w:rsidRDefault="0037289E" w:rsidP="00E60288">
    <w:pPr>
      <w:pStyle w:val="a5"/>
      <w:rPr>
        <w:sz w:val="12"/>
      </w:rPr>
    </w:pPr>
    <w:r>
      <w:rPr>
        <w:sz w:val="12"/>
      </w:rPr>
      <w:t>150906</w:t>
    </w:r>
  </w:p>
  <w:p w:rsidR="0037289E" w:rsidRPr="00E60288" w:rsidRDefault="0037289E" w:rsidP="00E60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69" w:rsidRDefault="006F0669">
      <w:r>
        <w:separator/>
      </w:r>
    </w:p>
  </w:footnote>
  <w:footnote w:type="continuationSeparator" w:id="0">
    <w:p w:rsidR="006F0669" w:rsidRDefault="006F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9E" w:rsidRDefault="003728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602B2"/>
    <w:multiLevelType w:val="hybridMultilevel"/>
    <w:tmpl w:val="04F6D43E"/>
    <w:lvl w:ilvl="0" w:tplc="B7F83A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E33582"/>
    <w:multiLevelType w:val="hybridMultilevel"/>
    <w:tmpl w:val="ACD8742A"/>
    <w:lvl w:ilvl="0" w:tplc="67E06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62B64"/>
    <w:multiLevelType w:val="hybridMultilevel"/>
    <w:tmpl w:val="6AB89874"/>
    <w:lvl w:ilvl="0" w:tplc="1AAE08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CF053B"/>
    <w:multiLevelType w:val="hybridMultilevel"/>
    <w:tmpl w:val="B87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786E"/>
    <w:multiLevelType w:val="hybridMultilevel"/>
    <w:tmpl w:val="1D441B94"/>
    <w:lvl w:ilvl="0" w:tplc="75F47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DE738D"/>
    <w:multiLevelType w:val="hybridMultilevel"/>
    <w:tmpl w:val="1A2EA692"/>
    <w:lvl w:ilvl="0" w:tplc="D5188F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B1B11"/>
    <w:multiLevelType w:val="hybridMultilevel"/>
    <w:tmpl w:val="36D85D30"/>
    <w:lvl w:ilvl="0" w:tplc="295C35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27259CC"/>
    <w:multiLevelType w:val="hybridMultilevel"/>
    <w:tmpl w:val="81E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E32EC"/>
    <w:multiLevelType w:val="hybridMultilevel"/>
    <w:tmpl w:val="42C25E2C"/>
    <w:lvl w:ilvl="0" w:tplc="6F6C03CE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1F91791"/>
    <w:multiLevelType w:val="hybridMultilevel"/>
    <w:tmpl w:val="B93EF3FE"/>
    <w:lvl w:ilvl="0" w:tplc="F1641EB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F05111"/>
    <w:multiLevelType w:val="hybridMultilevel"/>
    <w:tmpl w:val="F1F27D38"/>
    <w:lvl w:ilvl="0" w:tplc="558C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204BE">
      <w:numFmt w:val="none"/>
      <w:lvlText w:val=""/>
      <w:lvlJc w:val="left"/>
      <w:pPr>
        <w:tabs>
          <w:tab w:val="num" w:pos="360"/>
        </w:tabs>
      </w:pPr>
    </w:lvl>
    <w:lvl w:ilvl="2" w:tplc="392EE1C4">
      <w:numFmt w:val="none"/>
      <w:lvlText w:val=""/>
      <w:lvlJc w:val="left"/>
      <w:pPr>
        <w:tabs>
          <w:tab w:val="num" w:pos="360"/>
        </w:tabs>
      </w:pPr>
    </w:lvl>
    <w:lvl w:ilvl="3" w:tplc="B036A76C">
      <w:numFmt w:val="none"/>
      <w:lvlText w:val=""/>
      <w:lvlJc w:val="left"/>
      <w:pPr>
        <w:tabs>
          <w:tab w:val="num" w:pos="360"/>
        </w:tabs>
      </w:pPr>
    </w:lvl>
    <w:lvl w:ilvl="4" w:tplc="8EA0172E">
      <w:numFmt w:val="none"/>
      <w:lvlText w:val=""/>
      <w:lvlJc w:val="left"/>
      <w:pPr>
        <w:tabs>
          <w:tab w:val="num" w:pos="360"/>
        </w:tabs>
      </w:pPr>
    </w:lvl>
    <w:lvl w:ilvl="5" w:tplc="ABB26C2E">
      <w:numFmt w:val="none"/>
      <w:lvlText w:val=""/>
      <w:lvlJc w:val="left"/>
      <w:pPr>
        <w:tabs>
          <w:tab w:val="num" w:pos="360"/>
        </w:tabs>
      </w:pPr>
    </w:lvl>
    <w:lvl w:ilvl="6" w:tplc="C28AA3D4">
      <w:numFmt w:val="none"/>
      <w:lvlText w:val=""/>
      <w:lvlJc w:val="left"/>
      <w:pPr>
        <w:tabs>
          <w:tab w:val="num" w:pos="360"/>
        </w:tabs>
      </w:pPr>
    </w:lvl>
    <w:lvl w:ilvl="7" w:tplc="9F448904">
      <w:numFmt w:val="none"/>
      <w:lvlText w:val=""/>
      <w:lvlJc w:val="left"/>
      <w:pPr>
        <w:tabs>
          <w:tab w:val="num" w:pos="360"/>
        </w:tabs>
      </w:pPr>
    </w:lvl>
    <w:lvl w:ilvl="8" w:tplc="04FA3DF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C5493B"/>
    <w:multiLevelType w:val="hybridMultilevel"/>
    <w:tmpl w:val="7600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67058"/>
    <w:multiLevelType w:val="hybridMultilevel"/>
    <w:tmpl w:val="65EA36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F7704"/>
    <w:multiLevelType w:val="hybridMultilevel"/>
    <w:tmpl w:val="43DCAB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3EC1BD8"/>
    <w:multiLevelType w:val="hybridMultilevel"/>
    <w:tmpl w:val="73806F52"/>
    <w:lvl w:ilvl="0" w:tplc="3070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E4044D"/>
    <w:multiLevelType w:val="hybridMultilevel"/>
    <w:tmpl w:val="3CC6C5B4"/>
    <w:lvl w:ilvl="0" w:tplc="E5322CC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429172B"/>
    <w:multiLevelType w:val="hybridMultilevel"/>
    <w:tmpl w:val="D70A4C3E"/>
    <w:lvl w:ilvl="0" w:tplc="15C0A93E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9C01399"/>
    <w:multiLevelType w:val="hybridMultilevel"/>
    <w:tmpl w:val="8BEAF44C"/>
    <w:lvl w:ilvl="0" w:tplc="64F466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7661FD"/>
    <w:multiLevelType w:val="hybridMultilevel"/>
    <w:tmpl w:val="B1081B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A1869"/>
    <w:multiLevelType w:val="hybridMultilevel"/>
    <w:tmpl w:val="590C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22"/>
  </w:num>
  <w:num w:numId="5">
    <w:abstractNumId w:val="27"/>
  </w:num>
  <w:num w:numId="6">
    <w:abstractNumId w:val="23"/>
  </w:num>
  <w:num w:numId="7">
    <w:abstractNumId w:val="10"/>
  </w:num>
  <w:num w:numId="8">
    <w:abstractNumId w:val="13"/>
  </w:num>
  <w:num w:numId="9">
    <w:abstractNumId w:val="6"/>
  </w:num>
  <w:num w:numId="10">
    <w:abstractNumId w:val="17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8"/>
  </w:num>
  <w:num w:numId="16">
    <w:abstractNumId w:val="19"/>
  </w:num>
  <w:num w:numId="17">
    <w:abstractNumId w:val="29"/>
  </w:num>
  <w:num w:numId="18">
    <w:abstractNumId w:val="5"/>
  </w:num>
  <w:num w:numId="19">
    <w:abstractNumId w:val="12"/>
  </w:num>
  <w:num w:numId="20">
    <w:abstractNumId w:val="1"/>
  </w:num>
  <w:num w:numId="21">
    <w:abstractNumId w:val="3"/>
  </w:num>
  <w:num w:numId="22">
    <w:abstractNumId w:val="11"/>
  </w:num>
  <w:num w:numId="23">
    <w:abstractNumId w:val="18"/>
  </w:num>
  <w:num w:numId="24">
    <w:abstractNumId w:val="7"/>
  </w:num>
  <w:num w:numId="25">
    <w:abstractNumId w:val="25"/>
  </w:num>
  <w:num w:numId="26">
    <w:abstractNumId w:val="26"/>
  </w:num>
  <w:num w:numId="27">
    <w:abstractNumId w:val="28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62"/>
    <w:rsid w:val="0000005F"/>
    <w:rsid w:val="000001C0"/>
    <w:rsid w:val="00000214"/>
    <w:rsid w:val="00000804"/>
    <w:rsid w:val="00001103"/>
    <w:rsid w:val="000014D6"/>
    <w:rsid w:val="00001C67"/>
    <w:rsid w:val="00002D8C"/>
    <w:rsid w:val="00003FDA"/>
    <w:rsid w:val="0000594A"/>
    <w:rsid w:val="00005AF4"/>
    <w:rsid w:val="00006CF2"/>
    <w:rsid w:val="00007DE7"/>
    <w:rsid w:val="0001071E"/>
    <w:rsid w:val="00010727"/>
    <w:rsid w:val="000115F5"/>
    <w:rsid w:val="00011819"/>
    <w:rsid w:val="00011C06"/>
    <w:rsid w:val="0001258B"/>
    <w:rsid w:val="00013802"/>
    <w:rsid w:val="00014147"/>
    <w:rsid w:val="00014CB3"/>
    <w:rsid w:val="00015DFF"/>
    <w:rsid w:val="00015E35"/>
    <w:rsid w:val="0001602E"/>
    <w:rsid w:val="00016639"/>
    <w:rsid w:val="00017134"/>
    <w:rsid w:val="00021082"/>
    <w:rsid w:val="00022767"/>
    <w:rsid w:val="0002300C"/>
    <w:rsid w:val="00023853"/>
    <w:rsid w:val="00024124"/>
    <w:rsid w:val="000245A6"/>
    <w:rsid w:val="00024A4F"/>
    <w:rsid w:val="000253CB"/>
    <w:rsid w:val="00025905"/>
    <w:rsid w:val="00025BED"/>
    <w:rsid w:val="00025EFC"/>
    <w:rsid w:val="000263AA"/>
    <w:rsid w:val="00026884"/>
    <w:rsid w:val="000276F1"/>
    <w:rsid w:val="000309DA"/>
    <w:rsid w:val="00031550"/>
    <w:rsid w:val="00032499"/>
    <w:rsid w:val="00032843"/>
    <w:rsid w:val="00032895"/>
    <w:rsid w:val="00032BE0"/>
    <w:rsid w:val="00032DF6"/>
    <w:rsid w:val="00033100"/>
    <w:rsid w:val="00033D94"/>
    <w:rsid w:val="00034145"/>
    <w:rsid w:val="0003440A"/>
    <w:rsid w:val="00035A7C"/>
    <w:rsid w:val="00035F69"/>
    <w:rsid w:val="000365F7"/>
    <w:rsid w:val="00037131"/>
    <w:rsid w:val="00037EA1"/>
    <w:rsid w:val="0004168E"/>
    <w:rsid w:val="00042ABA"/>
    <w:rsid w:val="0004300B"/>
    <w:rsid w:val="000434E1"/>
    <w:rsid w:val="0004367B"/>
    <w:rsid w:val="000437E0"/>
    <w:rsid w:val="00043AF3"/>
    <w:rsid w:val="00044186"/>
    <w:rsid w:val="00044AE4"/>
    <w:rsid w:val="00045E9A"/>
    <w:rsid w:val="00046D74"/>
    <w:rsid w:val="00050D21"/>
    <w:rsid w:val="00050E82"/>
    <w:rsid w:val="000525E4"/>
    <w:rsid w:val="000531E9"/>
    <w:rsid w:val="000545DB"/>
    <w:rsid w:val="00055667"/>
    <w:rsid w:val="000562AC"/>
    <w:rsid w:val="00056B17"/>
    <w:rsid w:val="00056D44"/>
    <w:rsid w:val="00057138"/>
    <w:rsid w:val="000601BD"/>
    <w:rsid w:val="00060DF2"/>
    <w:rsid w:val="00062E1A"/>
    <w:rsid w:val="00064B8B"/>
    <w:rsid w:val="00064DA8"/>
    <w:rsid w:val="00064E78"/>
    <w:rsid w:val="00064F04"/>
    <w:rsid w:val="000666FD"/>
    <w:rsid w:val="00067191"/>
    <w:rsid w:val="00071288"/>
    <w:rsid w:val="0007192A"/>
    <w:rsid w:val="00072918"/>
    <w:rsid w:val="00073A38"/>
    <w:rsid w:val="00073A48"/>
    <w:rsid w:val="00073F06"/>
    <w:rsid w:val="00073FA7"/>
    <w:rsid w:val="00074A0C"/>
    <w:rsid w:val="000761AC"/>
    <w:rsid w:val="00076F0E"/>
    <w:rsid w:val="00077ADD"/>
    <w:rsid w:val="00077C35"/>
    <w:rsid w:val="000825B6"/>
    <w:rsid w:val="00082876"/>
    <w:rsid w:val="00082B37"/>
    <w:rsid w:val="00082BCB"/>
    <w:rsid w:val="00083017"/>
    <w:rsid w:val="00084798"/>
    <w:rsid w:val="00084F93"/>
    <w:rsid w:val="000850ED"/>
    <w:rsid w:val="00085473"/>
    <w:rsid w:val="0008554E"/>
    <w:rsid w:val="00085ED8"/>
    <w:rsid w:val="000877F6"/>
    <w:rsid w:val="00090842"/>
    <w:rsid w:val="00091BD7"/>
    <w:rsid w:val="00091F8B"/>
    <w:rsid w:val="000920B0"/>
    <w:rsid w:val="0009307D"/>
    <w:rsid w:val="00093E52"/>
    <w:rsid w:val="000946B8"/>
    <w:rsid w:val="00095185"/>
    <w:rsid w:val="00097150"/>
    <w:rsid w:val="00097228"/>
    <w:rsid w:val="000977CE"/>
    <w:rsid w:val="00097A1E"/>
    <w:rsid w:val="00097E1A"/>
    <w:rsid w:val="000A3B5E"/>
    <w:rsid w:val="000A5697"/>
    <w:rsid w:val="000A5AA4"/>
    <w:rsid w:val="000A5BF2"/>
    <w:rsid w:val="000A616C"/>
    <w:rsid w:val="000A653C"/>
    <w:rsid w:val="000B06AC"/>
    <w:rsid w:val="000B07AE"/>
    <w:rsid w:val="000B0A6B"/>
    <w:rsid w:val="000B1D8D"/>
    <w:rsid w:val="000B1EC4"/>
    <w:rsid w:val="000B2837"/>
    <w:rsid w:val="000B2B26"/>
    <w:rsid w:val="000B2E1E"/>
    <w:rsid w:val="000B2F95"/>
    <w:rsid w:val="000B37FD"/>
    <w:rsid w:val="000B4625"/>
    <w:rsid w:val="000B5460"/>
    <w:rsid w:val="000B5AD2"/>
    <w:rsid w:val="000B5C65"/>
    <w:rsid w:val="000B5E48"/>
    <w:rsid w:val="000B62B3"/>
    <w:rsid w:val="000B6EB3"/>
    <w:rsid w:val="000B7E9B"/>
    <w:rsid w:val="000C02EF"/>
    <w:rsid w:val="000C2A9A"/>
    <w:rsid w:val="000C4126"/>
    <w:rsid w:val="000C738B"/>
    <w:rsid w:val="000C73DB"/>
    <w:rsid w:val="000D06BA"/>
    <w:rsid w:val="000D0922"/>
    <w:rsid w:val="000D0A3C"/>
    <w:rsid w:val="000D121E"/>
    <w:rsid w:val="000D150E"/>
    <w:rsid w:val="000D1612"/>
    <w:rsid w:val="000D26AF"/>
    <w:rsid w:val="000D2ED9"/>
    <w:rsid w:val="000D30F0"/>
    <w:rsid w:val="000D4ADB"/>
    <w:rsid w:val="000D4FF3"/>
    <w:rsid w:val="000D514C"/>
    <w:rsid w:val="000D5276"/>
    <w:rsid w:val="000D53A5"/>
    <w:rsid w:val="000D5712"/>
    <w:rsid w:val="000D60C5"/>
    <w:rsid w:val="000D71A0"/>
    <w:rsid w:val="000D7F37"/>
    <w:rsid w:val="000E0D91"/>
    <w:rsid w:val="000E10ED"/>
    <w:rsid w:val="000E19E5"/>
    <w:rsid w:val="000E1E40"/>
    <w:rsid w:val="000E232F"/>
    <w:rsid w:val="000E2D9A"/>
    <w:rsid w:val="000E3110"/>
    <w:rsid w:val="000E39CA"/>
    <w:rsid w:val="000E3B58"/>
    <w:rsid w:val="000E3D3B"/>
    <w:rsid w:val="000E3EBB"/>
    <w:rsid w:val="000E4FB1"/>
    <w:rsid w:val="000E5A83"/>
    <w:rsid w:val="000E6AC8"/>
    <w:rsid w:val="000F0585"/>
    <w:rsid w:val="000F08FE"/>
    <w:rsid w:val="000F1D25"/>
    <w:rsid w:val="000F267A"/>
    <w:rsid w:val="000F29BD"/>
    <w:rsid w:val="000F2FE0"/>
    <w:rsid w:val="000F3350"/>
    <w:rsid w:val="000F4159"/>
    <w:rsid w:val="000F472D"/>
    <w:rsid w:val="000F5314"/>
    <w:rsid w:val="000F5552"/>
    <w:rsid w:val="000F5AD4"/>
    <w:rsid w:val="000F6A64"/>
    <w:rsid w:val="000F6B05"/>
    <w:rsid w:val="000F6DDC"/>
    <w:rsid w:val="000F7467"/>
    <w:rsid w:val="001003F1"/>
    <w:rsid w:val="0010118C"/>
    <w:rsid w:val="00102C2E"/>
    <w:rsid w:val="00103545"/>
    <w:rsid w:val="00103F09"/>
    <w:rsid w:val="00103FD0"/>
    <w:rsid w:val="00104732"/>
    <w:rsid w:val="00105A17"/>
    <w:rsid w:val="00105DD8"/>
    <w:rsid w:val="00106050"/>
    <w:rsid w:val="00107507"/>
    <w:rsid w:val="001078B8"/>
    <w:rsid w:val="0011163C"/>
    <w:rsid w:val="00111AAB"/>
    <w:rsid w:val="00111ABC"/>
    <w:rsid w:val="00111BFF"/>
    <w:rsid w:val="00112BA6"/>
    <w:rsid w:val="00113214"/>
    <w:rsid w:val="00113F3F"/>
    <w:rsid w:val="0011440E"/>
    <w:rsid w:val="00114AB3"/>
    <w:rsid w:val="00114EC8"/>
    <w:rsid w:val="001158B8"/>
    <w:rsid w:val="00115D36"/>
    <w:rsid w:val="001179BE"/>
    <w:rsid w:val="00117DB1"/>
    <w:rsid w:val="00120DC9"/>
    <w:rsid w:val="0012244A"/>
    <w:rsid w:val="0012288C"/>
    <w:rsid w:val="001228C5"/>
    <w:rsid w:val="0012441C"/>
    <w:rsid w:val="00124A17"/>
    <w:rsid w:val="00125581"/>
    <w:rsid w:val="0012584C"/>
    <w:rsid w:val="00125A61"/>
    <w:rsid w:val="00125B20"/>
    <w:rsid w:val="00126AE6"/>
    <w:rsid w:val="00126B68"/>
    <w:rsid w:val="00127623"/>
    <w:rsid w:val="001279CC"/>
    <w:rsid w:val="001311C4"/>
    <w:rsid w:val="00132323"/>
    <w:rsid w:val="001324E4"/>
    <w:rsid w:val="0013250C"/>
    <w:rsid w:val="00132A84"/>
    <w:rsid w:val="001330D5"/>
    <w:rsid w:val="001332A2"/>
    <w:rsid w:val="00133394"/>
    <w:rsid w:val="0013352C"/>
    <w:rsid w:val="00133E5C"/>
    <w:rsid w:val="001345D7"/>
    <w:rsid w:val="00134725"/>
    <w:rsid w:val="00135177"/>
    <w:rsid w:val="0013571E"/>
    <w:rsid w:val="00135B58"/>
    <w:rsid w:val="00136287"/>
    <w:rsid w:val="00136528"/>
    <w:rsid w:val="00136F1C"/>
    <w:rsid w:val="00137771"/>
    <w:rsid w:val="00137D64"/>
    <w:rsid w:val="00140071"/>
    <w:rsid w:val="00140335"/>
    <w:rsid w:val="00141C79"/>
    <w:rsid w:val="001421F2"/>
    <w:rsid w:val="0014297B"/>
    <w:rsid w:val="00143032"/>
    <w:rsid w:val="001430C3"/>
    <w:rsid w:val="00143A7E"/>
    <w:rsid w:val="00143E70"/>
    <w:rsid w:val="00145118"/>
    <w:rsid w:val="0014554F"/>
    <w:rsid w:val="00145666"/>
    <w:rsid w:val="00145A1B"/>
    <w:rsid w:val="00145DBA"/>
    <w:rsid w:val="00145FD1"/>
    <w:rsid w:val="00146F52"/>
    <w:rsid w:val="00150650"/>
    <w:rsid w:val="00150BBD"/>
    <w:rsid w:val="00151083"/>
    <w:rsid w:val="001511E4"/>
    <w:rsid w:val="001518B9"/>
    <w:rsid w:val="00151F07"/>
    <w:rsid w:val="001525DD"/>
    <w:rsid w:val="001528A9"/>
    <w:rsid w:val="00154165"/>
    <w:rsid w:val="001542E6"/>
    <w:rsid w:val="0015485A"/>
    <w:rsid w:val="001548F0"/>
    <w:rsid w:val="00154AD6"/>
    <w:rsid w:val="00155BE6"/>
    <w:rsid w:val="00156894"/>
    <w:rsid w:val="00156C87"/>
    <w:rsid w:val="00156D60"/>
    <w:rsid w:val="00157DEA"/>
    <w:rsid w:val="0016125A"/>
    <w:rsid w:val="00161BAE"/>
    <w:rsid w:val="001629B5"/>
    <w:rsid w:val="00163954"/>
    <w:rsid w:val="00164726"/>
    <w:rsid w:val="001656AB"/>
    <w:rsid w:val="00166B15"/>
    <w:rsid w:val="0016777F"/>
    <w:rsid w:val="00167EAA"/>
    <w:rsid w:val="001723AB"/>
    <w:rsid w:val="00173A9F"/>
    <w:rsid w:val="0017420B"/>
    <w:rsid w:val="00174588"/>
    <w:rsid w:val="001772FA"/>
    <w:rsid w:val="00177319"/>
    <w:rsid w:val="00177915"/>
    <w:rsid w:val="00182094"/>
    <w:rsid w:val="00182550"/>
    <w:rsid w:val="00182A10"/>
    <w:rsid w:val="00182BCF"/>
    <w:rsid w:val="0018305B"/>
    <w:rsid w:val="0018567C"/>
    <w:rsid w:val="0018587F"/>
    <w:rsid w:val="00186DAE"/>
    <w:rsid w:val="0018720D"/>
    <w:rsid w:val="001877F3"/>
    <w:rsid w:val="00191B78"/>
    <w:rsid w:val="0019241A"/>
    <w:rsid w:val="001929E9"/>
    <w:rsid w:val="00192C1C"/>
    <w:rsid w:val="00193C93"/>
    <w:rsid w:val="00193DF4"/>
    <w:rsid w:val="0019443D"/>
    <w:rsid w:val="001950D7"/>
    <w:rsid w:val="001950FF"/>
    <w:rsid w:val="001957D5"/>
    <w:rsid w:val="00197618"/>
    <w:rsid w:val="001A1E2C"/>
    <w:rsid w:val="001A2508"/>
    <w:rsid w:val="001A47CA"/>
    <w:rsid w:val="001A49BE"/>
    <w:rsid w:val="001A5214"/>
    <w:rsid w:val="001A5C50"/>
    <w:rsid w:val="001A61A3"/>
    <w:rsid w:val="001A6429"/>
    <w:rsid w:val="001A68B8"/>
    <w:rsid w:val="001A690F"/>
    <w:rsid w:val="001A6CCB"/>
    <w:rsid w:val="001A7F66"/>
    <w:rsid w:val="001A7FDA"/>
    <w:rsid w:val="001B030E"/>
    <w:rsid w:val="001B07CC"/>
    <w:rsid w:val="001B07EA"/>
    <w:rsid w:val="001B2867"/>
    <w:rsid w:val="001B3583"/>
    <w:rsid w:val="001B39FB"/>
    <w:rsid w:val="001C0772"/>
    <w:rsid w:val="001C0860"/>
    <w:rsid w:val="001C344F"/>
    <w:rsid w:val="001C3EFB"/>
    <w:rsid w:val="001C43D6"/>
    <w:rsid w:val="001C47DA"/>
    <w:rsid w:val="001C5F23"/>
    <w:rsid w:val="001C7810"/>
    <w:rsid w:val="001C7F59"/>
    <w:rsid w:val="001D0748"/>
    <w:rsid w:val="001D1E98"/>
    <w:rsid w:val="001D2392"/>
    <w:rsid w:val="001D24DB"/>
    <w:rsid w:val="001D2F81"/>
    <w:rsid w:val="001D494A"/>
    <w:rsid w:val="001D52FA"/>
    <w:rsid w:val="001D5356"/>
    <w:rsid w:val="001D54E8"/>
    <w:rsid w:val="001D6DCE"/>
    <w:rsid w:val="001D74C1"/>
    <w:rsid w:val="001D7DC6"/>
    <w:rsid w:val="001E068D"/>
    <w:rsid w:val="001E0AAA"/>
    <w:rsid w:val="001E0DF5"/>
    <w:rsid w:val="001E25A0"/>
    <w:rsid w:val="001E3628"/>
    <w:rsid w:val="001E481D"/>
    <w:rsid w:val="001E5BD7"/>
    <w:rsid w:val="001E6567"/>
    <w:rsid w:val="001F0BD4"/>
    <w:rsid w:val="001F18E3"/>
    <w:rsid w:val="001F1AF1"/>
    <w:rsid w:val="001F22ED"/>
    <w:rsid w:val="001F285A"/>
    <w:rsid w:val="001F2864"/>
    <w:rsid w:val="001F3E93"/>
    <w:rsid w:val="001F4678"/>
    <w:rsid w:val="001F4DFF"/>
    <w:rsid w:val="001F677D"/>
    <w:rsid w:val="001F6B32"/>
    <w:rsid w:val="001F7014"/>
    <w:rsid w:val="001F7420"/>
    <w:rsid w:val="001F7547"/>
    <w:rsid w:val="001F7BEF"/>
    <w:rsid w:val="00200C63"/>
    <w:rsid w:val="00201ACA"/>
    <w:rsid w:val="00202B2A"/>
    <w:rsid w:val="00203583"/>
    <w:rsid w:val="00204334"/>
    <w:rsid w:val="002056F1"/>
    <w:rsid w:val="002064E4"/>
    <w:rsid w:val="002067F0"/>
    <w:rsid w:val="00206BAA"/>
    <w:rsid w:val="00206FF4"/>
    <w:rsid w:val="00207EC3"/>
    <w:rsid w:val="00207F1C"/>
    <w:rsid w:val="00210ED0"/>
    <w:rsid w:val="00211B00"/>
    <w:rsid w:val="00213E43"/>
    <w:rsid w:val="002158CF"/>
    <w:rsid w:val="00216792"/>
    <w:rsid w:val="00216DD2"/>
    <w:rsid w:val="00216E54"/>
    <w:rsid w:val="00217263"/>
    <w:rsid w:val="002174D0"/>
    <w:rsid w:val="0021789C"/>
    <w:rsid w:val="00220784"/>
    <w:rsid w:val="0022291C"/>
    <w:rsid w:val="002232E6"/>
    <w:rsid w:val="00223548"/>
    <w:rsid w:val="00223D91"/>
    <w:rsid w:val="00224CD2"/>
    <w:rsid w:val="00224EC2"/>
    <w:rsid w:val="00227A37"/>
    <w:rsid w:val="00227C01"/>
    <w:rsid w:val="00230C7B"/>
    <w:rsid w:val="00230D4F"/>
    <w:rsid w:val="002321B2"/>
    <w:rsid w:val="00232AA7"/>
    <w:rsid w:val="00233468"/>
    <w:rsid w:val="002344FA"/>
    <w:rsid w:val="00234D4B"/>
    <w:rsid w:val="0023506A"/>
    <w:rsid w:val="00235798"/>
    <w:rsid w:val="00235994"/>
    <w:rsid w:val="002363B0"/>
    <w:rsid w:val="002408D6"/>
    <w:rsid w:val="00240B58"/>
    <w:rsid w:val="00240EDC"/>
    <w:rsid w:val="0024129D"/>
    <w:rsid w:val="00241959"/>
    <w:rsid w:val="00241A85"/>
    <w:rsid w:val="00241D0D"/>
    <w:rsid w:val="00242456"/>
    <w:rsid w:val="002429FF"/>
    <w:rsid w:val="00242CE3"/>
    <w:rsid w:val="00243180"/>
    <w:rsid w:val="00243698"/>
    <w:rsid w:val="0024378B"/>
    <w:rsid w:val="0024442C"/>
    <w:rsid w:val="00244D0E"/>
    <w:rsid w:val="00244D78"/>
    <w:rsid w:val="002454EA"/>
    <w:rsid w:val="00246632"/>
    <w:rsid w:val="00247DE7"/>
    <w:rsid w:val="002515AE"/>
    <w:rsid w:val="0025192D"/>
    <w:rsid w:val="00252B82"/>
    <w:rsid w:val="0025390B"/>
    <w:rsid w:val="00253A50"/>
    <w:rsid w:val="002545AA"/>
    <w:rsid w:val="002569B8"/>
    <w:rsid w:val="00257045"/>
    <w:rsid w:val="00260309"/>
    <w:rsid w:val="00260701"/>
    <w:rsid w:val="00260CCF"/>
    <w:rsid w:val="0026109D"/>
    <w:rsid w:val="002616F8"/>
    <w:rsid w:val="00261B2C"/>
    <w:rsid w:val="00262456"/>
    <w:rsid w:val="00262E95"/>
    <w:rsid w:val="002641E0"/>
    <w:rsid w:val="0026448B"/>
    <w:rsid w:val="002644C6"/>
    <w:rsid w:val="00264C02"/>
    <w:rsid w:val="00264E7D"/>
    <w:rsid w:val="00264F97"/>
    <w:rsid w:val="002652DD"/>
    <w:rsid w:val="002654D5"/>
    <w:rsid w:val="002657C9"/>
    <w:rsid w:val="00265A1C"/>
    <w:rsid w:val="00265B5F"/>
    <w:rsid w:val="00265FA3"/>
    <w:rsid w:val="00266BF9"/>
    <w:rsid w:val="00266C60"/>
    <w:rsid w:val="00267CC9"/>
    <w:rsid w:val="0027003E"/>
    <w:rsid w:val="0027082B"/>
    <w:rsid w:val="00271088"/>
    <w:rsid w:val="0027122E"/>
    <w:rsid w:val="002725AA"/>
    <w:rsid w:val="00272B86"/>
    <w:rsid w:val="00272EB7"/>
    <w:rsid w:val="00273605"/>
    <w:rsid w:val="00274344"/>
    <w:rsid w:val="00274688"/>
    <w:rsid w:val="002748E2"/>
    <w:rsid w:val="00274949"/>
    <w:rsid w:val="002766F8"/>
    <w:rsid w:val="00276FE6"/>
    <w:rsid w:val="00280915"/>
    <w:rsid w:val="002829BA"/>
    <w:rsid w:val="002829EC"/>
    <w:rsid w:val="00283A83"/>
    <w:rsid w:val="00283B6C"/>
    <w:rsid w:val="002844DA"/>
    <w:rsid w:val="00284F30"/>
    <w:rsid w:val="00284F34"/>
    <w:rsid w:val="002853F3"/>
    <w:rsid w:val="00285BF4"/>
    <w:rsid w:val="00286AA8"/>
    <w:rsid w:val="002874DC"/>
    <w:rsid w:val="00290762"/>
    <w:rsid w:val="00290CA5"/>
    <w:rsid w:val="0029157B"/>
    <w:rsid w:val="00291CAC"/>
    <w:rsid w:val="002920D8"/>
    <w:rsid w:val="002942F8"/>
    <w:rsid w:val="00295875"/>
    <w:rsid w:val="00296BE1"/>
    <w:rsid w:val="00297623"/>
    <w:rsid w:val="002A0C20"/>
    <w:rsid w:val="002A1391"/>
    <w:rsid w:val="002A1FA0"/>
    <w:rsid w:val="002A20C0"/>
    <w:rsid w:val="002A26DD"/>
    <w:rsid w:val="002A2BAE"/>
    <w:rsid w:val="002A2D35"/>
    <w:rsid w:val="002A3630"/>
    <w:rsid w:val="002A3961"/>
    <w:rsid w:val="002A3AC7"/>
    <w:rsid w:val="002A3CD3"/>
    <w:rsid w:val="002A51E6"/>
    <w:rsid w:val="002A67A8"/>
    <w:rsid w:val="002B00F2"/>
    <w:rsid w:val="002B042A"/>
    <w:rsid w:val="002B3EA9"/>
    <w:rsid w:val="002B4203"/>
    <w:rsid w:val="002B4A7B"/>
    <w:rsid w:val="002B4BD2"/>
    <w:rsid w:val="002B50A3"/>
    <w:rsid w:val="002B51A4"/>
    <w:rsid w:val="002B566C"/>
    <w:rsid w:val="002B57C2"/>
    <w:rsid w:val="002B5B70"/>
    <w:rsid w:val="002B5B87"/>
    <w:rsid w:val="002B6148"/>
    <w:rsid w:val="002B7FAF"/>
    <w:rsid w:val="002C0A31"/>
    <w:rsid w:val="002C0ABA"/>
    <w:rsid w:val="002C1C92"/>
    <w:rsid w:val="002C2576"/>
    <w:rsid w:val="002C2AD5"/>
    <w:rsid w:val="002C2EA1"/>
    <w:rsid w:val="002C309A"/>
    <w:rsid w:val="002C3C08"/>
    <w:rsid w:val="002C590D"/>
    <w:rsid w:val="002C5E64"/>
    <w:rsid w:val="002D0119"/>
    <w:rsid w:val="002D070B"/>
    <w:rsid w:val="002D0C59"/>
    <w:rsid w:val="002D191F"/>
    <w:rsid w:val="002D1B37"/>
    <w:rsid w:val="002D2B51"/>
    <w:rsid w:val="002D36E7"/>
    <w:rsid w:val="002D3C35"/>
    <w:rsid w:val="002D4221"/>
    <w:rsid w:val="002D4839"/>
    <w:rsid w:val="002D57B6"/>
    <w:rsid w:val="002D595E"/>
    <w:rsid w:val="002E0541"/>
    <w:rsid w:val="002E0554"/>
    <w:rsid w:val="002E1C1B"/>
    <w:rsid w:val="002E1E07"/>
    <w:rsid w:val="002E2273"/>
    <w:rsid w:val="002E2F34"/>
    <w:rsid w:val="002E3103"/>
    <w:rsid w:val="002E5623"/>
    <w:rsid w:val="002F03D2"/>
    <w:rsid w:val="002F0442"/>
    <w:rsid w:val="002F0824"/>
    <w:rsid w:val="002F0B05"/>
    <w:rsid w:val="002F1078"/>
    <w:rsid w:val="002F182A"/>
    <w:rsid w:val="002F1C18"/>
    <w:rsid w:val="002F2194"/>
    <w:rsid w:val="002F2EB0"/>
    <w:rsid w:val="002F30C1"/>
    <w:rsid w:val="002F3177"/>
    <w:rsid w:val="002F34CE"/>
    <w:rsid w:val="002F34D0"/>
    <w:rsid w:val="002F377D"/>
    <w:rsid w:val="002F3810"/>
    <w:rsid w:val="002F3D11"/>
    <w:rsid w:val="002F4346"/>
    <w:rsid w:val="002F5133"/>
    <w:rsid w:val="002F5DD8"/>
    <w:rsid w:val="002F5E54"/>
    <w:rsid w:val="002F7449"/>
    <w:rsid w:val="002F76A1"/>
    <w:rsid w:val="002F79BA"/>
    <w:rsid w:val="00300078"/>
    <w:rsid w:val="003007C4"/>
    <w:rsid w:val="00301366"/>
    <w:rsid w:val="00301457"/>
    <w:rsid w:val="00301549"/>
    <w:rsid w:val="003044EB"/>
    <w:rsid w:val="00305367"/>
    <w:rsid w:val="003061AC"/>
    <w:rsid w:val="00310769"/>
    <w:rsid w:val="00311236"/>
    <w:rsid w:val="00311B8E"/>
    <w:rsid w:val="003122B4"/>
    <w:rsid w:val="00312403"/>
    <w:rsid w:val="003127C1"/>
    <w:rsid w:val="00312884"/>
    <w:rsid w:val="003134BF"/>
    <w:rsid w:val="003147E4"/>
    <w:rsid w:val="00316037"/>
    <w:rsid w:val="003162D6"/>
    <w:rsid w:val="003166D9"/>
    <w:rsid w:val="003167CA"/>
    <w:rsid w:val="00316C76"/>
    <w:rsid w:val="00316D02"/>
    <w:rsid w:val="00317B27"/>
    <w:rsid w:val="00321491"/>
    <w:rsid w:val="00321FA6"/>
    <w:rsid w:val="00322C28"/>
    <w:rsid w:val="00322E42"/>
    <w:rsid w:val="00323053"/>
    <w:rsid w:val="003239E0"/>
    <w:rsid w:val="00323A38"/>
    <w:rsid w:val="00323E2D"/>
    <w:rsid w:val="00324322"/>
    <w:rsid w:val="00324452"/>
    <w:rsid w:val="00324EBD"/>
    <w:rsid w:val="00325CAF"/>
    <w:rsid w:val="00325DBF"/>
    <w:rsid w:val="00326148"/>
    <w:rsid w:val="00326520"/>
    <w:rsid w:val="00326718"/>
    <w:rsid w:val="00326A4C"/>
    <w:rsid w:val="00330672"/>
    <w:rsid w:val="0033313F"/>
    <w:rsid w:val="00334091"/>
    <w:rsid w:val="00334321"/>
    <w:rsid w:val="003350C9"/>
    <w:rsid w:val="0033553A"/>
    <w:rsid w:val="003355C3"/>
    <w:rsid w:val="003355E7"/>
    <w:rsid w:val="00335C89"/>
    <w:rsid w:val="00335D62"/>
    <w:rsid w:val="003362FE"/>
    <w:rsid w:val="00336578"/>
    <w:rsid w:val="00336592"/>
    <w:rsid w:val="00337AF5"/>
    <w:rsid w:val="00337F3B"/>
    <w:rsid w:val="0034006C"/>
    <w:rsid w:val="00341B68"/>
    <w:rsid w:val="003438F5"/>
    <w:rsid w:val="003440E8"/>
    <w:rsid w:val="003453B0"/>
    <w:rsid w:val="00345489"/>
    <w:rsid w:val="0034570A"/>
    <w:rsid w:val="00345A58"/>
    <w:rsid w:val="0034629C"/>
    <w:rsid w:val="003471F9"/>
    <w:rsid w:val="003508FF"/>
    <w:rsid w:val="003535F9"/>
    <w:rsid w:val="00356849"/>
    <w:rsid w:val="00356F77"/>
    <w:rsid w:val="003578B9"/>
    <w:rsid w:val="00357F28"/>
    <w:rsid w:val="0036002B"/>
    <w:rsid w:val="00360278"/>
    <w:rsid w:val="00361B2B"/>
    <w:rsid w:val="00361B7C"/>
    <w:rsid w:val="00362735"/>
    <w:rsid w:val="00362FF9"/>
    <w:rsid w:val="00365855"/>
    <w:rsid w:val="00365FC6"/>
    <w:rsid w:val="003663A5"/>
    <w:rsid w:val="00367E4D"/>
    <w:rsid w:val="0037010B"/>
    <w:rsid w:val="00370AE8"/>
    <w:rsid w:val="00370B30"/>
    <w:rsid w:val="00371A74"/>
    <w:rsid w:val="0037277A"/>
    <w:rsid w:val="0037289E"/>
    <w:rsid w:val="003728DB"/>
    <w:rsid w:val="00374F9F"/>
    <w:rsid w:val="00376770"/>
    <w:rsid w:val="00377427"/>
    <w:rsid w:val="003776D3"/>
    <w:rsid w:val="0038055D"/>
    <w:rsid w:val="003806A0"/>
    <w:rsid w:val="00380D52"/>
    <w:rsid w:val="00381AB1"/>
    <w:rsid w:val="00382DB3"/>
    <w:rsid w:val="003844EF"/>
    <w:rsid w:val="00385B56"/>
    <w:rsid w:val="00385BA4"/>
    <w:rsid w:val="00386939"/>
    <w:rsid w:val="0038749C"/>
    <w:rsid w:val="00387EF2"/>
    <w:rsid w:val="00390181"/>
    <w:rsid w:val="00390691"/>
    <w:rsid w:val="003912D4"/>
    <w:rsid w:val="0039179F"/>
    <w:rsid w:val="00391953"/>
    <w:rsid w:val="00392767"/>
    <w:rsid w:val="00392A1D"/>
    <w:rsid w:val="00395967"/>
    <w:rsid w:val="00396075"/>
    <w:rsid w:val="00396959"/>
    <w:rsid w:val="003A07DF"/>
    <w:rsid w:val="003A1AD6"/>
    <w:rsid w:val="003A22F1"/>
    <w:rsid w:val="003A3251"/>
    <w:rsid w:val="003A36D0"/>
    <w:rsid w:val="003A3A2E"/>
    <w:rsid w:val="003A3BEC"/>
    <w:rsid w:val="003A3C36"/>
    <w:rsid w:val="003A412C"/>
    <w:rsid w:val="003A5DD8"/>
    <w:rsid w:val="003A79F4"/>
    <w:rsid w:val="003A7C06"/>
    <w:rsid w:val="003B09AB"/>
    <w:rsid w:val="003B42D3"/>
    <w:rsid w:val="003B47F7"/>
    <w:rsid w:val="003B48AA"/>
    <w:rsid w:val="003B49DC"/>
    <w:rsid w:val="003B4E9E"/>
    <w:rsid w:val="003B7001"/>
    <w:rsid w:val="003C0636"/>
    <w:rsid w:val="003C1753"/>
    <w:rsid w:val="003C1D14"/>
    <w:rsid w:val="003C2236"/>
    <w:rsid w:val="003C2335"/>
    <w:rsid w:val="003C27D2"/>
    <w:rsid w:val="003C27FD"/>
    <w:rsid w:val="003C2CBE"/>
    <w:rsid w:val="003C2D79"/>
    <w:rsid w:val="003C4A17"/>
    <w:rsid w:val="003C4DA4"/>
    <w:rsid w:val="003C5460"/>
    <w:rsid w:val="003C6782"/>
    <w:rsid w:val="003C67D0"/>
    <w:rsid w:val="003C7136"/>
    <w:rsid w:val="003C7140"/>
    <w:rsid w:val="003C7221"/>
    <w:rsid w:val="003D28E6"/>
    <w:rsid w:val="003D299D"/>
    <w:rsid w:val="003D3C86"/>
    <w:rsid w:val="003D4C3F"/>
    <w:rsid w:val="003D4EA9"/>
    <w:rsid w:val="003D51E4"/>
    <w:rsid w:val="003D521E"/>
    <w:rsid w:val="003D56B7"/>
    <w:rsid w:val="003D5BA7"/>
    <w:rsid w:val="003D6EA4"/>
    <w:rsid w:val="003D7272"/>
    <w:rsid w:val="003D75FC"/>
    <w:rsid w:val="003D78EF"/>
    <w:rsid w:val="003E0916"/>
    <w:rsid w:val="003E0EBA"/>
    <w:rsid w:val="003E104D"/>
    <w:rsid w:val="003E1238"/>
    <w:rsid w:val="003E1744"/>
    <w:rsid w:val="003E1CA7"/>
    <w:rsid w:val="003E2EE7"/>
    <w:rsid w:val="003E3976"/>
    <w:rsid w:val="003E3C4E"/>
    <w:rsid w:val="003E3FDD"/>
    <w:rsid w:val="003E544F"/>
    <w:rsid w:val="003E5E01"/>
    <w:rsid w:val="003E6AF9"/>
    <w:rsid w:val="003E7104"/>
    <w:rsid w:val="003E71CF"/>
    <w:rsid w:val="003F049F"/>
    <w:rsid w:val="003F164F"/>
    <w:rsid w:val="003F1F4B"/>
    <w:rsid w:val="003F2056"/>
    <w:rsid w:val="003F3AF0"/>
    <w:rsid w:val="003F3E46"/>
    <w:rsid w:val="003F41B0"/>
    <w:rsid w:val="003F4A78"/>
    <w:rsid w:val="003F4FF3"/>
    <w:rsid w:val="003F5366"/>
    <w:rsid w:val="003F57E8"/>
    <w:rsid w:val="003F5FA1"/>
    <w:rsid w:val="003F6861"/>
    <w:rsid w:val="003F69AB"/>
    <w:rsid w:val="003F6D6F"/>
    <w:rsid w:val="00400384"/>
    <w:rsid w:val="004008EA"/>
    <w:rsid w:val="0040263B"/>
    <w:rsid w:val="004026C0"/>
    <w:rsid w:val="00402F2F"/>
    <w:rsid w:val="00402FA5"/>
    <w:rsid w:val="00403CA5"/>
    <w:rsid w:val="0040415B"/>
    <w:rsid w:val="004049F0"/>
    <w:rsid w:val="004057B1"/>
    <w:rsid w:val="00406368"/>
    <w:rsid w:val="004101B2"/>
    <w:rsid w:val="004103FC"/>
    <w:rsid w:val="00410425"/>
    <w:rsid w:val="004108F7"/>
    <w:rsid w:val="00411114"/>
    <w:rsid w:val="00412CDF"/>
    <w:rsid w:val="004141A3"/>
    <w:rsid w:val="004143E1"/>
    <w:rsid w:val="004147BA"/>
    <w:rsid w:val="00416BA9"/>
    <w:rsid w:val="00416EA1"/>
    <w:rsid w:val="004179D4"/>
    <w:rsid w:val="00420B26"/>
    <w:rsid w:val="0042178D"/>
    <w:rsid w:val="00421826"/>
    <w:rsid w:val="00421EE7"/>
    <w:rsid w:val="00424132"/>
    <w:rsid w:val="004248B1"/>
    <w:rsid w:val="00424E72"/>
    <w:rsid w:val="00425250"/>
    <w:rsid w:val="004253D9"/>
    <w:rsid w:val="00431542"/>
    <w:rsid w:val="004320BD"/>
    <w:rsid w:val="00432DDC"/>
    <w:rsid w:val="0043319D"/>
    <w:rsid w:val="00433F77"/>
    <w:rsid w:val="004344E8"/>
    <w:rsid w:val="0043486D"/>
    <w:rsid w:val="00434ACD"/>
    <w:rsid w:val="00434F96"/>
    <w:rsid w:val="004368C1"/>
    <w:rsid w:val="004375A9"/>
    <w:rsid w:val="00441089"/>
    <w:rsid w:val="00441B35"/>
    <w:rsid w:val="00441E89"/>
    <w:rsid w:val="00442B50"/>
    <w:rsid w:val="004431A2"/>
    <w:rsid w:val="004434AB"/>
    <w:rsid w:val="00443949"/>
    <w:rsid w:val="004439CA"/>
    <w:rsid w:val="00443CAF"/>
    <w:rsid w:val="00443F74"/>
    <w:rsid w:val="00444264"/>
    <w:rsid w:val="004448ED"/>
    <w:rsid w:val="00445D34"/>
    <w:rsid w:val="00446B56"/>
    <w:rsid w:val="00447A1C"/>
    <w:rsid w:val="00447B52"/>
    <w:rsid w:val="00451364"/>
    <w:rsid w:val="00451839"/>
    <w:rsid w:val="0045347B"/>
    <w:rsid w:val="00453C39"/>
    <w:rsid w:val="00454B71"/>
    <w:rsid w:val="0045506D"/>
    <w:rsid w:val="004553FF"/>
    <w:rsid w:val="00456071"/>
    <w:rsid w:val="00456417"/>
    <w:rsid w:val="00456445"/>
    <w:rsid w:val="00456784"/>
    <w:rsid w:val="0046046E"/>
    <w:rsid w:val="00460CC6"/>
    <w:rsid w:val="00460D25"/>
    <w:rsid w:val="004619A3"/>
    <w:rsid w:val="00461E74"/>
    <w:rsid w:val="004620AD"/>
    <w:rsid w:val="004623B6"/>
    <w:rsid w:val="004630E7"/>
    <w:rsid w:val="004644F6"/>
    <w:rsid w:val="00465E4D"/>
    <w:rsid w:val="00465ED1"/>
    <w:rsid w:val="0046642D"/>
    <w:rsid w:val="00466974"/>
    <w:rsid w:val="00467C38"/>
    <w:rsid w:val="00470AA7"/>
    <w:rsid w:val="00470D16"/>
    <w:rsid w:val="00470DFA"/>
    <w:rsid w:val="00472CEB"/>
    <w:rsid w:val="004735F5"/>
    <w:rsid w:val="00473BEC"/>
    <w:rsid w:val="00473DFC"/>
    <w:rsid w:val="004741D0"/>
    <w:rsid w:val="00474288"/>
    <w:rsid w:val="00474F32"/>
    <w:rsid w:val="00475578"/>
    <w:rsid w:val="00475B7D"/>
    <w:rsid w:val="0047657D"/>
    <w:rsid w:val="004773AD"/>
    <w:rsid w:val="00477F1A"/>
    <w:rsid w:val="00480149"/>
    <w:rsid w:val="0048032F"/>
    <w:rsid w:val="0048047E"/>
    <w:rsid w:val="004804CE"/>
    <w:rsid w:val="00481773"/>
    <w:rsid w:val="00481AEE"/>
    <w:rsid w:val="00481C0A"/>
    <w:rsid w:val="00481F06"/>
    <w:rsid w:val="004833A8"/>
    <w:rsid w:val="00484708"/>
    <w:rsid w:val="00484B3A"/>
    <w:rsid w:val="00485D78"/>
    <w:rsid w:val="00485F41"/>
    <w:rsid w:val="004869EA"/>
    <w:rsid w:val="0048755C"/>
    <w:rsid w:val="00490001"/>
    <w:rsid w:val="004902E1"/>
    <w:rsid w:val="00490F09"/>
    <w:rsid w:val="00490F2F"/>
    <w:rsid w:val="004914DC"/>
    <w:rsid w:val="00491B4A"/>
    <w:rsid w:val="004928AD"/>
    <w:rsid w:val="004928CB"/>
    <w:rsid w:val="00493640"/>
    <w:rsid w:val="00493DD0"/>
    <w:rsid w:val="0049505C"/>
    <w:rsid w:val="004967C2"/>
    <w:rsid w:val="00496EF3"/>
    <w:rsid w:val="00497405"/>
    <w:rsid w:val="004976DF"/>
    <w:rsid w:val="004A07A3"/>
    <w:rsid w:val="004A0EE3"/>
    <w:rsid w:val="004A33F4"/>
    <w:rsid w:val="004A43F4"/>
    <w:rsid w:val="004A4507"/>
    <w:rsid w:val="004A7B92"/>
    <w:rsid w:val="004B0007"/>
    <w:rsid w:val="004B034B"/>
    <w:rsid w:val="004B053F"/>
    <w:rsid w:val="004B1292"/>
    <w:rsid w:val="004B162F"/>
    <w:rsid w:val="004B17BE"/>
    <w:rsid w:val="004B318B"/>
    <w:rsid w:val="004B33C2"/>
    <w:rsid w:val="004B360F"/>
    <w:rsid w:val="004B37B2"/>
    <w:rsid w:val="004B37D5"/>
    <w:rsid w:val="004B4595"/>
    <w:rsid w:val="004B5A57"/>
    <w:rsid w:val="004B788C"/>
    <w:rsid w:val="004B7BE6"/>
    <w:rsid w:val="004C0504"/>
    <w:rsid w:val="004C1C79"/>
    <w:rsid w:val="004C4369"/>
    <w:rsid w:val="004C506F"/>
    <w:rsid w:val="004C649B"/>
    <w:rsid w:val="004C6CF3"/>
    <w:rsid w:val="004C6D37"/>
    <w:rsid w:val="004C6E2D"/>
    <w:rsid w:val="004D0686"/>
    <w:rsid w:val="004D0786"/>
    <w:rsid w:val="004D0AF5"/>
    <w:rsid w:val="004D0C6B"/>
    <w:rsid w:val="004D2017"/>
    <w:rsid w:val="004D206D"/>
    <w:rsid w:val="004D2399"/>
    <w:rsid w:val="004D2760"/>
    <w:rsid w:val="004D2A25"/>
    <w:rsid w:val="004D36A8"/>
    <w:rsid w:val="004D559C"/>
    <w:rsid w:val="004D5BE2"/>
    <w:rsid w:val="004D7A9D"/>
    <w:rsid w:val="004E0B76"/>
    <w:rsid w:val="004E13DA"/>
    <w:rsid w:val="004E1781"/>
    <w:rsid w:val="004E1C23"/>
    <w:rsid w:val="004E2C2E"/>
    <w:rsid w:val="004E2DDD"/>
    <w:rsid w:val="004E3A55"/>
    <w:rsid w:val="004E3FCA"/>
    <w:rsid w:val="004E56B1"/>
    <w:rsid w:val="004E5F1F"/>
    <w:rsid w:val="004E6248"/>
    <w:rsid w:val="004E62B6"/>
    <w:rsid w:val="004E6BF3"/>
    <w:rsid w:val="004E706A"/>
    <w:rsid w:val="004F00C4"/>
    <w:rsid w:val="004F01F8"/>
    <w:rsid w:val="004F175A"/>
    <w:rsid w:val="004F321D"/>
    <w:rsid w:val="004F4457"/>
    <w:rsid w:val="004F5FBD"/>
    <w:rsid w:val="00500175"/>
    <w:rsid w:val="00500234"/>
    <w:rsid w:val="005016D8"/>
    <w:rsid w:val="005024D8"/>
    <w:rsid w:val="00503ABB"/>
    <w:rsid w:val="00503EE9"/>
    <w:rsid w:val="00504FC2"/>
    <w:rsid w:val="005052E4"/>
    <w:rsid w:val="00505E1C"/>
    <w:rsid w:val="00506238"/>
    <w:rsid w:val="00507055"/>
    <w:rsid w:val="00507502"/>
    <w:rsid w:val="00510BB8"/>
    <w:rsid w:val="00511EDD"/>
    <w:rsid w:val="00512481"/>
    <w:rsid w:val="0051264B"/>
    <w:rsid w:val="00512DE4"/>
    <w:rsid w:val="005138BA"/>
    <w:rsid w:val="00513DD4"/>
    <w:rsid w:val="00514A45"/>
    <w:rsid w:val="00514BAB"/>
    <w:rsid w:val="00517BB2"/>
    <w:rsid w:val="00521ADA"/>
    <w:rsid w:val="00522855"/>
    <w:rsid w:val="00522CB0"/>
    <w:rsid w:val="00522DC2"/>
    <w:rsid w:val="00522F51"/>
    <w:rsid w:val="005241C3"/>
    <w:rsid w:val="00524C21"/>
    <w:rsid w:val="00525F53"/>
    <w:rsid w:val="00527138"/>
    <w:rsid w:val="0052738F"/>
    <w:rsid w:val="00527573"/>
    <w:rsid w:val="00527C53"/>
    <w:rsid w:val="00527F9F"/>
    <w:rsid w:val="00527FAE"/>
    <w:rsid w:val="005313BF"/>
    <w:rsid w:val="005326EE"/>
    <w:rsid w:val="00533199"/>
    <w:rsid w:val="00534782"/>
    <w:rsid w:val="00534FAE"/>
    <w:rsid w:val="00535251"/>
    <w:rsid w:val="0053675D"/>
    <w:rsid w:val="005368B2"/>
    <w:rsid w:val="005369FA"/>
    <w:rsid w:val="0054125A"/>
    <w:rsid w:val="0054167B"/>
    <w:rsid w:val="005423BB"/>
    <w:rsid w:val="005424DA"/>
    <w:rsid w:val="005426D7"/>
    <w:rsid w:val="00543196"/>
    <w:rsid w:val="00543373"/>
    <w:rsid w:val="00543BC1"/>
    <w:rsid w:val="005456CD"/>
    <w:rsid w:val="005460C5"/>
    <w:rsid w:val="00546597"/>
    <w:rsid w:val="005472B3"/>
    <w:rsid w:val="005479D5"/>
    <w:rsid w:val="00547D63"/>
    <w:rsid w:val="00547F7C"/>
    <w:rsid w:val="005507B1"/>
    <w:rsid w:val="00551F75"/>
    <w:rsid w:val="005523EA"/>
    <w:rsid w:val="00552E36"/>
    <w:rsid w:val="00553CBD"/>
    <w:rsid w:val="00553DD0"/>
    <w:rsid w:val="00555230"/>
    <w:rsid w:val="00555C32"/>
    <w:rsid w:val="005563E8"/>
    <w:rsid w:val="00556F58"/>
    <w:rsid w:val="00557AC3"/>
    <w:rsid w:val="00557EBB"/>
    <w:rsid w:val="00560558"/>
    <w:rsid w:val="005606F6"/>
    <w:rsid w:val="00562326"/>
    <w:rsid w:val="005625E5"/>
    <w:rsid w:val="005626B4"/>
    <w:rsid w:val="00562C0B"/>
    <w:rsid w:val="00563576"/>
    <w:rsid w:val="00564061"/>
    <w:rsid w:val="005642DF"/>
    <w:rsid w:val="00564D4B"/>
    <w:rsid w:val="00564E0D"/>
    <w:rsid w:val="00564E30"/>
    <w:rsid w:val="00565AAA"/>
    <w:rsid w:val="00566413"/>
    <w:rsid w:val="005664B1"/>
    <w:rsid w:val="0056671D"/>
    <w:rsid w:val="0056716E"/>
    <w:rsid w:val="005672CE"/>
    <w:rsid w:val="00567CA7"/>
    <w:rsid w:val="00567DC3"/>
    <w:rsid w:val="00570368"/>
    <w:rsid w:val="00570836"/>
    <w:rsid w:val="00570860"/>
    <w:rsid w:val="00571305"/>
    <w:rsid w:val="005714CA"/>
    <w:rsid w:val="0057152C"/>
    <w:rsid w:val="005723F8"/>
    <w:rsid w:val="005746A0"/>
    <w:rsid w:val="00575C0D"/>
    <w:rsid w:val="00576185"/>
    <w:rsid w:val="005761AA"/>
    <w:rsid w:val="00576399"/>
    <w:rsid w:val="005770F0"/>
    <w:rsid w:val="005811A8"/>
    <w:rsid w:val="00582252"/>
    <w:rsid w:val="00583000"/>
    <w:rsid w:val="00584C64"/>
    <w:rsid w:val="00585BCA"/>
    <w:rsid w:val="00585F7B"/>
    <w:rsid w:val="00585FE6"/>
    <w:rsid w:val="00586476"/>
    <w:rsid w:val="00586A9D"/>
    <w:rsid w:val="00586E66"/>
    <w:rsid w:val="00587368"/>
    <w:rsid w:val="00590621"/>
    <w:rsid w:val="00591067"/>
    <w:rsid w:val="0059195F"/>
    <w:rsid w:val="00591EA8"/>
    <w:rsid w:val="005929E9"/>
    <w:rsid w:val="00592B83"/>
    <w:rsid w:val="00593BE2"/>
    <w:rsid w:val="00593D38"/>
    <w:rsid w:val="00593EE6"/>
    <w:rsid w:val="00594246"/>
    <w:rsid w:val="005948A7"/>
    <w:rsid w:val="00594ECC"/>
    <w:rsid w:val="005972AB"/>
    <w:rsid w:val="005A14FD"/>
    <w:rsid w:val="005A1D83"/>
    <w:rsid w:val="005A2030"/>
    <w:rsid w:val="005A215C"/>
    <w:rsid w:val="005A29F2"/>
    <w:rsid w:val="005A2C5B"/>
    <w:rsid w:val="005A388C"/>
    <w:rsid w:val="005A39FE"/>
    <w:rsid w:val="005A4E4D"/>
    <w:rsid w:val="005A5859"/>
    <w:rsid w:val="005A5FE8"/>
    <w:rsid w:val="005A60D8"/>
    <w:rsid w:val="005A7799"/>
    <w:rsid w:val="005B0927"/>
    <w:rsid w:val="005B145C"/>
    <w:rsid w:val="005B26B1"/>
    <w:rsid w:val="005B3AD5"/>
    <w:rsid w:val="005B3DA5"/>
    <w:rsid w:val="005B3FC7"/>
    <w:rsid w:val="005B46C8"/>
    <w:rsid w:val="005B4DA8"/>
    <w:rsid w:val="005B5063"/>
    <w:rsid w:val="005B5901"/>
    <w:rsid w:val="005B6A68"/>
    <w:rsid w:val="005B6A8C"/>
    <w:rsid w:val="005B6B75"/>
    <w:rsid w:val="005B6E79"/>
    <w:rsid w:val="005C399C"/>
    <w:rsid w:val="005C413A"/>
    <w:rsid w:val="005C4995"/>
    <w:rsid w:val="005C4C29"/>
    <w:rsid w:val="005C4EE4"/>
    <w:rsid w:val="005C5CE2"/>
    <w:rsid w:val="005C61CE"/>
    <w:rsid w:val="005C6CB2"/>
    <w:rsid w:val="005D07BA"/>
    <w:rsid w:val="005D196B"/>
    <w:rsid w:val="005D3195"/>
    <w:rsid w:val="005D43C5"/>
    <w:rsid w:val="005D47E8"/>
    <w:rsid w:val="005D4F77"/>
    <w:rsid w:val="005D5570"/>
    <w:rsid w:val="005D5747"/>
    <w:rsid w:val="005D5F05"/>
    <w:rsid w:val="005D681F"/>
    <w:rsid w:val="005D6C5C"/>
    <w:rsid w:val="005D6D01"/>
    <w:rsid w:val="005E074F"/>
    <w:rsid w:val="005E2A88"/>
    <w:rsid w:val="005E3C52"/>
    <w:rsid w:val="005E3DB6"/>
    <w:rsid w:val="005E4021"/>
    <w:rsid w:val="005E4573"/>
    <w:rsid w:val="005E4B08"/>
    <w:rsid w:val="005E59DE"/>
    <w:rsid w:val="005E6E0B"/>
    <w:rsid w:val="005E7C91"/>
    <w:rsid w:val="005F0F25"/>
    <w:rsid w:val="005F12D7"/>
    <w:rsid w:val="005F13CF"/>
    <w:rsid w:val="005F22FE"/>
    <w:rsid w:val="005F2C4D"/>
    <w:rsid w:val="005F461B"/>
    <w:rsid w:val="005F589C"/>
    <w:rsid w:val="005F5AC8"/>
    <w:rsid w:val="005F5D42"/>
    <w:rsid w:val="005F5ED9"/>
    <w:rsid w:val="005F6573"/>
    <w:rsid w:val="005F6CC8"/>
    <w:rsid w:val="005F75C4"/>
    <w:rsid w:val="005F7C69"/>
    <w:rsid w:val="00600955"/>
    <w:rsid w:val="00600ED5"/>
    <w:rsid w:val="00601950"/>
    <w:rsid w:val="00601A8A"/>
    <w:rsid w:val="00601C7E"/>
    <w:rsid w:val="006032A8"/>
    <w:rsid w:val="0060448B"/>
    <w:rsid w:val="00604F4D"/>
    <w:rsid w:val="00605B69"/>
    <w:rsid w:val="00605DFE"/>
    <w:rsid w:val="00606D84"/>
    <w:rsid w:val="00606E7F"/>
    <w:rsid w:val="00606E94"/>
    <w:rsid w:val="00610086"/>
    <w:rsid w:val="0061021F"/>
    <w:rsid w:val="0061055B"/>
    <w:rsid w:val="0061061E"/>
    <w:rsid w:val="00610B57"/>
    <w:rsid w:val="006138CE"/>
    <w:rsid w:val="00613AAA"/>
    <w:rsid w:val="00614AA6"/>
    <w:rsid w:val="0061552A"/>
    <w:rsid w:val="0061569B"/>
    <w:rsid w:val="00615B39"/>
    <w:rsid w:val="00615C5A"/>
    <w:rsid w:val="0061738E"/>
    <w:rsid w:val="006178F2"/>
    <w:rsid w:val="00621004"/>
    <w:rsid w:val="00621A08"/>
    <w:rsid w:val="00622807"/>
    <w:rsid w:val="00622F4D"/>
    <w:rsid w:val="006232CD"/>
    <w:rsid w:val="00623DEF"/>
    <w:rsid w:val="00624312"/>
    <w:rsid w:val="006243C1"/>
    <w:rsid w:val="0062459E"/>
    <w:rsid w:val="006254DD"/>
    <w:rsid w:val="006266E1"/>
    <w:rsid w:val="00626A74"/>
    <w:rsid w:val="00627766"/>
    <w:rsid w:val="00630E49"/>
    <w:rsid w:val="00631B3D"/>
    <w:rsid w:val="00631B42"/>
    <w:rsid w:val="006333C8"/>
    <w:rsid w:val="00633A0E"/>
    <w:rsid w:val="00634111"/>
    <w:rsid w:val="006344C6"/>
    <w:rsid w:val="00634948"/>
    <w:rsid w:val="00634AB5"/>
    <w:rsid w:val="00637CA2"/>
    <w:rsid w:val="00640692"/>
    <w:rsid w:val="006416F8"/>
    <w:rsid w:val="00641796"/>
    <w:rsid w:val="00644FF8"/>
    <w:rsid w:val="006452BE"/>
    <w:rsid w:val="006453E4"/>
    <w:rsid w:val="00645B5F"/>
    <w:rsid w:val="00645F76"/>
    <w:rsid w:val="00646547"/>
    <w:rsid w:val="00646FF5"/>
    <w:rsid w:val="00647266"/>
    <w:rsid w:val="006500FB"/>
    <w:rsid w:val="006505ED"/>
    <w:rsid w:val="006507E2"/>
    <w:rsid w:val="00651614"/>
    <w:rsid w:val="00651727"/>
    <w:rsid w:val="00652521"/>
    <w:rsid w:val="006527BF"/>
    <w:rsid w:val="00653CCC"/>
    <w:rsid w:val="00653D24"/>
    <w:rsid w:val="00653EF9"/>
    <w:rsid w:val="00654B8F"/>
    <w:rsid w:val="00654BBF"/>
    <w:rsid w:val="006552FC"/>
    <w:rsid w:val="00656A99"/>
    <w:rsid w:val="0065711E"/>
    <w:rsid w:val="006574F6"/>
    <w:rsid w:val="00660AE1"/>
    <w:rsid w:val="00660BFF"/>
    <w:rsid w:val="0066189D"/>
    <w:rsid w:val="00662993"/>
    <w:rsid w:val="00662E5C"/>
    <w:rsid w:val="0066330F"/>
    <w:rsid w:val="00663994"/>
    <w:rsid w:val="00663E27"/>
    <w:rsid w:val="00663F98"/>
    <w:rsid w:val="00664932"/>
    <w:rsid w:val="00666FB6"/>
    <w:rsid w:val="0067013D"/>
    <w:rsid w:val="006702CC"/>
    <w:rsid w:val="00671D57"/>
    <w:rsid w:val="0067200F"/>
    <w:rsid w:val="00672169"/>
    <w:rsid w:val="006731E6"/>
    <w:rsid w:val="006742DA"/>
    <w:rsid w:val="006743F9"/>
    <w:rsid w:val="0067456D"/>
    <w:rsid w:val="006747E2"/>
    <w:rsid w:val="0067681E"/>
    <w:rsid w:val="00676830"/>
    <w:rsid w:val="0067687C"/>
    <w:rsid w:val="00676BC2"/>
    <w:rsid w:val="0068009C"/>
    <w:rsid w:val="00681759"/>
    <w:rsid w:val="00681B46"/>
    <w:rsid w:val="00681CD2"/>
    <w:rsid w:val="00682301"/>
    <w:rsid w:val="0068292F"/>
    <w:rsid w:val="00682F81"/>
    <w:rsid w:val="00683342"/>
    <w:rsid w:val="006847C9"/>
    <w:rsid w:val="00684CD2"/>
    <w:rsid w:val="00685563"/>
    <w:rsid w:val="00686641"/>
    <w:rsid w:val="0068687E"/>
    <w:rsid w:val="00687C1D"/>
    <w:rsid w:val="0069098D"/>
    <w:rsid w:val="0069181C"/>
    <w:rsid w:val="0069222E"/>
    <w:rsid w:val="00692AB6"/>
    <w:rsid w:val="00692C92"/>
    <w:rsid w:val="006945F0"/>
    <w:rsid w:val="00694BB6"/>
    <w:rsid w:val="00694C67"/>
    <w:rsid w:val="0069639B"/>
    <w:rsid w:val="00696807"/>
    <w:rsid w:val="00697637"/>
    <w:rsid w:val="006A01D6"/>
    <w:rsid w:val="006A0812"/>
    <w:rsid w:val="006A1237"/>
    <w:rsid w:val="006A12EB"/>
    <w:rsid w:val="006A25CD"/>
    <w:rsid w:val="006A4301"/>
    <w:rsid w:val="006A584B"/>
    <w:rsid w:val="006A5DAD"/>
    <w:rsid w:val="006B0E00"/>
    <w:rsid w:val="006B195A"/>
    <w:rsid w:val="006B2055"/>
    <w:rsid w:val="006B2089"/>
    <w:rsid w:val="006B23CC"/>
    <w:rsid w:val="006B27C3"/>
    <w:rsid w:val="006B2D88"/>
    <w:rsid w:val="006B3566"/>
    <w:rsid w:val="006B3C3D"/>
    <w:rsid w:val="006B3E77"/>
    <w:rsid w:val="006B43D3"/>
    <w:rsid w:val="006B43EB"/>
    <w:rsid w:val="006B4E09"/>
    <w:rsid w:val="006B5868"/>
    <w:rsid w:val="006B58FE"/>
    <w:rsid w:val="006B6EEF"/>
    <w:rsid w:val="006B760D"/>
    <w:rsid w:val="006B7CFE"/>
    <w:rsid w:val="006C0D44"/>
    <w:rsid w:val="006C100C"/>
    <w:rsid w:val="006C257F"/>
    <w:rsid w:val="006C2730"/>
    <w:rsid w:val="006C2BFD"/>
    <w:rsid w:val="006C2EFF"/>
    <w:rsid w:val="006C3584"/>
    <w:rsid w:val="006C6A99"/>
    <w:rsid w:val="006C6B2C"/>
    <w:rsid w:val="006C6FE4"/>
    <w:rsid w:val="006C7110"/>
    <w:rsid w:val="006C7455"/>
    <w:rsid w:val="006D0AE0"/>
    <w:rsid w:val="006D288B"/>
    <w:rsid w:val="006D3B41"/>
    <w:rsid w:val="006D3DCF"/>
    <w:rsid w:val="006D4E7B"/>
    <w:rsid w:val="006D5620"/>
    <w:rsid w:val="006D6696"/>
    <w:rsid w:val="006D6A1B"/>
    <w:rsid w:val="006D716D"/>
    <w:rsid w:val="006D78A1"/>
    <w:rsid w:val="006E1E08"/>
    <w:rsid w:val="006E2040"/>
    <w:rsid w:val="006E2CC2"/>
    <w:rsid w:val="006E3237"/>
    <w:rsid w:val="006E3ED5"/>
    <w:rsid w:val="006E4757"/>
    <w:rsid w:val="006E5D9E"/>
    <w:rsid w:val="006E61DB"/>
    <w:rsid w:val="006E7011"/>
    <w:rsid w:val="006E76D9"/>
    <w:rsid w:val="006F0669"/>
    <w:rsid w:val="006F0BA9"/>
    <w:rsid w:val="006F1477"/>
    <w:rsid w:val="006F1E47"/>
    <w:rsid w:val="006F2FA9"/>
    <w:rsid w:val="006F3585"/>
    <w:rsid w:val="006F373A"/>
    <w:rsid w:val="006F5479"/>
    <w:rsid w:val="006F5494"/>
    <w:rsid w:val="006F553D"/>
    <w:rsid w:val="006F600A"/>
    <w:rsid w:val="006F67A5"/>
    <w:rsid w:val="006F6C99"/>
    <w:rsid w:val="006F77EF"/>
    <w:rsid w:val="0070045E"/>
    <w:rsid w:val="007015DD"/>
    <w:rsid w:val="00701A9F"/>
    <w:rsid w:val="00701B2F"/>
    <w:rsid w:val="00702382"/>
    <w:rsid w:val="007026D8"/>
    <w:rsid w:val="00702B55"/>
    <w:rsid w:val="00702BE9"/>
    <w:rsid w:val="007032C2"/>
    <w:rsid w:val="0070396D"/>
    <w:rsid w:val="00705547"/>
    <w:rsid w:val="00705E2D"/>
    <w:rsid w:val="007102EC"/>
    <w:rsid w:val="00710E00"/>
    <w:rsid w:val="00710F97"/>
    <w:rsid w:val="00711E71"/>
    <w:rsid w:val="00714484"/>
    <w:rsid w:val="00714927"/>
    <w:rsid w:val="00715E5D"/>
    <w:rsid w:val="00721496"/>
    <w:rsid w:val="0072201E"/>
    <w:rsid w:val="00722884"/>
    <w:rsid w:val="00722C56"/>
    <w:rsid w:val="00723077"/>
    <w:rsid w:val="007235A9"/>
    <w:rsid w:val="0072399A"/>
    <w:rsid w:val="00723DAC"/>
    <w:rsid w:val="00724D38"/>
    <w:rsid w:val="00724DF6"/>
    <w:rsid w:val="007251F8"/>
    <w:rsid w:val="00726B4E"/>
    <w:rsid w:val="00727054"/>
    <w:rsid w:val="00727072"/>
    <w:rsid w:val="00727426"/>
    <w:rsid w:val="00730599"/>
    <w:rsid w:val="00734CB5"/>
    <w:rsid w:val="00734D80"/>
    <w:rsid w:val="007355E9"/>
    <w:rsid w:val="00735B54"/>
    <w:rsid w:val="00735CB3"/>
    <w:rsid w:val="0073655E"/>
    <w:rsid w:val="007365D7"/>
    <w:rsid w:val="0074081D"/>
    <w:rsid w:val="007420A5"/>
    <w:rsid w:val="007430F1"/>
    <w:rsid w:val="00744AA5"/>
    <w:rsid w:val="00745CA7"/>
    <w:rsid w:val="00745D2C"/>
    <w:rsid w:val="00746FBE"/>
    <w:rsid w:val="00747B03"/>
    <w:rsid w:val="00752E5C"/>
    <w:rsid w:val="0075438D"/>
    <w:rsid w:val="0075490E"/>
    <w:rsid w:val="00754AB5"/>
    <w:rsid w:val="00754F0A"/>
    <w:rsid w:val="007557FF"/>
    <w:rsid w:val="00757DF0"/>
    <w:rsid w:val="00757FCC"/>
    <w:rsid w:val="0076055D"/>
    <w:rsid w:val="00762197"/>
    <w:rsid w:val="00762518"/>
    <w:rsid w:val="00762DEE"/>
    <w:rsid w:val="00764B65"/>
    <w:rsid w:val="00764BF7"/>
    <w:rsid w:val="007652DB"/>
    <w:rsid w:val="007658A0"/>
    <w:rsid w:val="00765AB4"/>
    <w:rsid w:val="00765FB2"/>
    <w:rsid w:val="00766308"/>
    <w:rsid w:val="0076650A"/>
    <w:rsid w:val="00766762"/>
    <w:rsid w:val="00766CF6"/>
    <w:rsid w:val="00771672"/>
    <w:rsid w:val="007719D4"/>
    <w:rsid w:val="00771D9F"/>
    <w:rsid w:val="007725A0"/>
    <w:rsid w:val="00775DFC"/>
    <w:rsid w:val="00776036"/>
    <w:rsid w:val="0077736B"/>
    <w:rsid w:val="00780535"/>
    <w:rsid w:val="00780EF2"/>
    <w:rsid w:val="00781E86"/>
    <w:rsid w:val="00783539"/>
    <w:rsid w:val="00783B27"/>
    <w:rsid w:val="0078499D"/>
    <w:rsid w:val="00784D54"/>
    <w:rsid w:val="00784E68"/>
    <w:rsid w:val="0078505C"/>
    <w:rsid w:val="00787AD5"/>
    <w:rsid w:val="007900D4"/>
    <w:rsid w:val="007908D3"/>
    <w:rsid w:val="00790A89"/>
    <w:rsid w:val="00790C7F"/>
    <w:rsid w:val="00792BE4"/>
    <w:rsid w:val="0079415A"/>
    <w:rsid w:val="00794A94"/>
    <w:rsid w:val="00794B78"/>
    <w:rsid w:val="00796B90"/>
    <w:rsid w:val="00796EEF"/>
    <w:rsid w:val="00796F8E"/>
    <w:rsid w:val="007979E4"/>
    <w:rsid w:val="00797FEC"/>
    <w:rsid w:val="007A0280"/>
    <w:rsid w:val="007A16E8"/>
    <w:rsid w:val="007A2DC7"/>
    <w:rsid w:val="007A4129"/>
    <w:rsid w:val="007A4307"/>
    <w:rsid w:val="007A43E2"/>
    <w:rsid w:val="007A4A44"/>
    <w:rsid w:val="007A4B42"/>
    <w:rsid w:val="007A56EC"/>
    <w:rsid w:val="007A682F"/>
    <w:rsid w:val="007B0B00"/>
    <w:rsid w:val="007B0DD8"/>
    <w:rsid w:val="007B1039"/>
    <w:rsid w:val="007B15E4"/>
    <w:rsid w:val="007B21CD"/>
    <w:rsid w:val="007B2382"/>
    <w:rsid w:val="007B27F8"/>
    <w:rsid w:val="007B2A3B"/>
    <w:rsid w:val="007B2F3F"/>
    <w:rsid w:val="007B33D4"/>
    <w:rsid w:val="007B3636"/>
    <w:rsid w:val="007B3BE3"/>
    <w:rsid w:val="007B437D"/>
    <w:rsid w:val="007B7FCB"/>
    <w:rsid w:val="007C0529"/>
    <w:rsid w:val="007C09DB"/>
    <w:rsid w:val="007C115A"/>
    <w:rsid w:val="007C26C9"/>
    <w:rsid w:val="007C336D"/>
    <w:rsid w:val="007C4F81"/>
    <w:rsid w:val="007C56F0"/>
    <w:rsid w:val="007C5B49"/>
    <w:rsid w:val="007C5BCB"/>
    <w:rsid w:val="007C6736"/>
    <w:rsid w:val="007C79E0"/>
    <w:rsid w:val="007C7F89"/>
    <w:rsid w:val="007D0C5C"/>
    <w:rsid w:val="007D1158"/>
    <w:rsid w:val="007D1706"/>
    <w:rsid w:val="007D1AF4"/>
    <w:rsid w:val="007D1C6A"/>
    <w:rsid w:val="007D307F"/>
    <w:rsid w:val="007D325B"/>
    <w:rsid w:val="007D4033"/>
    <w:rsid w:val="007D4590"/>
    <w:rsid w:val="007D5454"/>
    <w:rsid w:val="007D7066"/>
    <w:rsid w:val="007D75CA"/>
    <w:rsid w:val="007D7DA6"/>
    <w:rsid w:val="007E0E71"/>
    <w:rsid w:val="007E0F30"/>
    <w:rsid w:val="007E1BDC"/>
    <w:rsid w:val="007E1FB2"/>
    <w:rsid w:val="007E347D"/>
    <w:rsid w:val="007E350C"/>
    <w:rsid w:val="007E3795"/>
    <w:rsid w:val="007E395F"/>
    <w:rsid w:val="007E59C5"/>
    <w:rsid w:val="007E5B04"/>
    <w:rsid w:val="007E5D6C"/>
    <w:rsid w:val="007E7E7E"/>
    <w:rsid w:val="007F0170"/>
    <w:rsid w:val="007F02EF"/>
    <w:rsid w:val="007F078F"/>
    <w:rsid w:val="007F0CD2"/>
    <w:rsid w:val="007F1BFE"/>
    <w:rsid w:val="007F26CD"/>
    <w:rsid w:val="007F2ED3"/>
    <w:rsid w:val="007F2F03"/>
    <w:rsid w:val="007F2F42"/>
    <w:rsid w:val="007F306D"/>
    <w:rsid w:val="007F392D"/>
    <w:rsid w:val="007F3E99"/>
    <w:rsid w:val="007F455D"/>
    <w:rsid w:val="007F48D6"/>
    <w:rsid w:val="007F4DC6"/>
    <w:rsid w:val="007F5669"/>
    <w:rsid w:val="007F5823"/>
    <w:rsid w:val="007F64B4"/>
    <w:rsid w:val="007F7849"/>
    <w:rsid w:val="007F7A0E"/>
    <w:rsid w:val="007F7ED0"/>
    <w:rsid w:val="008001E5"/>
    <w:rsid w:val="0080071B"/>
    <w:rsid w:val="00800DD5"/>
    <w:rsid w:val="0080115B"/>
    <w:rsid w:val="00801F68"/>
    <w:rsid w:val="008021B2"/>
    <w:rsid w:val="00802297"/>
    <w:rsid w:val="008025FB"/>
    <w:rsid w:val="00803F5C"/>
    <w:rsid w:val="00804A56"/>
    <w:rsid w:val="00804CF6"/>
    <w:rsid w:val="008052DF"/>
    <w:rsid w:val="00806107"/>
    <w:rsid w:val="00806547"/>
    <w:rsid w:val="0080688F"/>
    <w:rsid w:val="00806E71"/>
    <w:rsid w:val="00806EC4"/>
    <w:rsid w:val="00806ECA"/>
    <w:rsid w:val="00810203"/>
    <w:rsid w:val="00810CDA"/>
    <w:rsid w:val="00812014"/>
    <w:rsid w:val="008131CA"/>
    <w:rsid w:val="0081366A"/>
    <w:rsid w:val="00813EFA"/>
    <w:rsid w:val="0081473A"/>
    <w:rsid w:val="00814A96"/>
    <w:rsid w:val="00814D75"/>
    <w:rsid w:val="00815AA5"/>
    <w:rsid w:val="008163ED"/>
    <w:rsid w:val="00821BB0"/>
    <w:rsid w:val="00821F81"/>
    <w:rsid w:val="008221EC"/>
    <w:rsid w:val="00822BAC"/>
    <w:rsid w:val="00823502"/>
    <w:rsid w:val="00823868"/>
    <w:rsid w:val="0082458D"/>
    <w:rsid w:val="0082516E"/>
    <w:rsid w:val="00827532"/>
    <w:rsid w:val="008275EC"/>
    <w:rsid w:val="00827B93"/>
    <w:rsid w:val="00827E41"/>
    <w:rsid w:val="008303E3"/>
    <w:rsid w:val="008312EB"/>
    <w:rsid w:val="00831454"/>
    <w:rsid w:val="00832140"/>
    <w:rsid w:val="008321E8"/>
    <w:rsid w:val="0083277F"/>
    <w:rsid w:val="0083307B"/>
    <w:rsid w:val="0083512B"/>
    <w:rsid w:val="008352BC"/>
    <w:rsid w:val="008367CA"/>
    <w:rsid w:val="00836BBB"/>
    <w:rsid w:val="008372AC"/>
    <w:rsid w:val="0083736E"/>
    <w:rsid w:val="0083748F"/>
    <w:rsid w:val="00840132"/>
    <w:rsid w:val="00840A8F"/>
    <w:rsid w:val="0084140D"/>
    <w:rsid w:val="00842856"/>
    <w:rsid w:val="008430D1"/>
    <w:rsid w:val="00844EBE"/>
    <w:rsid w:val="00845010"/>
    <w:rsid w:val="00845791"/>
    <w:rsid w:val="0084644E"/>
    <w:rsid w:val="008467B8"/>
    <w:rsid w:val="0084700E"/>
    <w:rsid w:val="008474A3"/>
    <w:rsid w:val="00850EA6"/>
    <w:rsid w:val="0085139A"/>
    <w:rsid w:val="0085172E"/>
    <w:rsid w:val="00851AF9"/>
    <w:rsid w:val="00851CE2"/>
    <w:rsid w:val="0085290F"/>
    <w:rsid w:val="00853943"/>
    <w:rsid w:val="00853B34"/>
    <w:rsid w:val="00853D53"/>
    <w:rsid w:val="008543F0"/>
    <w:rsid w:val="00855677"/>
    <w:rsid w:val="00855F62"/>
    <w:rsid w:val="008562D5"/>
    <w:rsid w:val="008563A1"/>
    <w:rsid w:val="0085737C"/>
    <w:rsid w:val="00857B40"/>
    <w:rsid w:val="0086076D"/>
    <w:rsid w:val="00861A79"/>
    <w:rsid w:val="00861ADD"/>
    <w:rsid w:val="00862018"/>
    <w:rsid w:val="008631D2"/>
    <w:rsid w:val="00863A4D"/>
    <w:rsid w:val="00865775"/>
    <w:rsid w:val="00865F1F"/>
    <w:rsid w:val="008707C2"/>
    <w:rsid w:val="008712EF"/>
    <w:rsid w:val="0087284A"/>
    <w:rsid w:val="00873146"/>
    <w:rsid w:val="008734B9"/>
    <w:rsid w:val="00874502"/>
    <w:rsid w:val="008748E6"/>
    <w:rsid w:val="00875446"/>
    <w:rsid w:val="00875795"/>
    <w:rsid w:val="00875F39"/>
    <w:rsid w:val="00876BAF"/>
    <w:rsid w:val="0087792C"/>
    <w:rsid w:val="008808C4"/>
    <w:rsid w:val="0088180F"/>
    <w:rsid w:val="00883991"/>
    <w:rsid w:val="00885221"/>
    <w:rsid w:val="008852A2"/>
    <w:rsid w:val="008858E0"/>
    <w:rsid w:val="00885CB2"/>
    <w:rsid w:val="008875D8"/>
    <w:rsid w:val="00887B79"/>
    <w:rsid w:val="00887C41"/>
    <w:rsid w:val="008906AC"/>
    <w:rsid w:val="008911EA"/>
    <w:rsid w:val="00891AFA"/>
    <w:rsid w:val="008922A2"/>
    <w:rsid w:val="00892DBE"/>
    <w:rsid w:val="00893381"/>
    <w:rsid w:val="0089447E"/>
    <w:rsid w:val="008953B1"/>
    <w:rsid w:val="00895AC9"/>
    <w:rsid w:val="00896BF7"/>
    <w:rsid w:val="008A0A67"/>
    <w:rsid w:val="008A10EE"/>
    <w:rsid w:val="008A1821"/>
    <w:rsid w:val="008A192C"/>
    <w:rsid w:val="008A239B"/>
    <w:rsid w:val="008A2993"/>
    <w:rsid w:val="008A35C1"/>
    <w:rsid w:val="008A3925"/>
    <w:rsid w:val="008A3B75"/>
    <w:rsid w:val="008A52A8"/>
    <w:rsid w:val="008A566C"/>
    <w:rsid w:val="008A5856"/>
    <w:rsid w:val="008A7156"/>
    <w:rsid w:val="008A7C4D"/>
    <w:rsid w:val="008B04B2"/>
    <w:rsid w:val="008B0866"/>
    <w:rsid w:val="008B1088"/>
    <w:rsid w:val="008B3447"/>
    <w:rsid w:val="008B4BCC"/>
    <w:rsid w:val="008B59E6"/>
    <w:rsid w:val="008B6208"/>
    <w:rsid w:val="008B6BFB"/>
    <w:rsid w:val="008B7234"/>
    <w:rsid w:val="008B7E5C"/>
    <w:rsid w:val="008C01A5"/>
    <w:rsid w:val="008C1FC7"/>
    <w:rsid w:val="008C23F0"/>
    <w:rsid w:val="008C2CDB"/>
    <w:rsid w:val="008C31F5"/>
    <w:rsid w:val="008C3810"/>
    <w:rsid w:val="008C3B62"/>
    <w:rsid w:val="008C3C97"/>
    <w:rsid w:val="008C3FFD"/>
    <w:rsid w:val="008C733D"/>
    <w:rsid w:val="008D0054"/>
    <w:rsid w:val="008D0351"/>
    <w:rsid w:val="008D0E90"/>
    <w:rsid w:val="008D1F10"/>
    <w:rsid w:val="008D2B95"/>
    <w:rsid w:val="008D2C2A"/>
    <w:rsid w:val="008D3FDA"/>
    <w:rsid w:val="008D4733"/>
    <w:rsid w:val="008D5362"/>
    <w:rsid w:val="008D5763"/>
    <w:rsid w:val="008D59DF"/>
    <w:rsid w:val="008D6FF1"/>
    <w:rsid w:val="008D70E5"/>
    <w:rsid w:val="008D7995"/>
    <w:rsid w:val="008D7A6F"/>
    <w:rsid w:val="008E2907"/>
    <w:rsid w:val="008E2F58"/>
    <w:rsid w:val="008E362E"/>
    <w:rsid w:val="008E41D1"/>
    <w:rsid w:val="008E4C9E"/>
    <w:rsid w:val="008E5310"/>
    <w:rsid w:val="008E5A70"/>
    <w:rsid w:val="008E72BE"/>
    <w:rsid w:val="008E740E"/>
    <w:rsid w:val="008F0ED9"/>
    <w:rsid w:val="008F2ADB"/>
    <w:rsid w:val="008F2B40"/>
    <w:rsid w:val="008F2CA5"/>
    <w:rsid w:val="008F2FA2"/>
    <w:rsid w:val="008F3528"/>
    <w:rsid w:val="008F36A3"/>
    <w:rsid w:val="008F3C59"/>
    <w:rsid w:val="008F4062"/>
    <w:rsid w:val="008F5A30"/>
    <w:rsid w:val="008F764F"/>
    <w:rsid w:val="008F7A7F"/>
    <w:rsid w:val="00900202"/>
    <w:rsid w:val="00900D9E"/>
    <w:rsid w:val="0090151B"/>
    <w:rsid w:val="0090153E"/>
    <w:rsid w:val="009018E2"/>
    <w:rsid w:val="00901FBA"/>
    <w:rsid w:val="009021BD"/>
    <w:rsid w:val="00902248"/>
    <w:rsid w:val="0090353A"/>
    <w:rsid w:val="00903A7D"/>
    <w:rsid w:val="00904CFA"/>
    <w:rsid w:val="0090565F"/>
    <w:rsid w:val="009059EB"/>
    <w:rsid w:val="00905E19"/>
    <w:rsid w:val="0090722F"/>
    <w:rsid w:val="0091275A"/>
    <w:rsid w:val="00912916"/>
    <w:rsid w:val="0091328B"/>
    <w:rsid w:val="00915061"/>
    <w:rsid w:val="00915CB2"/>
    <w:rsid w:val="00916442"/>
    <w:rsid w:val="0091663F"/>
    <w:rsid w:val="00917F89"/>
    <w:rsid w:val="00920945"/>
    <w:rsid w:val="00920D60"/>
    <w:rsid w:val="00922110"/>
    <w:rsid w:val="009226A8"/>
    <w:rsid w:val="00925058"/>
    <w:rsid w:val="00925F7B"/>
    <w:rsid w:val="009303EE"/>
    <w:rsid w:val="0093067C"/>
    <w:rsid w:val="00931780"/>
    <w:rsid w:val="0093237C"/>
    <w:rsid w:val="00932F9F"/>
    <w:rsid w:val="0093322E"/>
    <w:rsid w:val="0093525E"/>
    <w:rsid w:val="00935CE2"/>
    <w:rsid w:val="0093650D"/>
    <w:rsid w:val="00937B4E"/>
    <w:rsid w:val="0094033A"/>
    <w:rsid w:val="00941160"/>
    <w:rsid w:val="00941BB7"/>
    <w:rsid w:val="00942C47"/>
    <w:rsid w:val="00943600"/>
    <w:rsid w:val="00943ACF"/>
    <w:rsid w:val="009440D8"/>
    <w:rsid w:val="00945D8D"/>
    <w:rsid w:val="00946534"/>
    <w:rsid w:val="009465EF"/>
    <w:rsid w:val="00946A4A"/>
    <w:rsid w:val="00946E48"/>
    <w:rsid w:val="00950881"/>
    <w:rsid w:val="00951590"/>
    <w:rsid w:val="00951E03"/>
    <w:rsid w:val="009527FB"/>
    <w:rsid w:val="00953137"/>
    <w:rsid w:val="00953903"/>
    <w:rsid w:val="00953DBA"/>
    <w:rsid w:val="0095503E"/>
    <w:rsid w:val="00955351"/>
    <w:rsid w:val="00955A58"/>
    <w:rsid w:val="00956404"/>
    <w:rsid w:val="009565B7"/>
    <w:rsid w:val="0095700D"/>
    <w:rsid w:val="00957421"/>
    <w:rsid w:val="0096018A"/>
    <w:rsid w:val="00961266"/>
    <w:rsid w:val="009627A4"/>
    <w:rsid w:val="0096292D"/>
    <w:rsid w:val="00962DC2"/>
    <w:rsid w:val="00963D2E"/>
    <w:rsid w:val="009642FF"/>
    <w:rsid w:val="00964E85"/>
    <w:rsid w:val="009650B5"/>
    <w:rsid w:val="009656DE"/>
    <w:rsid w:val="009663C5"/>
    <w:rsid w:val="009669E8"/>
    <w:rsid w:val="009673B5"/>
    <w:rsid w:val="009677C2"/>
    <w:rsid w:val="009707CD"/>
    <w:rsid w:val="009710A4"/>
    <w:rsid w:val="009716C3"/>
    <w:rsid w:val="00972269"/>
    <w:rsid w:val="00973B4E"/>
    <w:rsid w:val="00973D77"/>
    <w:rsid w:val="00975778"/>
    <w:rsid w:val="00975BF9"/>
    <w:rsid w:val="0097610C"/>
    <w:rsid w:val="00977213"/>
    <w:rsid w:val="009778E6"/>
    <w:rsid w:val="00977D8A"/>
    <w:rsid w:val="00980312"/>
    <w:rsid w:val="00980830"/>
    <w:rsid w:val="00981029"/>
    <w:rsid w:val="009826BC"/>
    <w:rsid w:val="009827CC"/>
    <w:rsid w:val="0098525F"/>
    <w:rsid w:val="00987CAB"/>
    <w:rsid w:val="00987D1B"/>
    <w:rsid w:val="00990DEA"/>
    <w:rsid w:val="00991018"/>
    <w:rsid w:val="00992C58"/>
    <w:rsid w:val="009930F4"/>
    <w:rsid w:val="00993752"/>
    <w:rsid w:val="00993771"/>
    <w:rsid w:val="00993BDF"/>
    <w:rsid w:val="00993F97"/>
    <w:rsid w:val="0099402A"/>
    <w:rsid w:val="00994193"/>
    <w:rsid w:val="00994238"/>
    <w:rsid w:val="00994E48"/>
    <w:rsid w:val="009951A6"/>
    <w:rsid w:val="009955E5"/>
    <w:rsid w:val="009A0875"/>
    <w:rsid w:val="009A0AA8"/>
    <w:rsid w:val="009A201B"/>
    <w:rsid w:val="009A60C0"/>
    <w:rsid w:val="009A69E6"/>
    <w:rsid w:val="009A760C"/>
    <w:rsid w:val="009A7660"/>
    <w:rsid w:val="009A77EE"/>
    <w:rsid w:val="009A7861"/>
    <w:rsid w:val="009A7DD6"/>
    <w:rsid w:val="009B141E"/>
    <w:rsid w:val="009B4C70"/>
    <w:rsid w:val="009B760B"/>
    <w:rsid w:val="009C00C0"/>
    <w:rsid w:val="009C038D"/>
    <w:rsid w:val="009C0D56"/>
    <w:rsid w:val="009C1E1F"/>
    <w:rsid w:val="009C2A3F"/>
    <w:rsid w:val="009C2CE0"/>
    <w:rsid w:val="009C3340"/>
    <w:rsid w:val="009C33CC"/>
    <w:rsid w:val="009C4836"/>
    <w:rsid w:val="009C541A"/>
    <w:rsid w:val="009C60BC"/>
    <w:rsid w:val="009C6A43"/>
    <w:rsid w:val="009C6F63"/>
    <w:rsid w:val="009C7034"/>
    <w:rsid w:val="009C7D79"/>
    <w:rsid w:val="009D0499"/>
    <w:rsid w:val="009D053C"/>
    <w:rsid w:val="009D0BB8"/>
    <w:rsid w:val="009D1099"/>
    <w:rsid w:val="009D1A9F"/>
    <w:rsid w:val="009D350F"/>
    <w:rsid w:val="009D35B7"/>
    <w:rsid w:val="009D3721"/>
    <w:rsid w:val="009D5AE6"/>
    <w:rsid w:val="009D5E42"/>
    <w:rsid w:val="009D65B6"/>
    <w:rsid w:val="009D6781"/>
    <w:rsid w:val="009D6AEC"/>
    <w:rsid w:val="009D6B20"/>
    <w:rsid w:val="009E1463"/>
    <w:rsid w:val="009E1B6D"/>
    <w:rsid w:val="009E1D09"/>
    <w:rsid w:val="009E1E56"/>
    <w:rsid w:val="009E21E4"/>
    <w:rsid w:val="009E30ED"/>
    <w:rsid w:val="009E3F3D"/>
    <w:rsid w:val="009E4AEB"/>
    <w:rsid w:val="009E5243"/>
    <w:rsid w:val="009E601C"/>
    <w:rsid w:val="009F06A1"/>
    <w:rsid w:val="009F084C"/>
    <w:rsid w:val="009F2441"/>
    <w:rsid w:val="009F2462"/>
    <w:rsid w:val="009F344C"/>
    <w:rsid w:val="009F399E"/>
    <w:rsid w:val="009F40F6"/>
    <w:rsid w:val="009F46AD"/>
    <w:rsid w:val="009F5204"/>
    <w:rsid w:val="009F548B"/>
    <w:rsid w:val="009F68F2"/>
    <w:rsid w:val="00A007ED"/>
    <w:rsid w:val="00A00D90"/>
    <w:rsid w:val="00A03083"/>
    <w:rsid w:val="00A03ABA"/>
    <w:rsid w:val="00A03FF6"/>
    <w:rsid w:val="00A0429B"/>
    <w:rsid w:val="00A04528"/>
    <w:rsid w:val="00A05AA2"/>
    <w:rsid w:val="00A05BB8"/>
    <w:rsid w:val="00A1003F"/>
    <w:rsid w:val="00A10E8D"/>
    <w:rsid w:val="00A11AB7"/>
    <w:rsid w:val="00A12015"/>
    <w:rsid w:val="00A123E3"/>
    <w:rsid w:val="00A12F13"/>
    <w:rsid w:val="00A13E7F"/>
    <w:rsid w:val="00A13FED"/>
    <w:rsid w:val="00A144B2"/>
    <w:rsid w:val="00A146CF"/>
    <w:rsid w:val="00A14A05"/>
    <w:rsid w:val="00A1566F"/>
    <w:rsid w:val="00A16AE9"/>
    <w:rsid w:val="00A171A0"/>
    <w:rsid w:val="00A174DC"/>
    <w:rsid w:val="00A212A3"/>
    <w:rsid w:val="00A215A5"/>
    <w:rsid w:val="00A21CF4"/>
    <w:rsid w:val="00A22E2C"/>
    <w:rsid w:val="00A23622"/>
    <w:rsid w:val="00A23ED2"/>
    <w:rsid w:val="00A24F98"/>
    <w:rsid w:val="00A25413"/>
    <w:rsid w:val="00A26293"/>
    <w:rsid w:val="00A26CCE"/>
    <w:rsid w:val="00A27A1D"/>
    <w:rsid w:val="00A27ACB"/>
    <w:rsid w:val="00A27D4A"/>
    <w:rsid w:val="00A307F4"/>
    <w:rsid w:val="00A31BC7"/>
    <w:rsid w:val="00A32988"/>
    <w:rsid w:val="00A33313"/>
    <w:rsid w:val="00A33A27"/>
    <w:rsid w:val="00A35E29"/>
    <w:rsid w:val="00A362DD"/>
    <w:rsid w:val="00A36F9A"/>
    <w:rsid w:val="00A372D0"/>
    <w:rsid w:val="00A40CCC"/>
    <w:rsid w:val="00A41D99"/>
    <w:rsid w:val="00A42190"/>
    <w:rsid w:val="00A421DC"/>
    <w:rsid w:val="00A423BE"/>
    <w:rsid w:val="00A424C1"/>
    <w:rsid w:val="00A42C4C"/>
    <w:rsid w:val="00A43A5E"/>
    <w:rsid w:val="00A4446F"/>
    <w:rsid w:val="00A45029"/>
    <w:rsid w:val="00A452A9"/>
    <w:rsid w:val="00A45C9E"/>
    <w:rsid w:val="00A45DA6"/>
    <w:rsid w:val="00A46BB7"/>
    <w:rsid w:val="00A474A0"/>
    <w:rsid w:val="00A50432"/>
    <w:rsid w:val="00A5050A"/>
    <w:rsid w:val="00A50E73"/>
    <w:rsid w:val="00A51457"/>
    <w:rsid w:val="00A5160A"/>
    <w:rsid w:val="00A516E9"/>
    <w:rsid w:val="00A51932"/>
    <w:rsid w:val="00A520CA"/>
    <w:rsid w:val="00A5276C"/>
    <w:rsid w:val="00A53F33"/>
    <w:rsid w:val="00A5521E"/>
    <w:rsid w:val="00A564FD"/>
    <w:rsid w:val="00A56D2A"/>
    <w:rsid w:val="00A576D3"/>
    <w:rsid w:val="00A57786"/>
    <w:rsid w:val="00A60978"/>
    <w:rsid w:val="00A61C8B"/>
    <w:rsid w:val="00A62187"/>
    <w:rsid w:val="00A62C1A"/>
    <w:rsid w:val="00A63FB1"/>
    <w:rsid w:val="00A640DD"/>
    <w:rsid w:val="00A6674A"/>
    <w:rsid w:val="00A667C9"/>
    <w:rsid w:val="00A66B27"/>
    <w:rsid w:val="00A66CE4"/>
    <w:rsid w:val="00A672C8"/>
    <w:rsid w:val="00A71021"/>
    <w:rsid w:val="00A71D64"/>
    <w:rsid w:val="00A71E9A"/>
    <w:rsid w:val="00A7260B"/>
    <w:rsid w:val="00A7287F"/>
    <w:rsid w:val="00A73E09"/>
    <w:rsid w:val="00A73E27"/>
    <w:rsid w:val="00A73EA1"/>
    <w:rsid w:val="00A73F94"/>
    <w:rsid w:val="00A74237"/>
    <w:rsid w:val="00A75232"/>
    <w:rsid w:val="00A7529B"/>
    <w:rsid w:val="00A75331"/>
    <w:rsid w:val="00A7542D"/>
    <w:rsid w:val="00A7552E"/>
    <w:rsid w:val="00A767FF"/>
    <w:rsid w:val="00A76828"/>
    <w:rsid w:val="00A8022A"/>
    <w:rsid w:val="00A8097F"/>
    <w:rsid w:val="00A81A1D"/>
    <w:rsid w:val="00A8200F"/>
    <w:rsid w:val="00A823A7"/>
    <w:rsid w:val="00A82A94"/>
    <w:rsid w:val="00A82B57"/>
    <w:rsid w:val="00A83717"/>
    <w:rsid w:val="00A846A1"/>
    <w:rsid w:val="00A85316"/>
    <w:rsid w:val="00A85EB3"/>
    <w:rsid w:val="00A86BC0"/>
    <w:rsid w:val="00A876CC"/>
    <w:rsid w:val="00A8786A"/>
    <w:rsid w:val="00A87B09"/>
    <w:rsid w:val="00A90C63"/>
    <w:rsid w:val="00A9113E"/>
    <w:rsid w:val="00A91668"/>
    <w:rsid w:val="00A91DAE"/>
    <w:rsid w:val="00A92161"/>
    <w:rsid w:val="00A93DE9"/>
    <w:rsid w:val="00A93E91"/>
    <w:rsid w:val="00A94820"/>
    <w:rsid w:val="00A9486C"/>
    <w:rsid w:val="00A94C7A"/>
    <w:rsid w:val="00A94EC2"/>
    <w:rsid w:val="00A96341"/>
    <w:rsid w:val="00A971BD"/>
    <w:rsid w:val="00A9760A"/>
    <w:rsid w:val="00A979FA"/>
    <w:rsid w:val="00A97DDF"/>
    <w:rsid w:val="00AA0491"/>
    <w:rsid w:val="00AA06B9"/>
    <w:rsid w:val="00AA0B24"/>
    <w:rsid w:val="00AA0EC7"/>
    <w:rsid w:val="00AA189B"/>
    <w:rsid w:val="00AA2970"/>
    <w:rsid w:val="00AA370D"/>
    <w:rsid w:val="00AA3B78"/>
    <w:rsid w:val="00AA41A0"/>
    <w:rsid w:val="00AA4501"/>
    <w:rsid w:val="00AA46C8"/>
    <w:rsid w:val="00AA4788"/>
    <w:rsid w:val="00AA4E14"/>
    <w:rsid w:val="00AA55C6"/>
    <w:rsid w:val="00AA629A"/>
    <w:rsid w:val="00AA6430"/>
    <w:rsid w:val="00AA6D22"/>
    <w:rsid w:val="00AA7425"/>
    <w:rsid w:val="00AA7E56"/>
    <w:rsid w:val="00AB033E"/>
    <w:rsid w:val="00AB091D"/>
    <w:rsid w:val="00AB1616"/>
    <w:rsid w:val="00AB18C0"/>
    <w:rsid w:val="00AB1EEE"/>
    <w:rsid w:val="00AB2114"/>
    <w:rsid w:val="00AB382B"/>
    <w:rsid w:val="00AB416C"/>
    <w:rsid w:val="00AB54F7"/>
    <w:rsid w:val="00AB5663"/>
    <w:rsid w:val="00AB6981"/>
    <w:rsid w:val="00AC03B6"/>
    <w:rsid w:val="00AC07F3"/>
    <w:rsid w:val="00AC1FF4"/>
    <w:rsid w:val="00AC2621"/>
    <w:rsid w:val="00AC2735"/>
    <w:rsid w:val="00AC2D59"/>
    <w:rsid w:val="00AC32E4"/>
    <w:rsid w:val="00AC71B7"/>
    <w:rsid w:val="00AD0633"/>
    <w:rsid w:val="00AD0C2D"/>
    <w:rsid w:val="00AD130C"/>
    <w:rsid w:val="00AD141D"/>
    <w:rsid w:val="00AD19F4"/>
    <w:rsid w:val="00AD224B"/>
    <w:rsid w:val="00AD31AE"/>
    <w:rsid w:val="00AD3E0A"/>
    <w:rsid w:val="00AD4ACB"/>
    <w:rsid w:val="00AD4B60"/>
    <w:rsid w:val="00AD539D"/>
    <w:rsid w:val="00AD565F"/>
    <w:rsid w:val="00AD568A"/>
    <w:rsid w:val="00AD5F09"/>
    <w:rsid w:val="00AD7B34"/>
    <w:rsid w:val="00AE0537"/>
    <w:rsid w:val="00AE0AF5"/>
    <w:rsid w:val="00AE0F04"/>
    <w:rsid w:val="00AE15E9"/>
    <w:rsid w:val="00AE1F74"/>
    <w:rsid w:val="00AE2D34"/>
    <w:rsid w:val="00AE30B4"/>
    <w:rsid w:val="00AE3A2E"/>
    <w:rsid w:val="00AE4645"/>
    <w:rsid w:val="00AE5801"/>
    <w:rsid w:val="00AE5CC8"/>
    <w:rsid w:val="00AE6D21"/>
    <w:rsid w:val="00AF1941"/>
    <w:rsid w:val="00AF2454"/>
    <w:rsid w:val="00AF2CF4"/>
    <w:rsid w:val="00AF3196"/>
    <w:rsid w:val="00AF3415"/>
    <w:rsid w:val="00AF4A46"/>
    <w:rsid w:val="00AF649C"/>
    <w:rsid w:val="00AF7187"/>
    <w:rsid w:val="00AF7453"/>
    <w:rsid w:val="00AF7730"/>
    <w:rsid w:val="00B00398"/>
    <w:rsid w:val="00B00E45"/>
    <w:rsid w:val="00B01586"/>
    <w:rsid w:val="00B01635"/>
    <w:rsid w:val="00B02777"/>
    <w:rsid w:val="00B02BB3"/>
    <w:rsid w:val="00B03750"/>
    <w:rsid w:val="00B04AEC"/>
    <w:rsid w:val="00B04E10"/>
    <w:rsid w:val="00B05099"/>
    <w:rsid w:val="00B06EAB"/>
    <w:rsid w:val="00B07779"/>
    <w:rsid w:val="00B07C4C"/>
    <w:rsid w:val="00B07E92"/>
    <w:rsid w:val="00B07EF1"/>
    <w:rsid w:val="00B103E0"/>
    <w:rsid w:val="00B111C9"/>
    <w:rsid w:val="00B128C3"/>
    <w:rsid w:val="00B130C4"/>
    <w:rsid w:val="00B14792"/>
    <w:rsid w:val="00B1527D"/>
    <w:rsid w:val="00B156DC"/>
    <w:rsid w:val="00B16CE1"/>
    <w:rsid w:val="00B16D7D"/>
    <w:rsid w:val="00B16ED5"/>
    <w:rsid w:val="00B17374"/>
    <w:rsid w:val="00B1745E"/>
    <w:rsid w:val="00B23A1D"/>
    <w:rsid w:val="00B24007"/>
    <w:rsid w:val="00B245B4"/>
    <w:rsid w:val="00B24F65"/>
    <w:rsid w:val="00B251E0"/>
    <w:rsid w:val="00B27FEF"/>
    <w:rsid w:val="00B3025D"/>
    <w:rsid w:val="00B30276"/>
    <w:rsid w:val="00B303C8"/>
    <w:rsid w:val="00B30A11"/>
    <w:rsid w:val="00B310F7"/>
    <w:rsid w:val="00B313A6"/>
    <w:rsid w:val="00B31E08"/>
    <w:rsid w:val="00B31FE1"/>
    <w:rsid w:val="00B3245D"/>
    <w:rsid w:val="00B327C4"/>
    <w:rsid w:val="00B32E4C"/>
    <w:rsid w:val="00B32F13"/>
    <w:rsid w:val="00B33045"/>
    <w:rsid w:val="00B331AE"/>
    <w:rsid w:val="00B333F8"/>
    <w:rsid w:val="00B33ACB"/>
    <w:rsid w:val="00B33B1E"/>
    <w:rsid w:val="00B341D3"/>
    <w:rsid w:val="00B3468B"/>
    <w:rsid w:val="00B3488B"/>
    <w:rsid w:val="00B3491E"/>
    <w:rsid w:val="00B3536B"/>
    <w:rsid w:val="00B35554"/>
    <w:rsid w:val="00B40329"/>
    <w:rsid w:val="00B41078"/>
    <w:rsid w:val="00B4132F"/>
    <w:rsid w:val="00B4166D"/>
    <w:rsid w:val="00B42408"/>
    <w:rsid w:val="00B43062"/>
    <w:rsid w:val="00B43830"/>
    <w:rsid w:val="00B44C2C"/>
    <w:rsid w:val="00B45397"/>
    <w:rsid w:val="00B455DB"/>
    <w:rsid w:val="00B45631"/>
    <w:rsid w:val="00B45711"/>
    <w:rsid w:val="00B45BA9"/>
    <w:rsid w:val="00B45BDA"/>
    <w:rsid w:val="00B45CE7"/>
    <w:rsid w:val="00B464FC"/>
    <w:rsid w:val="00B466D6"/>
    <w:rsid w:val="00B46E91"/>
    <w:rsid w:val="00B475BF"/>
    <w:rsid w:val="00B47E44"/>
    <w:rsid w:val="00B47EAC"/>
    <w:rsid w:val="00B50C92"/>
    <w:rsid w:val="00B522B9"/>
    <w:rsid w:val="00B52A52"/>
    <w:rsid w:val="00B536DA"/>
    <w:rsid w:val="00B5373F"/>
    <w:rsid w:val="00B53BCD"/>
    <w:rsid w:val="00B54052"/>
    <w:rsid w:val="00B543A7"/>
    <w:rsid w:val="00B54D4A"/>
    <w:rsid w:val="00B56928"/>
    <w:rsid w:val="00B56AB9"/>
    <w:rsid w:val="00B57A3D"/>
    <w:rsid w:val="00B57FDD"/>
    <w:rsid w:val="00B6074B"/>
    <w:rsid w:val="00B636EB"/>
    <w:rsid w:val="00B6552B"/>
    <w:rsid w:val="00B66FAC"/>
    <w:rsid w:val="00B679D5"/>
    <w:rsid w:val="00B67BCF"/>
    <w:rsid w:val="00B67CB3"/>
    <w:rsid w:val="00B67D13"/>
    <w:rsid w:val="00B70660"/>
    <w:rsid w:val="00B70E4B"/>
    <w:rsid w:val="00B71046"/>
    <w:rsid w:val="00B72550"/>
    <w:rsid w:val="00B73335"/>
    <w:rsid w:val="00B73D76"/>
    <w:rsid w:val="00B7408D"/>
    <w:rsid w:val="00B74D41"/>
    <w:rsid w:val="00B75F51"/>
    <w:rsid w:val="00B76166"/>
    <w:rsid w:val="00B7631B"/>
    <w:rsid w:val="00B80306"/>
    <w:rsid w:val="00B81953"/>
    <w:rsid w:val="00B81E41"/>
    <w:rsid w:val="00B82D1A"/>
    <w:rsid w:val="00B82DD3"/>
    <w:rsid w:val="00B835EA"/>
    <w:rsid w:val="00B839A7"/>
    <w:rsid w:val="00B84CDA"/>
    <w:rsid w:val="00B84EAE"/>
    <w:rsid w:val="00B85ACF"/>
    <w:rsid w:val="00B87480"/>
    <w:rsid w:val="00B9056D"/>
    <w:rsid w:val="00B90655"/>
    <w:rsid w:val="00B91F41"/>
    <w:rsid w:val="00B9248F"/>
    <w:rsid w:val="00B92A67"/>
    <w:rsid w:val="00B936D3"/>
    <w:rsid w:val="00B93F6F"/>
    <w:rsid w:val="00B95715"/>
    <w:rsid w:val="00B96A2E"/>
    <w:rsid w:val="00B975B9"/>
    <w:rsid w:val="00BA11AA"/>
    <w:rsid w:val="00BA222D"/>
    <w:rsid w:val="00BA2B27"/>
    <w:rsid w:val="00BA2F38"/>
    <w:rsid w:val="00BA467E"/>
    <w:rsid w:val="00BA54F1"/>
    <w:rsid w:val="00BA5A75"/>
    <w:rsid w:val="00BA6854"/>
    <w:rsid w:val="00BA6B2D"/>
    <w:rsid w:val="00BA7B34"/>
    <w:rsid w:val="00BB056B"/>
    <w:rsid w:val="00BB092C"/>
    <w:rsid w:val="00BB1879"/>
    <w:rsid w:val="00BB2865"/>
    <w:rsid w:val="00BB2AA6"/>
    <w:rsid w:val="00BB34A2"/>
    <w:rsid w:val="00BB3669"/>
    <w:rsid w:val="00BB37FC"/>
    <w:rsid w:val="00BB5D2E"/>
    <w:rsid w:val="00BB6AD3"/>
    <w:rsid w:val="00BB6EFB"/>
    <w:rsid w:val="00BC0386"/>
    <w:rsid w:val="00BC0817"/>
    <w:rsid w:val="00BC08AB"/>
    <w:rsid w:val="00BC0AB2"/>
    <w:rsid w:val="00BC18A1"/>
    <w:rsid w:val="00BC235D"/>
    <w:rsid w:val="00BC2AA5"/>
    <w:rsid w:val="00BC2EB1"/>
    <w:rsid w:val="00BC2EED"/>
    <w:rsid w:val="00BC484D"/>
    <w:rsid w:val="00BC51A0"/>
    <w:rsid w:val="00BC5AB0"/>
    <w:rsid w:val="00BC5EDE"/>
    <w:rsid w:val="00BC6835"/>
    <w:rsid w:val="00BC7C3D"/>
    <w:rsid w:val="00BC7DC4"/>
    <w:rsid w:val="00BD182B"/>
    <w:rsid w:val="00BD2436"/>
    <w:rsid w:val="00BD291F"/>
    <w:rsid w:val="00BD2CE4"/>
    <w:rsid w:val="00BD4F0B"/>
    <w:rsid w:val="00BD59DC"/>
    <w:rsid w:val="00BD6554"/>
    <w:rsid w:val="00BD6DAE"/>
    <w:rsid w:val="00BD7DB5"/>
    <w:rsid w:val="00BE00E0"/>
    <w:rsid w:val="00BE03EE"/>
    <w:rsid w:val="00BE29F4"/>
    <w:rsid w:val="00BE309E"/>
    <w:rsid w:val="00BE31BA"/>
    <w:rsid w:val="00BE3353"/>
    <w:rsid w:val="00BE3A0F"/>
    <w:rsid w:val="00BE3A9A"/>
    <w:rsid w:val="00BE49AD"/>
    <w:rsid w:val="00BE70E4"/>
    <w:rsid w:val="00BE771C"/>
    <w:rsid w:val="00BE79B7"/>
    <w:rsid w:val="00BE7C80"/>
    <w:rsid w:val="00BE7D44"/>
    <w:rsid w:val="00BE7ED2"/>
    <w:rsid w:val="00BE7F5F"/>
    <w:rsid w:val="00BF00B3"/>
    <w:rsid w:val="00BF0C4C"/>
    <w:rsid w:val="00BF0EAE"/>
    <w:rsid w:val="00BF3C20"/>
    <w:rsid w:val="00BF3CD0"/>
    <w:rsid w:val="00BF3E80"/>
    <w:rsid w:val="00BF4E80"/>
    <w:rsid w:val="00BF5D54"/>
    <w:rsid w:val="00BF5D73"/>
    <w:rsid w:val="00BF6CA6"/>
    <w:rsid w:val="00BF7DF9"/>
    <w:rsid w:val="00BF7FF1"/>
    <w:rsid w:val="00C004AD"/>
    <w:rsid w:val="00C00559"/>
    <w:rsid w:val="00C005C1"/>
    <w:rsid w:val="00C00C3B"/>
    <w:rsid w:val="00C01C16"/>
    <w:rsid w:val="00C043AE"/>
    <w:rsid w:val="00C048BB"/>
    <w:rsid w:val="00C04A0E"/>
    <w:rsid w:val="00C055FB"/>
    <w:rsid w:val="00C05AE4"/>
    <w:rsid w:val="00C06046"/>
    <w:rsid w:val="00C074E6"/>
    <w:rsid w:val="00C10A22"/>
    <w:rsid w:val="00C11ED7"/>
    <w:rsid w:val="00C13206"/>
    <w:rsid w:val="00C144F5"/>
    <w:rsid w:val="00C15776"/>
    <w:rsid w:val="00C15849"/>
    <w:rsid w:val="00C202CE"/>
    <w:rsid w:val="00C21DB1"/>
    <w:rsid w:val="00C2259B"/>
    <w:rsid w:val="00C22C02"/>
    <w:rsid w:val="00C23846"/>
    <w:rsid w:val="00C24F97"/>
    <w:rsid w:val="00C25521"/>
    <w:rsid w:val="00C25552"/>
    <w:rsid w:val="00C27978"/>
    <w:rsid w:val="00C27A54"/>
    <w:rsid w:val="00C27BE5"/>
    <w:rsid w:val="00C30293"/>
    <w:rsid w:val="00C30412"/>
    <w:rsid w:val="00C31F5F"/>
    <w:rsid w:val="00C3280E"/>
    <w:rsid w:val="00C32B3E"/>
    <w:rsid w:val="00C33B53"/>
    <w:rsid w:val="00C33D39"/>
    <w:rsid w:val="00C34019"/>
    <w:rsid w:val="00C36DDE"/>
    <w:rsid w:val="00C4165C"/>
    <w:rsid w:val="00C42896"/>
    <w:rsid w:val="00C43719"/>
    <w:rsid w:val="00C43B98"/>
    <w:rsid w:val="00C44C1D"/>
    <w:rsid w:val="00C46005"/>
    <w:rsid w:val="00C46C47"/>
    <w:rsid w:val="00C46CCD"/>
    <w:rsid w:val="00C5148F"/>
    <w:rsid w:val="00C5172D"/>
    <w:rsid w:val="00C526ED"/>
    <w:rsid w:val="00C53538"/>
    <w:rsid w:val="00C5423D"/>
    <w:rsid w:val="00C54E04"/>
    <w:rsid w:val="00C5522F"/>
    <w:rsid w:val="00C55440"/>
    <w:rsid w:val="00C5674C"/>
    <w:rsid w:val="00C57E2A"/>
    <w:rsid w:val="00C60677"/>
    <w:rsid w:val="00C607E1"/>
    <w:rsid w:val="00C6093C"/>
    <w:rsid w:val="00C60EEB"/>
    <w:rsid w:val="00C615CF"/>
    <w:rsid w:val="00C618C6"/>
    <w:rsid w:val="00C632C8"/>
    <w:rsid w:val="00C646A5"/>
    <w:rsid w:val="00C64746"/>
    <w:rsid w:val="00C65862"/>
    <w:rsid w:val="00C67022"/>
    <w:rsid w:val="00C673C1"/>
    <w:rsid w:val="00C67DC9"/>
    <w:rsid w:val="00C7128F"/>
    <w:rsid w:val="00C713F0"/>
    <w:rsid w:val="00C71FAD"/>
    <w:rsid w:val="00C727A8"/>
    <w:rsid w:val="00C7378B"/>
    <w:rsid w:val="00C738BC"/>
    <w:rsid w:val="00C74429"/>
    <w:rsid w:val="00C749DB"/>
    <w:rsid w:val="00C758EE"/>
    <w:rsid w:val="00C7689B"/>
    <w:rsid w:val="00C76A8F"/>
    <w:rsid w:val="00C76E3A"/>
    <w:rsid w:val="00C770EE"/>
    <w:rsid w:val="00C777F5"/>
    <w:rsid w:val="00C80989"/>
    <w:rsid w:val="00C80CAE"/>
    <w:rsid w:val="00C8222C"/>
    <w:rsid w:val="00C82313"/>
    <w:rsid w:val="00C8253F"/>
    <w:rsid w:val="00C8290A"/>
    <w:rsid w:val="00C82C5B"/>
    <w:rsid w:val="00C82F57"/>
    <w:rsid w:val="00C83507"/>
    <w:rsid w:val="00C8603F"/>
    <w:rsid w:val="00C877F8"/>
    <w:rsid w:val="00C9010C"/>
    <w:rsid w:val="00C91180"/>
    <w:rsid w:val="00C91AE7"/>
    <w:rsid w:val="00C92DDF"/>
    <w:rsid w:val="00C92E1B"/>
    <w:rsid w:val="00C93D93"/>
    <w:rsid w:val="00C941ED"/>
    <w:rsid w:val="00C9559D"/>
    <w:rsid w:val="00C97AAA"/>
    <w:rsid w:val="00CA025B"/>
    <w:rsid w:val="00CA06D8"/>
    <w:rsid w:val="00CA223B"/>
    <w:rsid w:val="00CA22D5"/>
    <w:rsid w:val="00CA2F92"/>
    <w:rsid w:val="00CA3D7D"/>
    <w:rsid w:val="00CA46E1"/>
    <w:rsid w:val="00CA53A2"/>
    <w:rsid w:val="00CA7747"/>
    <w:rsid w:val="00CA775E"/>
    <w:rsid w:val="00CA77C0"/>
    <w:rsid w:val="00CA78C9"/>
    <w:rsid w:val="00CB18BD"/>
    <w:rsid w:val="00CB1DE5"/>
    <w:rsid w:val="00CB270F"/>
    <w:rsid w:val="00CB42F6"/>
    <w:rsid w:val="00CB48A2"/>
    <w:rsid w:val="00CB4A7C"/>
    <w:rsid w:val="00CB5455"/>
    <w:rsid w:val="00CB5718"/>
    <w:rsid w:val="00CB5724"/>
    <w:rsid w:val="00CB5C1C"/>
    <w:rsid w:val="00CC153B"/>
    <w:rsid w:val="00CC1576"/>
    <w:rsid w:val="00CC18D1"/>
    <w:rsid w:val="00CC1991"/>
    <w:rsid w:val="00CC1CBA"/>
    <w:rsid w:val="00CC20AF"/>
    <w:rsid w:val="00CC3451"/>
    <w:rsid w:val="00CC3771"/>
    <w:rsid w:val="00CC4D28"/>
    <w:rsid w:val="00CC4DCB"/>
    <w:rsid w:val="00CC7296"/>
    <w:rsid w:val="00CD03F8"/>
    <w:rsid w:val="00CD06B7"/>
    <w:rsid w:val="00CD13E8"/>
    <w:rsid w:val="00CD154E"/>
    <w:rsid w:val="00CD164B"/>
    <w:rsid w:val="00CD1D5D"/>
    <w:rsid w:val="00CD2111"/>
    <w:rsid w:val="00CD2365"/>
    <w:rsid w:val="00CD2B3D"/>
    <w:rsid w:val="00CD3586"/>
    <w:rsid w:val="00CD4F9D"/>
    <w:rsid w:val="00CD551F"/>
    <w:rsid w:val="00CD5A24"/>
    <w:rsid w:val="00CD68C9"/>
    <w:rsid w:val="00CD6F72"/>
    <w:rsid w:val="00CE00AE"/>
    <w:rsid w:val="00CE03A9"/>
    <w:rsid w:val="00CE0B81"/>
    <w:rsid w:val="00CE0F3C"/>
    <w:rsid w:val="00CE1838"/>
    <w:rsid w:val="00CE1AEA"/>
    <w:rsid w:val="00CE2755"/>
    <w:rsid w:val="00CE3B55"/>
    <w:rsid w:val="00CE3BB1"/>
    <w:rsid w:val="00CE5024"/>
    <w:rsid w:val="00CE5EE4"/>
    <w:rsid w:val="00CE6149"/>
    <w:rsid w:val="00CE629E"/>
    <w:rsid w:val="00CE6668"/>
    <w:rsid w:val="00CE69F2"/>
    <w:rsid w:val="00CE727A"/>
    <w:rsid w:val="00CE7CD7"/>
    <w:rsid w:val="00CE7E75"/>
    <w:rsid w:val="00CF095D"/>
    <w:rsid w:val="00CF1839"/>
    <w:rsid w:val="00CF221B"/>
    <w:rsid w:val="00CF349B"/>
    <w:rsid w:val="00CF433E"/>
    <w:rsid w:val="00CF58B8"/>
    <w:rsid w:val="00CF5E94"/>
    <w:rsid w:val="00CF76F1"/>
    <w:rsid w:val="00D00AA0"/>
    <w:rsid w:val="00D00D45"/>
    <w:rsid w:val="00D00DC3"/>
    <w:rsid w:val="00D02605"/>
    <w:rsid w:val="00D02DBA"/>
    <w:rsid w:val="00D032F1"/>
    <w:rsid w:val="00D035E4"/>
    <w:rsid w:val="00D036B2"/>
    <w:rsid w:val="00D05E7F"/>
    <w:rsid w:val="00D06156"/>
    <w:rsid w:val="00D06301"/>
    <w:rsid w:val="00D067A3"/>
    <w:rsid w:val="00D067AF"/>
    <w:rsid w:val="00D06B3B"/>
    <w:rsid w:val="00D06C07"/>
    <w:rsid w:val="00D070A7"/>
    <w:rsid w:val="00D07496"/>
    <w:rsid w:val="00D100D0"/>
    <w:rsid w:val="00D110DF"/>
    <w:rsid w:val="00D11A28"/>
    <w:rsid w:val="00D122B2"/>
    <w:rsid w:val="00D128EB"/>
    <w:rsid w:val="00D1294A"/>
    <w:rsid w:val="00D12A93"/>
    <w:rsid w:val="00D135BA"/>
    <w:rsid w:val="00D13A19"/>
    <w:rsid w:val="00D14DF0"/>
    <w:rsid w:val="00D1577B"/>
    <w:rsid w:val="00D1591D"/>
    <w:rsid w:val="00D1644C"/>
    <w:rsid w:val="00D16606"/>
    <w:rsid w:val="00D16C55"/>
    <w:rsid w:val="00D16F5A"/>
    <w:rsid w:val="00D175F9"/>
    <w:rsid w:val="00D21F40"/>
    <w:rsid w:val="00D234D0"/>
    <w:rsid w:val="00D238B0"/>
    <w:rsid w:val="00D23948"/>
    <w:rsid w:val="00D24E3D"/>
    <w:rsid w:val="00D26D03"/>
    <w:rsid w:val="00D26D4C"/>
    <w:rsid w:val="00D27166"/>
    <w:rsid w:val="00D2795B"/>
    <w:rsid w:val="00D30075"/>
    <w:rsid w:val="00D31A7B"/>
    <w:rsid w:val="00D329D3"/>
    <w:rsid w:val="00D34AD9"/>
    <w:rsid w:val="00D35881"/>
    <w:rsid w:val="00D363DA"/>
    <w:rsid w:val="00D407B8"/>
    <w:rsid w:val="00D41E50"/>
    <w:rsid w:val="00D44037"/>
    <w:rsid w:val="00D4501F"/>
    <w:rsid w:val="00D452AA"/>
    <w:rsid w:val="00D45CCD"/>
    <w:rsid w:val="00D4648B"/>
    <w:rsid w:val="00D468A0"/>
    <w:rsid w:val="00D46B8E"/>
    <w:rsid w:val="00D472F4"/>
    <w:rsid w:val="00D5008D"/>
    <w:rsid w:val="00D51465"/>
    <w:rsid w:val="00D51930"/>
    <w:rsid w:val="00D527C8"/>
    <w:rsid w:val="00D52E3D"/>
    <w:rsid w:val="00D53589"/>
    <w:rsid w:val="00D53D32"/>
    <w:rsid w:val="00D5414D"/>
    <w:rsid w:val="00D54970"/>
    <w:rsid w:val="00D55A16"/>
    <w:rsid w:val="00D56277"/>
    <w:rsid w:val="00D5640B"/>
    <w:rsid w:val="00D564E2"/>
    <w:rsid w:val="00D5686A"/>
    <w:rsid w:val="00D56DE7"/>
    <w:rsid w:val="00D60BED"/>
    <w:rsid w:val="00D61D10"/>
    <w:rsid w:val="00D62485"/>
    <w:rsid w:val="00D62577"/>
    <w:rsid w:val="00D62867"/>
    <w:rsid w:val="00D644D3"/>
    <w:rsid w:val="00D645BE"/>
    <w:rsid w:val="00D6636F"/>
    <w:rsid w:val="00D73B2D"/>
    <w:rsid w:val="00D73DA1"/>
    <w:rsid w:val="00D73E55"/>
    <w:rsid w:val="00D7479A"/>
    <w:rsid w:val="00D762E8"/>
    <w:rsid w:val="00D764DA"/>
    <w:rsid w:val="00D76BF3"/>
    <w:rsid w:val="00D76E03"/>
    <w:rsid w:val="00D80368"/>
    <w:rsid w:val="00D8069E"/>
    <w:rsid w:val="00D80CA7"/>
    <w:rsid w:val="00D81C75"/>
    <w:rsid w:val="00D82993"/>
    <w:rsid w:val="00D829DC"/>
    <w:rsid w:val="00D8353E"/>
    <w:rsid w:val="00D84EF3"/>
    <w:rsid w:val="00D8547E"/>
    <w:rsid w:val="00D85CE2"/>
    <w:rsid w:val="00D85EA8"/>
    <w:rsid w:val="00D86653"/>
    <w:rsid w:val="00D87CED"/>
    <w:rsid w:val="00D909AD"/>
    <w:rsid w:val="00D91F42"/>
    <w:rsid w:val="00D92077"/>
    <w:rsid w:val="00D9362D"/>
    <w:rsid w:val="00D94075"/>
    <w:rsid w:val="00D942FC"/>
    <w:rsid w:val="00D958A5"/>
    <w:rsid w:val="00D95A1D"/>
    <w:rsid w:val="00D95EC1"/>
    <w:rsid w:val="00D97304"/>
    <w:rsid w:val="00D974C7"/>
    <w:rsid w:val="00D97596"/>
    <w:rsid w:val="00D978C9"/>
    <w:rsid w:val="00D97C52"/>
    <w:rsid w:val="00DA089E"/>
    <w:rsid w:val="00DA2A5F"/>
    <w:rsid w:val="00DA368D"/>
    <w:rsid w:val="00DA36E4"/>
    <w:rsid w:val="00DA405E"/>
    <w:rsid w:val="00DA5772"/>
    <w:rsid w:val="00DA58EB"/>
    <w:rsid w:val="00DA63DD"/>
    <w:rsid w:val="00DA7869"/>
    <w:rsid w:val="00DA78FF"/>
    <w:rsid w:val="00DB0877"/>
    <w:rsid w:val="00DB1B03"/>
    <w:rsid w:val="00DB2780"/>
    <w:rsid w:val="00DB2875"/>
    <w:rsid w:val="00DB3DFE"/>
    <w:rsid w:val="00DB61D5"/>
    <w:rsid w:val="00DB6BA9"/>
    <w:rsid w:val="00DB7DAD"/>
    <w:rsid w:val="00DC057F"/>
    <w:rsid w:val="00DC0B4F"/>
    <w:rsid w:val="00DC0EB2"/>
    <w:rsid w:val="00DC172F"/>
    <w:rsid w:val="00DC1A5F"/>
    <w:rsid w:val="00DC1A7C"/>
    <w:rsid w:val="00DC2112"/>
    <w:rsid w:val="00DC2C6F"/>
    <w:rsid w:val="00DC3C90"/>
    <w:rsid w:val="00DC62C7"/>
    <w:rsid w:val="00DC62FB"/>
    <w:rsid w:val="00DC7F22"/>
    <w:rsid w:val="00DD0129"/>
    <w:rsid w:val="00DD0660"/>
    <w:rsid w:val="00DD07E2"/>
    <w:rsid w:val="00DD10FF"/>
    <w:rsid w:val="00DD2B7E"/>
    <w:rsid w:val="00DD2F96"/>
    <w:rsid w:val="00DD411C"/>
    <w:rsid w:val="00DD4C68"/>
    <w:rsid w:val="00DD5617"/>
    <w:rsid w:val="00DD60FB"/>
    <w:rsid w:val="00DD636E"/>
    <w:rsid w:val="00DD7306"/>
    <w:rsid w:val="00DD7852"/>
    <w:rsid w:val="00DE1FB7"/>
    <w:rsid w:val="00DE308F"/>
    <w:rsid w:val="00DE4AF9"/>
    <w:rsid w:val="00DE4E1D"/>
    <w:rsid w:val="00DE505D"/>
    <w:rsid w:val="00DE54BE"/>
    <w:rsid w:val="00DF13AE"/>
    <w:rsid w:val="00DF205F"/>
    <w:rsid w:val="00DF226F"/>
    <w:rsid w:val="00DF2CAD"/>
    <w:rsid w:val="00DF373B"/>
    <w:rsid w:val="00DF4EEA"/>
    <w:rsid w:val="00DF668B"/>
    <w:rsid w:val="00DF77F5"/>
    <w:rsid w:val="00DF7F74"/>
    <w:rsid w:val="00E007C7"/>
    <w:rsid w:val="00E008C8"/>
    <w:rsid w:val="00E01586"/>
    <w:rsid w:val="00E016D4"/>
    <w:rsid w:val="00E025EF"/>
    <w:rsid w:val="00E03D50"/>
    <w:rsid w:val="00E03E62"/>
    <w:rsid w:val="00E044DF"/>
    <w:rsid w:val="00E048E1"/>
    <w:rsid w:val="00E052D1"/>
    <w:rsid w:val="00E05FA5"/>
    <w:rsid w:val="00E06185"/>
    <w:rsid w:val="00E066B1"/>
    <w:rsid w:val="00E0695C"/>
    <w:rsid w:val="00E075B7"/>
    <w:rsid w:val="00E10019"/>
    <w:rsid w:val="00E11046"/>
    <w:rsid w:val="00E11400"/>
    <w:rsid w:val="00E1182C"/>
    <w:rsid w:val="00E12302"/>
    <w:rsid w:val="00E12964"/>
    <w:rsid w:val="00E152CD"/>
    <w:rsid w:val="00E15777"/>
    <w:rsid w:val="00E157F6"/>
    <w:rsid w:val="00E1751C"/>
    <w:rsid w:val="00E178AD"/>
    <w:rsid w:val="00E21133"/>
    <w:rsid w:val="00E21E81"/>
    <w:rsid w:val="00E21FCE"/>
    <w:rsid w:val="00E22161"/>
    <w:rsid w:val="00E22D0F"/>
    <w:rsid w:val="00E24018"/>
    <w:rsid w:val="00E246D1"/>
    <w:rsid w:val="00E2558F"/>
    <w:rsid w:val="00E25BD1"/>
    <w:rsid w:val="00E25E56"/>
    <w:rsid w:val="00E26C54"/>
    <w:rsid w:val="00E26DB9"/>
    <w:rsid w:val="00E27082"/>
    <w:rsid w:val="00E27A3B"/>
    <w:rsid w:val="00E27AC2"/>
    <w:rsid w:val="00E27B56"/>
    <w:rsid w:val="00E27CA2"/>
    <w:rsid w:val="00E30BF1"/>
    <w:rsid w:val="00E31407"/>
    <w:rsid w:val="00E32A7E"/>
    <w:rsid w:val="00E32BB8"/>
    <w:rsid w:val="00E32CC8"/>
    <w:rsid w:val="00E331AC"/>
    <w:rsid w:val="00E33600"/>
    <w:rsid w:val="00E35237"/>
    <w:rsid w:val="00E35B86"/>
    <w:rsid w:val="00E35C12"/>
    <w:rsid w:val="00E35EF9"/>
    <w:rsid w:val="00E40EC8"/>
    <w:rsid w:val="00E4228F"/>
    <w:rsid w:val="00E42914"/>
    <w:rsid w:val="00E42A8D"/>
    <w:rsid w:val="00E43530"/>
    <w:rsid w:val="00E436F0"/>
    <w:rsid w:val="00E438F5"/>
    <w:rsid w:val="00E445F6"/>
    <w:rsid w:val="00E45F45"/>
    <w:rsid w:val="00E50D3F"/>
    <w:rsid w:val="00E51380"/>
    <w:rsid w:val="00E51C14"/>
    <w:rsid w:val="00E524D6"/>
    <w:rsid w:val="00E52536"/>
    <w:rsid w:val="00E52674"/>
    <w:rsid w:val="00E537B7"/>
    <w:rsid w:val="00E54043"/>
    <w:rsid w:val="00E54C0D"/>
    <w:rsid w:val="00E55D2E"/>
    <w:rsid w:val="00E56ED7"/>
    <w:rsid w:val="00E576D6"/>
    <w:rsid w:val="00E60288"/>
    <w:rsid w:val="00E609C7"/>
    <w:rsid w:val="00E62FF8"/>
    <w:rsid w:val="00E634BF"/>
    <w:rsid w:val="00E641A5"/>
    <w:rsid w:val="00E643A6"/>
    <w:rsid w:val="00E6461A"/>
    <w:rsid w:val="00E649D8"/>
    <w:rsid w:val="00E65719"/>
    <w:rsid w:val="00E65C41"/>
    <w:rsid w:val="00E6609F"/>
    <w:rsid w:val="00E66EA7"/>
    <w:rsid w:val="00E66EF8"/>
    <w:rsid w:val="00E66EFA"/>
    <w:rsid w:val="00E66FE5"/>
    <w:rsid w:val="00E67558"/>
    <w:rsid w:val="00E67787"/>
    <w:rsid w:val="00E67FFB"/>
    <w:rsid w:val="00E70587"/>
    <w:rsid w:val="00E70AA9"/>
    <w:rsid w:val="00E70BF0"/>
    <w:rsid w:val="00E7125B"/>
    <w:rsid w:val="00E71571"/>
    <w:rsid w:val="00E7168D"/>
    <w:rsid w:val="00E719A1"/>
    <w:rsid w:val="00E7213E"/>
    <w:rsid w:val="00E72455"/>
    <w:rsid w:val="00E7267F"/>
    <w:rsid w:val="00E72C59"/>
    <w:rsid w:val="00E72D90"/>
    <w:rsid w:val="00E73566"/>
    <w:rsid w:val="00E74814"/>
    <w:rsid w:val="00E757A1"/>
    <w:rsid w:val="00E758ED"/>
    <w:rsid w:val="00E7595D"/>
    <w:rsid w:val="00E75EA4"/>
    <w:rsid w:val="00E776E4"/>
    <w:rsid w:val="00E822DD"/>
    <w:rsid w:val="00E82354"/>
    <w:rsid w:val="00E82399"/>
    <w:rsid w:val="00E827F7"/>
    <w:rsid w:val="00E829EC"/>
    <w:rsid w:val="00E82CC6"/>
    <w:rsid w:val="00E84023"/>
    <w:rsid w:val="00E84279"/>
    <w:rsid w:val="00E8471E"/>
    <w:rsid w:val="00E852B0"/>
    <w:rsid w:val="00E8584A"/>
    <w:rsid w:val="00E85ACD"/>
    <w:rsid w:val="00E867B1"/>
    <w:rsid w:val="00E8702D"/>
    <w:rsid w:val="00E90D69"/>
    <w:rsid w:val="00E913A7"/>
    <w:rsid w:val="00E9245D"/>
    <w:rsid w:val="00E92B94"/>
    <w:rsid w:val="00E9441C"/>
    <w:rsid w:val="00E9447F"/>
    <w:rsid w:val="00E952EA"/>
    <w:rsid w:val="00E959A2"/>
    <w:rsid w:val="00E96998"/>
    <w:rsid w:val="00EA13AE"/>
    <w:rsid w:val="00EA18E8"/>
    <w:rsid w:val="00EA37CC"/>
    <w:rsid w:val="00EA3A8F"/>
    <w:rsid w:val="00EA5A89"/>
    <w:rsid w:val="00EA6123"/>
    <w:rsid w:val="00EA6671"/>
    <w:rsid w:val="00EA6B80"/>
    <w:rsid w:val="00EA781A"/>
    <w:rsid w:val="00EB1752"/>
    <w:rsid w:val="00EB2741"/>
    <w:rsid w:val="00EB6493"/>
    <w:rsid w:val="00EB693E"/>
    <w:rsid w:val="00EB7FDD"/>
    <w:rsid w:val="00EC12B8"/>
    <w:rsid w:val="00EC1550"/>
    <w:rsid w:val="00EC1920"/>
    <w:rsid w:val="00EC1AFE"/>
    <w:rsid w:val="00EC2CDA"/>
    <w:rsid w:val="00EC35CF"/>
    <w:rsid w:val="00EC428D"/>
    <w:rsid w:val="00EC4D61"/>
    <w:rsid w:val="00EC572F"/>
    <w:rsid w:val="00EC67CC"/>
    <w:rsid w:val="00EC7300"/>
    <w:rsid w:val="00ED033C"/>
    <w:rsid w:val="00ED0A40"/>
    <w:rsid w:val="00ED14F4"/>
    <w:rsid w:val="00ED1714"/>
    <w:rsid w:val="00ED2615"/>
    <w:rsid w:val="00ED2ED6"/>
    <w:rsid w:val="00ED321B"/>
    <w:rsid w:val="00ED3F20"/>
    <w:rsid w:val="00ED51FA"/>
    <w:rsid w:val="00ED6F76"/>
    <w:rsid w:val="00ED7C94"/>
    <w:rsid w:val="00EE074D"/>
    <w:rsid w:val="00EE08A2"/>
    <w:rsid w:val="00EE0BC5"/>
    <w:rsid w:val="00EE335B"/>
    <w:rsid w:val="00EE3964"/>
    <w:rsid w:val="00EE4AF5"/>
    <w:rsid w:val="00EE4D6F"/>
    <w:rsid w:val="00EE4EF1"/>
    <w:rsid w:val="00EE5C87"/>
    <w:rsid w:val="00EE62B7"/>
    <w:rsid w:val="00EE77E2"/>
    <w:rsid w:val="00EF17D7"/>
    <w:rsid w:val="00EF1CEF"/>
    <w:rsid w:val="00EF2398"/>
    <w:rsid w:val="00EF255A"/>
    <w:rsid w:val="00EF332F"/>
    <w:rsid w:val="00EF439B"/>
    <w:rsid w:val="00EF5A49"/>
    <w:rsid w:val="00EF6C54"/>
    <w:rsid w:val="00F01831"/>
    <w:rsid w:val="00F01E46"/>
    <w:rsid w:val="00F02999"/>
    <w:rsid w:val="00F02C08"/>
    <w:rsid w:val="00F033F4"/>
    <w:rsid w:val="00F03A37"/>
    <w:rsid w:val="00F03B61"/>
    <w:rsid w:val="00F03F33"/>
    <w:rsid w:val="00F040CD"/>
    <w:rsid w:val="00F041F5"/>
    <w:rsid w:val="00F066AF"/>
    <w:rsid w:val="00F068F8"/>
    <w:rsid w:val="00F07442"/>
    <w:rsid w:val="00F10741"/>
    <w:rsid w:val="00F1142E"/>
    <w:rsid w:val="00F118DA"/>
    <w:rsid w:val="00F11959"/>
    <w:rsid w:val="00F12995"/>
    <w:rsid w:val="00F132D5"/>
    <w:rsid w:val="00F13540"/>
    <w:rsid w:val="00F13B7F"/>
    <w:rsid w:val="00F13E92"/>
    <w:rsid w:val="00F1443C"/>
    <w:rsid w:val="00F148C8"/>
    <w:rsid w:val="00F15DBB"/>
    <w:rsid w:val="00F16F95"/>
    <w:rsid w:val="00F1758E"/>
    <w:rsid w:val="00F17E7D"/>
    <w:rsid w:val="00F20E76"/>
    <w:rsid w:val="00F21265"/>
    <w:rsid w:val="00F21FA3"/>
    <w:rsid w:val="00F22AB3"/>
    <w:rsid w:val="00F25576"/>
    <w:rsid w:val="00F25ABC"/>
    <w:rsid w:val="00F25DC6"/>
    <w:rsid w:val="00F264FF"/>
    <w:rsid w:val="00F3030F"/>
    <w:rsid w:val="00F3285C"/>
    <w:rsid w:val="00F32A54"/>
    <w:rsid w:val="00F32B89"/>
    <w:rsid w:val="00F33AA8"/>
    <w:rsid w:val="00F33E81"/>
    <w:rsid w:val="00F34393"/>
    <w:rsid w:val="00F36D2E"/>
    <w:rsid w:val="00F37E81"/>
    <w:rsid w:val="00F40331"/>
    <w:rsid w:val="00F409AB"/>
    <w:rsid w:val="00F40B54"/>
    <w:rsid w:val="00F410C5"/>
    <w:rsid w:val="00F41BFB"/>
    <w:rsid w:val="00F420C2"/>
    <w:rsid w:val="00F42ABC"/>
    <w:rsid w:val="00F432A6"/>
    <w:rsid w:val="00F43BCD"/>
    <w:rsid w:val="00F449EE"/>
    <w:rsid w:val="00F44D35"/>
    <w:rsid w:val="00F46175"/>
    <w:rsid w:val="00F46543"/>
    <w:rsid w:val="00F47366"/>
    <w:rsid w:val="00F4777F"/>
    <w:rsid w:val="00F478F2"/>
    <w:rsid w:val="00F50A83"/>
    <w:rsid w:val="00F50AE6"/>
    <w:rsid w:val="00F50B44"/>
    <w:rsid w:val="00F54415"/>
    <w:rsid w:val="00F54743"/>
    <w:rsid w:val="00F55526"/>
    <w:rsid w:val="00F5608A"/>
    <w:rsid w:val="00F5654D"/>
    <w:rsid w:val="00F57447"/>
    <w:rsid w:val="00F57533"/>
    <w:rsid w:val="00F577D4"/>
    <w:rsid w:val="00F57E81"/>
    <w:rsid w:val="00F602EE"/>
    <w:rsid w:val="00F60820"/>
    <w:rsid w:val="00F6213C"/>
    <w:rsid w:val="00F62E83"/>
    <w:rsid w:val="00F63F37"/>
    <w:rsid w:val="00F65E72"/>
    <w:rsid w:val="00F660B3"/>
    <w:rsid w:val="00F66231"/>
    <w:rsid w:val="00F66509"/>
    <w:rsid w:val="00F7046C"/>
    <w:rsid w:val="00F70E40"/>
    <w:rsid w:val="00F724C3"/>
    <w:rsid w:val="00F72D97"/>
    <w:rsid w:val="00F72EDF"/>
    <w:rsid w:val="00F731B8"/>
    <w:rsid w:val="00F734CC"/>
    <w:rsid w:val="00F73880"/>
    <w:rsid w:val="00F738C1"/>
    <w:rsid w:val="00F73915"/>
    <w:rsid w:val="00F74BA8"/>
    <w:rsid w:val="00F75066"/>
    <w:rsid w:val="00F75D1E"/>
    <w:rsid w:val="00F75D92"/>
    <w:rsid w:val="00F768A8"/>
    <w:rsid w:val="00F76DC3"/>
    <w:rsid w:val="00F7702E"/>
    <w:rsid w:val="00F770E9"/>
    <w:rsid w:val="00F775E6"/>
    <w:rsid w:val="00F80C56"/>
    <w:rsid w:val="00F845A4"/>
    <w:rsid w:val="00F84E46"/>
    <w:rsid w:val="00F85A27"/>
    <w:rsid w:val="00F87033"/>
    <w:rsid w:val="00F8736A"/>
    <w:rsid w:val="00F87999"/>
    <w:rsid w:val="00F879FC"/>
    <w:rsid w:val="00F87AD6"/>
    <w:rsid w:val="00F87F57"/>
    <w:rsid w:val="00F90275"/>
    <w:rsid w:val="00F9032C"/>
    <w:rsid w:val="00F911CB"/>
    <w:rsid w:val="00F9144C"/>
    <w:rsid w:val="00F91B8A"/>
    <w:rsid w:val="00F91DE0"/>
    <w:rsid w:val="00F9342D"/>
    <w:rsid w:val="00F953EE"/>
    <w:rsid w:val="00F96328"/>
    <w:rsid w:val="00F96F4D"/>
    <w:rsid w:val="00F97DB0"/>
    <w:rsid w:val="00FA0453"/>
    <w:rsid w:val="00FA0771"/>
    <w:rsid w:val="00FA0DA7"/>
    <w:rsid w:val="00FA113D"/>
    <w:rsid w:val="00FA114C"/>
    <w:rsid w:val="00FA1D63"/>
    <w:rsid w:val="00FA2B08"/>
    <w:rsid w:val="00FA2C0B"/>
    <w:rsid w:val="00FA37E9"/>
    <w:rsid w:val="00FA4706"/>
    <w:rsid w:val="00FA5497"/>
    <w:rsid w:val="00FA55BD"/>
    <w:rsid w:val="00FA619F"/>
    <w:rsid w:val="00FA6982"/>
    <w:rsid w:val="00FA79F4"/>
    <w:rsid w:val="00FB0F78"/>
    <w:rsid w:val="00FB2273"/>
    <w:rsid w:val="00FB25F1"/>
    <w:rsid w:val="00FB270C"/>
    <w:rsid w:val="00FB32B4"/>
    <w:rsid w:val="00FB369E"/>
    <w:rsid w:val="00FB4DFA"/>
    <w:rsid w:val="00FB5522"/>
    <w:rsid w:val="00FB5D8D"/>
    <w:rsid w:val="00FB7F12"/>
    <w:rsid w:val="00FC1A5F"/>
    <w:rsid w:val="00FC2ED0"/>
    <w:rsid w:val="00FC3F29"/>
    <w:rsid w:val="00FC4243"/>
    <w:rsid w:val="00FC5FBD"/>
    <w:rsid w:val="00FC6D40"/>
    <w:rsid w:val="00FC6E56"/>
    <w:rsid w:val="00FC7485"/>
    <w:rsid w:val="00FC7A2A"/>
    <w:rsid w:val="00FC7E73"/>
    <w:rsid w:val="00FD09FE"/>
    <w:rsid w:val="00FD0BBD"/>
    <w:rsid w:val="00FD135F"/>
    <w:rsid w:val="00FD17F2"/>
    <w:rsid w:val="00FD1F6D"/>
    <w:rsid w:val="00FD3288"/>
    <w:rsid w:val="00FD41CE"/>
    <w:rsid w:val="00FD5A74"/>
    <w:rsid w:val="00FD6573"/>
    <w:rsid w:val="00FD7076"/>
    <w:rsid w:val="00FD7106"/>
    <w:rsid w:val="00FD7D39"/>
    <w:rsid w:val="00FE06C8"/>
    <w:rsid w:val="00FE06DD"/>
    <w:rsid w:val="00FE0E1A"/>
    <w:rsid w:val="00FE114A"/>
    <w:rsid w:val="00FE12BC"/>
    <w:rsid w:val="00FE1404"/>
    <w:rsid w:val="00FE18B1"/>
    <w:rsid w:val="00FE22DB"/>
    <w:rsid w:val="00FE35B6"/>
    <w:rsid w:val="00FE3AFD"/>
    <w:rsid w:val="00FE3C44"/>
    <w:rsid w:val="00FE4096"/>
    <w:rsid w:val="00FE41CC"/>
    <w:rsid w:val="00FE420E"/>
    <w:rsid w:val="00FE487C"/>
    <w:rsid w:val="00FE5914"/>
    <w:rsid w:val="00FE5B50"/>
    <w:rsid w:val="00FE69D5"/>
    <w:rsid w:val="00FF00E6"/>
    <w:rsid w:val="00FF0C45"/>
    <w:rsid w:val="00FF1FA9"/>
    <w:rsid w:val="00FF2251"/>
    <w:rsid w:val="00FF26AC"/>
    <w:rsid w:val="00FF45A1"/>
    <w:rsid w:val="00FF492E"/>
    <w:rsid w:val="00FF4A9A"/>
    <w:rsid w:val="00FF50F1"/>
    <w:rsid w:val="00FF5C6D"/>
    <w:rsid w:val="00FF677D"/>
    <w:rsid w:val="00FF6B38"/>
    <w:rsid w:val="00FF6C2C"/>
    <w:rsid w:val="00FF6ED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C08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1 Знак Знак Знак Знак"/>
    <w:basedOn w:val="a"/>
    <w:rsid w:val="0069639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9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a">
    <w:name w:val="List Paragraph"/>
    <w:basedOn w:val="a"/>
    <w:uiPriority w:val="99"/>
    <w:qFormat/>
    <w:rsid w:val="00A42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index 1"/>
    <w:basedOn w:val="a"/>
    <w:next w:val="a"/>
    <w:autoRedefine/>
    <w:semiHidden/>
    <w:rsid w:val="00A424C1"/>
    <w:pPr>
      <w:ind w:left="240" w:hanging="240"/>
    </w:pPr>
  </w:style>
  <w:style w:type="paragraph" w:styleId="ab">
    <w:name w:val="index heading"/>
    <w:basedOn w:val="a"/>
    <w:semiHidden/>
    <w:rsid w:val="00A424C1"/>
    <w:pPr>
      <w:suppressLineNumbers/>
    </w:pPr>
    <w:rPr>
      <w:rFonts w:ascii="Arial" w:hAnsi="Arial" w:cs="Tahoma"/>
      <w:lang w:eastAsia="ar-SA"/>
    </w:rPr>
  </w:style>
  <w:style w:type="paragraph" w:customStyle="1" w:styleId="12">
    <w:name w:val="Знак1 Знак Знак Знак"/>
    <w:basedOn w:val="a"/>
    <w:rsid w:val="00326A4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D53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D53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53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qFormat/>
    <w:rsid w:val="008163ED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"/>
    <w:basedOn w:val="a7"/>
    <w:rsid w:val="00771672"/>
    <w:pPr>
      <w:jc w:val="left"/>
    </w:pPr>
    <w:rPr>
      <w:rFonts w:ascii="Arial" w:hAnsi="Arial" w:cs="Tahoma"/>
      <w:sz w:val="24"/>
      <w:lang w:eastAsia="ar-SA"/>
    </w:rPr>
  </w:style>
  <w:style w:type="paragraph" w:customStyle="1" w:styleId="ConsTitle">
    <w:name w:val="ConsTitle"/>
    <w:rsid w:val="009A766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A76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26109D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26109D"/>
    <w:rPr>
      <w:b/>
      <w:color w:val="26282F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6B38"/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E2CC2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uiPriority w:val="99"/>
    <w:rsid w:val="006E2CC2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table" w:styleId="af2">
    <w:name w:val="Table Grid"/>
    <w:basedOn w:val="a1"/>
    <w:rsid w:val="001B28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28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460C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6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2996.0" TargetMode="External"/><Relationship Id="rId13" Type="http://schemas.openxmlformats.org/officeDocument/2006/relationships/hyperlink" Target="garantF1://23873257.10045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consultantplus://offline/ref=31DD3E7F8ABC5B00576C4E487D0D6DFF02B8C26BAE42216E16441C7D1DGBmE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7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10" Type="http://schemas.openxmlformats.org/officeDocument/2006/relationships/hyperlink" Target="garantF1://12012604.781" TargetMode="External"/><Relationship Id="rId19" Type="http://schemas.openxmlformats.org/officeDocument/2006/relationships/hyperlink" Target="consultantplus://offline/ref=31DD3E7F8ABC5B00576C4E487D0D6DFF02B8C26BAE42216E16441C7D1DGBmE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13518</Words>
  <Characters>77054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90392</CharactersWithSpaces>
  <SharedDoc>false</SharedDoc>
  <HLinks>
    <vt:vector size="120" baseType="variant">
      <vt:variant>
        <vt:i4>6291504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7143474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Par905</vt:lpwstr>
      </vt:variant>
      <vt:variant>
        <vt:i4>7143474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Par905</vt:lpwstr>
      </vt:variant>
      <vt:variant>
        <vt:i4>2031699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consultantplus://offline/ref=31DD3E7F8ABC5B00576C4E487D0D6DFF02B8C26BAE42216E16441C7D1DGBmEM</vt:lpwstr>
      </vt:variant>
      <vt:variant>
        <vt:lpwstr/>
      </vt:variant>
      <vt:variant>
        <vt:i4>2031699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consultantplus://offline/ref=31DD3E7F8ABC5B00576C4E487D0D6DFF02B8C26BAE42216E16441C7D1DGBmEM</vt:lpwstr>
      </vt:variant>
      <vt:variant>
        <vt:lpwstr/>
      </vt:variant>
      <vt:variant>
        <vt:i4>6815802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6488125</vt:i4>
      </vt:variant>
      <vt:variant>
        <vt:i4>33</vt:i4>
      </vt:variant>
      <vt:variant>
        <vt:i4>0</vt:i4>
      </vt:variant>
      <vt:variant>
        <vt:i4>5</vt:i4>
      </vt:variant>
      <vt:variant>
        <vt:lpwstr>garantf1://23873257.10045/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3014672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garantf1://12012604.7802/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8323134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garantf1://5122996.0/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Остапенко Ирина Николаевна</cp:lastModifiedBy>
  <cp:revision>3</cp:revision>
  <cp:lastPrinted>2015-06-17T12:08:00Z</cp:lastPrinted>
  <dcterms:created xsi:type="dcterms:W3CDTF">2017-06-05T07:51:00Z</dcterms:created>
  <dcterms:modified xsi:type="dcterms:W3CDTF">2019-08-06T06:38:00Z</dcterms:modified>
</cp:coreProperties>
</file>